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43A3" w14:textId="25C3EE50" w:rsidR="00E4261A" w:rsidRDefault="00E4261A">
      <w:pPr>
        <w:widowControl w:val="0"/>
        <w:pBdr>
          <w:top w:val="single" w:sz="4" w:space="4" w:color="auto"/>
          <w:bottom w:val="single" w:sz="4" w:space="4" w:color="auto"/>
        </w:pBdr>
        <w:autoSpaceDE w:val="0"/>
        <w:autoSpaceDN w:val="0"/>
        <w:adjustRightInd w:val="0"/>
        <w:spacing w:after="240" w:line="320" w:lineRule="atLeast"/>
        <w:rPr>
          <w:rFonts w:ascii="Arial" w:hAnsi="Arial" w:cs="Arial"/>
          <w:b/>
          <w:bCs/>
          <w:kern w:val="0"/>
          <w:sz w:val="28"/>
          <w:szCs w:val="28"/>
        </w:rPr>
      </w:pPr>
      <w:r>
        <w:rPr>
          <w:rFonts w:ascii="Arial" w:hAnsi="Arial" w:cs="Arial"/>
          <w:b/>
          <w:bCs/>
          <w:kern w:val="0"/>
          <w:sz w:val="28"/>
          <w:szCs w:val="28"/>
        </w:rPr>
        <w:t xml:space="preserve">Leidraad </w:t>
      </w:r>
      <w:r w:rsidR="00BE1B8D">
        <w:rPr>
          <w:rFonts w:ascii="Arial" w:hAnsi="Arial" w:cs="Arial"/>
          <w:b/>
          <w:bCs/>
          <w:kern w:val="0"/>
          <w:sz w:val="28"/>
          <w:szCs w:val="28"/>
        </w:rPr>
        <w:t>Subsidi</w:t>
      </w:r>
      <w:r>
        <w:rPr>
          <w:rFonts w:ascii="Arial" w:hAnsi="Arial" w:cs="Arial"/>
          <w:b/>
          <w:bCs/>
          <w:kern w:val="0"/>
          <w:sz w:val="28"/>
          <w:szCs w:val="28"/>
        </w:rPr>
        <w:t>abele I</w:t>
      </w:r>
      <w:r w:rsidR="00BE1B8D">
        <w:rPr>
          <w:rFonts w:ascii="Arial" w:hAnsi="Arial" w:cs="Arial"/>
          <w:b/>
          <w:bCs/>
          <w:kern w:val="0"/>
          <w:sz w:val="28"/>
          <w:szCs w:val="28"/>
        </w:rPr>
        <w:t>nstandhouding</w:t>
      </w:r>
      <w:r>
        <w:rPr>
          <w:rFonts w:ascii="Arial" w:hAnsi="Arial" w:cs="Arial"/>
          <w:b/>
          <w:bCs/>
          <w:kern w:val="0"/>
          <w:sz w:val="28"/>
          <w:szCs w:val="28"/>
        </w:rPr>
        <w:t xml:space="preserve">skosten </w:t>
      </w:r>
    </w:p>
    <w:p w14:paraId="4ADEFD1A" w14:textId="689A28EF" w:rsidR="00BE1B8D" w:rsidRPr="00E4261A" w:rsidRDefault="00BE1B8D">
      <w:pPr>
        <w:widowControl w:val="0"/>
        <w:pBdr>
          <w:top w:val="single" w:sz="4" w:space="4" w:color="auto"/>
          <w:bottom w:val="single" w:sz="4" w:space="4" w:color="auto"/>
        </w:pBdr>
        <w:autoSpaceDE w:val="0"/>
        <w:autoSpaceDN w:val="0"/>
        <w:adjustRightInd w:val="0"/>
        <w:spacing w:after="240" w:line="320" w:lineRule="atLeast"/>
        <w:rPr>
          <w:rFonts w:ascii="Arial" w:hAnsi="Arial" w:cs="Arial"/>
          <w:kern w:val="0"/>
          <w:sz w:val="28"/>
          <w:szCs w:val="28"/>
        </w:rPr>
      </w:pPr>
      <w:r w:rsidRPr="00E4261A">
        <w:rPr>
          <w:rFonts w:ascii="Arial" w:hAnsi="Arial" w:cs="Arial"/>
          <w:kern w:val="0"/>
          <w:sz w:val="20"/>
          <w:szCs w:val="20"/>
        </w:rPr>
        <w:t>[Regeling vervalt per 01-01-2027</w:t>
      </w:r>
      <w:r w:rsidRPr="00E4261A">
        <w:rPr>
          <w:rFonts w:ascii="Arial" w:hAnsi="Arial" w:cs="Arial"/>
          <w:kern w:val="0"/>
          <w:sz w:val="20"/>
          <w:szCs w:val="20"/>
        </w:rPr>
        <w:t>]</w:t>
      </w:r>
    </w:p>
    <w:p w14:paraId="67A0B3D2" w14:textId="28F7EB60" w:rsidR="00BE1B8D" w:rsidRPr="00E4261A" w:rsidRDefault="00BE1B8D">
      <w:pPr>
        <w:widowControl w:val="0"/>
        <w:autoSpaceDE w:val="0"/>
        <w:autoSpaceDN w:val="0"/>
        <w:adjustRightInd w:val="0"/>
        <w:spacing w:after="240" w:line="240" w:lineRule="auto"/>
        <w:rPr>
          <w:rFonts w:ascii="Arial" w:hAnsi="Arial" w:cs="Arial"/>
          <w:b/>
          <w:bCs/>
          <w:kern w:val="0"/>
          <w:sz w:val="20"/>
          <w:szCs w:val="20"/>
        </w:rPr>
      </w:pPr>
      <w:r w:rsidRPr="00E4261A">
        <w:rPr>
          <w:rFonts w:ascii="Arial" w:hAnsi="Arial" w:cs="Arial"/>
          <w:b/>
          <w:bCs/>
          <w:kern w:val="0"/>
          <w:sz w:val="20"/>
          <w:szCs w:val="20"/>
        </w:rPr>
        <w:t xml:space="preserve">Bijlage als bedoeld in artikel 4 van de </w:t>
      </w:r>
      <w:r w:rsidRPr="00E4261A">
        <w:rPr>
          <w:rFonts w:ascii="Arial" w:hAnsi="Arial" w:cs="Arial"/>
          <w:b/>
          <w:bCs/>
          <w:kern w:val="0"/>
          <w:sz w:val="20"/>
          <w:szCs w:val="20"/>
        </w:rPr>
        <w:t>Subsidieregeling instandhouding monumenten</w:t>
      </w:r>
      <w:r>
        <w:rPr>
          <w:rFonts w:ascii="Arial" w:hAnsi="Arial" w:cs="Arial"/>
          <w:b/>
          <w:bCs/>
          <w:kern w:val="0"/>
          <w:sz w:val="20"/>
          <w:szCs w:val="20"/>
        </w:rPr>
        <w:t xml:space="preserve">, zie: </w:t>
      </w:r>
      <w:hyperlink r:id="rId6" w:history="1">
        <w:r w:rsidRPr="00EC26D4">
          <w:rPr>
            <w:rStyle w:val="Hyperlink"/>
            <w:rFonts w:ascii="Arial" w:hAnsi="Arial" w:cs="Arial"/>
            <w:b/>
            <w:bCs/>
            <w:kern w:val="0"/>
            <w:sz w:val="20"/>
            <w:szCs w:val="20"/>
          </w:rPr>
          <w:t>https://wetten.overheid.nl/BWBR0032075/2020-08-29#Bijlage</w:t>
        </w:r>
      </w:hyperlink>
    </w:p>
    <w:p w14:paraId="1B1F7647" w14:textId="77777777" w:rsidR="00BE1B8D" w:rsidRPr="00E4261A" w:rsidRDefault="00BE1B8D" w:rsidP="00BE1B8D">
      <w:pPr>
        <w:widowControl w:val="0"/>
        <w:autoSpaceDE w:val="0"/>
        <w:autoSpaceDN w:val="0"/>
        <w:adjustRightInd w:val="0"/>
        <w:spacing w:after="0" w:line="240" w:lineRule="auto"/>
        <w:rPr>
          <w:rFonts w:ascii="Arial" w:hAnsi="Arial" w:cs="Arial"/>
          <w:b/>
          <w:bCs/>
          <w:kern w:val="0"/>
          <w:sz w:val="28"/>
          <w:szCs w:val="28"/>
        </w:rPr>
      </w:pPr>
      <w:r w:rsidRPr="00E4261A">
        <w:rPr>
          <w:rFonts w:ascii="Arial" w:hAnsi="Arial" w:cs="Arial"/>
          <w:b/>
          <w:bCs/>
          <w:kern w:val="0"/>
          <w:sz w:val="28"/>
          <w:szCs w:val="28"/>
        </w:rPr>
        <w:t>Leidraad subsidiabele instandhoudingskosten</w:t>
      </w:r>
    </w:p>
    <w:p w14:paraId="22A80B5F" w14:textId="77777777" w:rsidR="00BE1B8D" w:rsidRPr="00BE1B8D" w:rsidRDefault="00BE1B8D">
      <w:pPr>
        <w:widowControl w:val="0"/>
        <w:autoSpaceDE w:val="0"/>
        <w:autoSpaceDN w:val="0"/>
        <w:adjustRightInd w:val="0"/>
        <w:spacing w:after="240" w:line="240" w:lineRule="auto"/>
        <w:rPr>
          <w:rFonts w:ascii="Arial" w:hAnsi="Arial" w:cs="Arial"/>
          <w:b/>
          <w:bCs/>
          <w:kern w:val="0"/>
          <w:sz w:val="12"/>
          <w:szCs w:val="12"/>
        </w:rPr>
      </w:pPr>
    </w:p>
    <w:p w14:paraId="2109465B" w14:textId="253FFBB5"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Hoofdstuk 1.1. Algemene bepalingen subsidiabele kosten</w:t>
      </w:r>
    </w:p>
    <w:p w14:paraId="7BDCCC40"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Subsidiabel zijn de kosten van werkzaamheden, maatregelen en voorzieningen ten behoeve van de instandhouding van rijksmonumenten of zelfstandige onderdelen, voor zover dat is bepaald in deze bijlage, met dien verstande dat:</w:t>
      </w:r>
    </w:p>
    <w:p w14:paraId="6094A01F"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kosten uitsluitend subsidiabel zijn voor zover de werkzaamheden:</w:t>
      </w:r>
    </w:p>
    <w:p w14:paraId="40CF9C4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1º.</w:t>
      </w:r>
      <w:r>
        <w:rPr>
          <w:rFonts w:ascii="Arial" w:hAnsi="Arial" w:cs="Arial"/>
          <w:kern w:val="0"/>
          <w:sz w:val="20"/>
          <w:szCs w:val="20"/>
        </w:rPr>
        <w:tab/>
        <w:t>strekken tot instandhouding van het rijksmonument en zijn monumentale waarden;</w:t>
      </w:r>
    </w:p>
    <w:p w14:paraId="77AA3F0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2º.</w:t>
      </w:r>
      <w:r>
        <w:rPr>
          <w:rFonts w:ascii="Arial" w:hAnsi="Arial" w:cs="Arial"/>
          <w:kern w:val="0"/>
          <w:sz w:val="20"/>
          <w:szCs w:val="20"/>
        </w:rPr>
        <w:tab/>
        <w:t>sober en doelmatig zijn;</w:t>
      </w:r>
    </w:p>
    <w:p w14:paraId="5940F27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3º.</w:t>
      </w:r>
      <w:r>
        <w:rPr>
          <w:rFonts w:ascii="Arial" w:hAnsi="Arial" w:cs="Arial"/>
          <w:kern w:val="0"/>
          <w:sz w:val="20"/>
          <w:szCs w:val="20"/>
        </w:rPr>
        <w:tab/>
        <w:t>technisch noodzakelijk zijn; en</w:t>
      </w:r>
    </w:p>
    <w:p w14:paraId="2BA1BF7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4º.</w:t>
      </w:r>
      <w:r>
        <w:rPr>
          <w:rFonts w:ascii="Arial" w:hAnsi="Arial" w:cs="Arial"/>
          <w:kern w:val="0"/>
          <w:sz w:val="20"/>
          <w:szCs w:val="20"/>
        </w:rPr>
        <w:tab/>
        <w:t>zijn gericht op maximaal behoud van aanwezige monumentale waarden, in het bijzonder historische materialen en constructies;</w:t>
      </w:r>
    </w:p>
    <w:p w14:paraId="773B90C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kosten voor werkzaamheden gericht op het voorkomen van verval of het voorkomen van vervolgschade subsidiabel zijn;</w:t>
      </w:r>
    </w:p>
    <w:p w14:paraId="432DD38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kosten voor werkzaamheden gericht op vervanging van materialen die hun functie niet meer kunnen vervullen subsidiabel zijn;</w:t>
      </w:r>
    </w:p>
    <w:p w14:paraId="50187C3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kosten voor werkzaamheden gericht op reconstructie niet subsidiabel zijn, tenzij deze in uitzonderlijke gevallen naar het oordeel van de minister ter versterking van de monumentale waarden gewenst zijn;</w:t>
      </w:r>
    </w:p>
    <w:p w14:paraId="56614CB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kosten voor werkzaamheden die voortvloeien uit veranderd gebruik, alsmede kosten voor werkzaamheden die zijn gericht op comfortverbetering of verfraaiing niet subsidiabel zijn; en</w:t>
      </w:r>
    </w:p>
    <w:p w14:paraId="6DC8544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kosten voor werkzaamheden voor zover die reeds aangevangen of voltooid zijn voor de subsidieverlening niet subsidiabel zijn.</w:t>
      </w:r>
    </w:p>
    <w:p w14:paraId="39552AAA"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35288B6"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Hoofdstuk 1.2. Uitwerking algemene bepalingen</w:t>
      </w:r>
    </w:p>
    <w:p w14:paraId="6053767F"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Algemeen</w:t>
      </w:r>
    </w:p>
    <w:p w14:paraId="7CF5D1CE"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 hoofdstuk 1.1 staan algemene bepalingen ten aanzien van subsidiabele kosten. Deze bepalingen gelden voor alle subsidiabele kosten, genoemd in deze bijlage.</w:t>
      </w:r>
    </w:p>
    <w:p w14:paraId="7D7ECCB6"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Met deze bijlage </w:t>
      </w:r>
      <w:r>
        <w:rPr>
          <w:rFonts w:ascii="Arial" w:hAnsi="Arial" w:cs="Arial"/>
          <w:kern w:val="0"/>
          <w:sz w:val="20"/>
          <w:szCs w:val="20"/>
        </w:rPr>
        <w:t>‘</w:t>
      </w:r>
      <w:r>
        <w:rPr>
          <w:rFonts w:ascii="Arial" w:hAnsi="Arial" w:cs="Arial"/>
          <w:kern w:val="0"/>
          <w:sz w:val="20"/>
          <w:szCs w:val="20"/>
        </w:rPr>
        <w:t>Leidraad subsidiabele instandhoudingskosten</w:t>
      </w:r>
      <w:r>
        <w:rPr>
          <w:rFonts w:ascii="Arial" w:hAnsi="Arial" w:cs="Arial"/>
          <w:kern w:val="0"/>
          <w:sz w:val="20"/>
          <w:szCs w:val="20"/>
        </w:rPr>
        <w:t>’</w:t>
      </w:r>
      <w:r>
        <w:rPr>
          <w:rFonts w:ascii="Arial" w:hAnsi="Arial" w:cs="Arial"/>
          <w:kern w:val="0"/>
          <w:sz w:val="20"/>
          <w:szCs w:val="20"/>
        </w:rPr>
        <w:t xml:space="preserve"> (hierna: Leidraad) wordt gestreefd naar een efficiënte afhandeling van subsidieaanvragen en subsidievaststellingen. Daartoe is aangesloten bij de indeling van werkzaamheden bij de reeds bestaande </w:t>
      </w:r>
      <w:r>
        <w:rPr>
          <w:rFonts w:ascii="Arial" w:hAnsi="Arial" w:cs="Arial"/>
          <w:kern w:val="0"/>
          <w:sz w:val="20"/>
          <w:szCs w:val="20"/>
        </w:rPr>
        <w:t>‘</w:t>
      </w:r>
      <w:r>
        <w:rPr>
          <w:rFonts w:ascii="Arial" w:hAnsi="Arial" w:cs="Arial"/>
          <w:kern w:val="0"/>
          <w:sz w:val="20"/>
          <w:szCs w:val="20"/>
        </w:rPr>
        <w:t>STABU-hoofdcodering</w:t>
      </w:r>
      <w:r>
        <w:rPr>
          <w:rFonts w:ascii="Arial" w:hAnsi="Arial" w:cs="Arial"/>
          <w:kern w:val="0"/>
          <w:sz w:val="20"/>
          <w:szCs w:val="20"/>
        </w:rPr>
        <w:t>’</w:t>
      </w:r>
      <w:r>
        <w:rPr>
          <w:rFonts w:ascii="Arial" w:hAnsi="Arial" w:cs="Arial"/>
          <w:kern w:val="0"/>
          <w:sz w:val="20"/>
          <w:szCs w:val="20"/>
        </w:rPr>
        <w:t xml:space="preserve">. STABU staat voor Standaardbestek voor de Burger- en Utiliteitsbouw. De Leidraad is gebaseerd op dezelfde codering als STABU. Voor specifieke werkzaamheden, die niet of onvoldoende in de STABU-hoofdcodering voorkomen, is een nieuwe codering toegevoegd. Dit is bijvoorbeeld gebeurd voor werktuigbouwkundige installaties, </w:t>
      </w:r>
      <w:r>
        <w:rPr>
          <w:rFonts w:ascii="Arial" w:hAnsi="Arial" w:cs="Arial"/>
          <w:kern w:val="0"/>
          <w:sz w:val="20"/>
          <w:szCs w:val="20"/>
        </w:rPr>
        <w:t>‘</w:t>
      </w:r>
      <w:r>
        <w:rPr>
          <w:rFonts w:ascii="Arial" w:hAnsi="Arial" w:cs="Arial"/>
          <w:kern w:val="0"/>
          <w:sz w:val="20"/>
          <w:szCs w:val="20"/>
        </w:rPr>
        <w:t>klinkende</w:t>
      </w:r>
      <w:r>
        <w:rPr>
          <w:rFonts w:ascii="Arial" w:hAnsi="Arial" w:cs="Arial"/>
          <w:kern w:val="0"/>
          <w:sz w:val="20"/>
          <w:szCs w:val="20"/>
        </w:rPr>
        <w:t>’</w:t>
      </w:r>
      <w:r>
        <w:rPr>
          <w:rFonts w:ascii="Arial" w:hAnsi="Arial" w:cs="Arial"/>
          <w:kern w:val="0"/>
          <w:sz w:val="20"/>
          <w:szCs w:val="20"/>
        </w:rPr>
        <w:t xml:space="preserve"> onderdelen van monumenten (zoals orgels) en </w:t>
      </w:r>
      <w:r>
        <w:rPr>
          <w:rFonts w:ascii="Arial" w:hAnsi="Arial" w:cs="Arial"/>
          <w:kern w:val="0"/>
          <w:sz w:val="20"/>
          <w:szCs w:val="20"/>
        </w:rPr>
        <w:t>‘</w:t>
      </w:r>
      <w:r>
        <w:rPr>
          <w:rFonts w:ascii="Arial" w:hAnsi="Arial" w:cs="Arial"/>
          <w:kern w:val="0"/>
          <w:sz w:val="20"/>
          <w:szCs w:val="20"/>
        </w:rPr>
        <w:t>groene</w:t>
      </w:r>
      <w:r>
        <w:rPr>
          <w:rFonts w:ascii="Arial" w:hAnsi="Arial" w:cs="Arial"/>
          <w:kern w:val="0"/>
          <w:sz w:val="20"/>
          <w:szCs w:val="20"/>
        </w:rPr>
        <w:t>’</w:t>
      </w:r>
      <w:r>
        <w:rPr>
          <w:rFonts w:ascii="Arial" w:hAnsi="Arial" w:cs="Arial"/>
          <w:kern w:val="0"/>
          <w:sz w:val="20"/>
          <w:szCs w:val="20"/>
        </w:rPr>
        <w:t xml:space="preserve"> monumenten (zoals parken en tuinen) en beplanting op archeologische monumenten.</w:t>
      </w:r>
    </w:p>
    <w:p w14:paraId="04804C25"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 het instandhoudingsplan, met name in de werkomschrijving of het bestek en in de begroting, moeten de onderdelen zoals genoemd in deze Leidraad terug te vinden zijn.</w:t>
      </w:r>
    </w:p>
    <w:p w14:paraId="48F5DBD1"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Kosten van werkzaamheden die niet zijn opgenomen in de Leidraad komen niet voor subsidieverlening in aanmerking. In een aantal gevallen is aangegeven welke kosten niet subsidiabel zijn. Deze niet-subsidiabele kostenposten zijn telkens bedoeld ter verduidelijking en als afbakening om aan te geven waar de grens tussen subsidiabel en niet-subsidiabel ligt, maar zijn niet limitatief. Indien is aangegeven dat kosten niet-subsidiabel zijn in het kader van de Subsidieregeling instandhouding monumenten (hierna: Si</w:t>
      </w:r>
      <w:r>
        <w:rPr>
          <w:rFonts w:ascii="Arial" w:hAnsi="Arial" w:cs="Arial"/>
          <w:kern w:val="0"/>
          <w:sz w:val="20"/>
          <w:szCs w:val="20"/>
        </w:rPr>
        <w:t xml:space="preserve">m), kunnen deze kosten wel subsidiabel zijn op grond van een andere subsidieregeling. Met name bij groene monumenten is deze beperking toegevoegd, om budgettaire redenen. In deze gevallen kunnen de werkzaamheden op zich dus wel belangrijk zijn voor de </w:t>
      </w:r>
      <w:r>
        <w:rPr>
          <w:rFonts w:ascii="Arial" w:hAnsi="Arial" w:cs="Arial"/>
          <w:kern w:val="0"/>
          <w:sz w:val="20"/>
          <w:szCs w:val="20"/>
        </w:rPr>
        <w:lastRenderedPageBreak/>
        <w:t>instandhouding van monumentale waarden.</w:t>
      </w:r>
    </w:p>
    <w:p w14:paraId="1AFEB97E"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Waar in de Leidraad wordt gesproken over </w:t>
      </w:r>
      <w:r>
        <w:rPr>
          <w:rFonts w:ascii="Arial" w:hAnsi="Arial" w:cs="Arial"/>
          <w:kern w:val="0"/>
          <w:sz w:val="20"/>
          <w:szCs w:val="20"/>
        </w:rPr>
        <w:t>‘</w:t>
      </w:r>
      <w:r>
        <w:rPr>
          <w:rFonts w:ascii="Arial" w:hAnsi="Arial" w:cs="Arial"/>
          <w:kern w:val="0"/>
          <w:sz w:val="20"/>
          <w:szCs w:val="20"/>
        </w:rPr>
        <w:t>instandhouding</w:t>
      </w:r>
      <w:r>
        <w:rPr>
          <w:rFonts w:ascii="Arial" w:hAnsi="Arial" w:cs="Arial"/>
          <w:kern w:val="0"/>
          <w:sz w:val="20"/>
          <w:szCs w:val="20"/>
        </w:rPr>
        <w:t>’</w:t>
      </w:r>
      <w:r>
        <w:rPr>
          <w:rFonts w:ascii="Arial" w:hAnsi="Arial" w:cs="Arial"/>
          <w:kern w:val="0"/>
          <w:sz w:val="20"/>
          <w:szCs w:val="20"/>
        </w:rPr>
        <w:t>, wordt gelet op artikel 7.3 van de Erfgoedwet zowel op normaal onderhoud als op restauratie gedoeld. De Sim richt zich op onderhoud en klein herstel waarmee verval van rijksmonumenten kan worden voorkomen. Door het op sober onderhoud afgestemde maximumbedrag aan subsidiabele kosten zal subsidiëring van (deel)restauraties of grote ingrepen in de praktijk niet mogelijk zijn. Toch is in de Leidraad – behalve bij groene monumenten – geen onderscheid gemaakt in onderhoud en restauratie. Voor gebouwde monumenten</w:t>
      </w:r>
      <w:r>
        <w:rPr>
          <w:rFonts w:ascii="Arial" w:hAnsi="Arial" w:cs="Arial"/>
          <w:kern w:val="0"/>
          <w:sz w:val="20"/>
          <w:szCs w:val="20"/>
        </w:rPr>
        <w:t xml:space="preserve"> zou ten aanzien van veel werkzaamheden met percentages moeten worden gewerkt, wat in veel gevallen een arbitraire grens zou opleveren. Dat levert onwenselijke situaties op. In de praktijk zal het maximumbedrag aan subsidiabele kosten de indiening van restauratieplannen belemmeren. Voor archeologische monumenten geldt weliswaar geen maximumbedrag aan subsidiabele kosten, maar de kosten van grotere ingrepen zijn daar relatief laag in vergelijking met die bij gebouwde monumenten.</w:t>
      </w:r>
    </w:p>
    <w:p w14:paraId="391EE513"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Vanwege de brede opzet van de</w:t>
      </w:r>
      <w:r>
        <w:rPr>
          <w:rFonts w:ascii="Arial" w:hAnsi="Arial" w:cs="Arial"/>
          <w:kern w:val="0"/>
          <w:sz w:val="20"/>
          <w:szCs w:val="20"/>
        </w:rPr>
        <w:t xml:space="preserve"> Leidraad kan deze ook van (overeenkomstige) toepassing worden verklaard in andere subsidieregelingen van het Rijk of van een provincie.</w:t>
      </w:r>
    </w:p>
    <w:p w14:paraId="7146DC9F"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Technisch noodzakelijk, sober en doelmatig</w:t>
      </w:r>
    </w:p>
    <w:p w14:paraId="468AADFB"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De werkzaamheden moeten strekken tot instandhouding van het rijksmonument of het zelfstandig onderdeel daarvan, ze moeten sober, doelmatig en technisch noodzakelijk zijn en gericht op maximaal behoud van monumentale waarden. Sober en doelmatig houdt in dit verband in dat de werkzaamheden gericht moeten zijn op maximaal behoud van monumentale waarden, dat ze op een vakkundige wijze worden uitgevoerd en dat met de werkzaamheden verval en vervolgschade worden voorkomen. Behoud gaat hierbij vóór herstel, herst</w:t>
      </w:r>
      <w:r>
        <w:rPr>
          <w:rFonts w:ascii="Arial" w:hAnsi="Arial" w:cs="Arial"/>
          <w:kern w:val="0"/>
          <w:sz w:val="20"/>
          <w:szCs w:val="20"/>
        </w:rPr>
        <w:t>el vóór vervanging en vervanging vóór reconstructie. Het reconstrueren van monumenten is in beginsel niet subsidiabel.</w:t>
      </w:r>
    </w:p>
    <w:p w14:paraId="51415784"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Bij (materiaal)technisch noodzakelijk gebleken vervanging dienen de nieuwe onderdelen in materiaal, vorm, detaillering, uitvoering, afwerking én kwaliteit zoveel mogelijk overeen te komen met de afkomende, te vervangen onderdelen. Van geval tot geval zal een gedegen afweging moeten plaatsvinden of onderdelen of elementen gereconstrueerd mogen en kunnen worden en zo ja op welke manier.</w:t>
      </w:r>
    </w:p>
    <w:p w14:paraId="52C73AEB"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Het is uiteindelijk ter beoordeling van de minister of aan voornoemde uitgangspunten wordt voldaan. Een instandhoudingsplan wordt op deze punten getoetst aan de hand van de bevindingen in het inspectierapport en detailfoto</w:t>
      </w:r>
      <w:r>
        <w:rPr>
          <w:rFonts w:ascii="Arial" w:hAnsi="Arial" w:cs="Arial"/>
          <w:kern w:val="0"/>
          <w:sz w:val="20"/>
          <w:szCs w:val="20"/>
        </w:rPr>
        <w:t>’</w:t>
      </w:r>
      <w:r>
        <w:rPr>
          <w:rFonts w:ascii="Arial" w:hAnsi="Arial" w:cs="Arial"/>
          <w:kern w:val="0"/>
          <w:sz w:val="20"/>
          <w:szCs w:val="20"/>
        </w:rPr>
        <w:t>s van de gebreken enerzijds en de in het plan opgenomen werkzaamheden anderzijds. De blijkens het inspectierapport meest urgente werkzaamheden zullen normaal gesproken in het plan moeten zijn opgenomen. Is dat niet het geval en wordt subsidie gevraagd voor andere werkzaamheden, dan zal dit in de aanvraag moeten worden onderbouwd. Om het plan als doelmatig te kunnen aanmerken, zal de eigenaar moeten verklaren dat de niet opgenomen urgente werkzaamheden wel worden uitgevoerd en wanneer ze zijn gepland. Als vo</w:t>
      </w:r>
      <w:r>
        <w:rPr>
          <w:rFonts w:ascii="Arial" w:hAnsi="Arial" w:cs="Arial"/>
          <w:kern w:val="0"/>
          <w:sz w:val="20"/>
          <w:szCs w:val="20"/>
        </w:rPr>
        <w:t>orbeeld kan dienen een aanvraag in het kader van de Sim, een onderhoudsregeling. Indien het plan betrekking heeft op andere dan de meest noodzakelijke onderhoudswerkzaamheden of op restauratie, zal de aanvrager moeten verklaren dat ook het noodzakelijke onderhoud in de desbetreffende planperiode zal worden uitgevoerd.</w:t>
      </w:r>
    </w:p>
    <w:p w14:paraId="402C2CA7"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Behoud van monumentale waarden</w:t>
      </w:r>
    </w:p>
    <w:p w14:paraId="79B9CFFE"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 xml:space="preserve">Zoals gezegd worden alleen de werkzaamheden die direct verband houden met de instandhouding van de monumentale waarden van het rijksmonument gesubsidieerd. Uit de aard der zaak wordt de hoofdstructuur van het monument daartoe gerekend, maar ook bijvoorbeeld vaste interieuronderdelen en monumentale installaties. Een en ander neemt niet weg dat werkzaamheden niet altijd noodzakelijk zullen zijn en dus ook niet altijd zonder meer subsidiabel zullen zijn. Zo zal bijvoorbeeld herstel van voegwerk dat technisch </w:t>
      </w:r>
      <w:r>
        <w:rPr>
          <w:rFonts w:ascii="Arial" w:hAnsi="Arial" w:cs="Arial"/>
          <w:kern w:val="0"/>
          <w:sz w:val="20"/>
          <w:szCs w:val="20"/>
        </w:rPr>
        <w:t>gezien nog goed is, niet subsidiabel zijn. Het onderhoud van niet-monumentale verwarmingsinstallaties, elektrotechnische en andere installaties is evenmin subsidiabel.</w:t>
      </w:r>
    </w:p>
    <w:p w14:paraId="686D2E7E"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Groene monumenten</w:t>
      </w:r>
    </w:p>
    <w:p w14:paraId="3F9D9547"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De subsidiabele instandhoudingskosten voor groene monumenten zijn samengebracht in hoofdstuk 1.3, in paragraaf 92. Daarnaast zijn ook de paragrafen 01 en 05 van hoofdstuk 1.3 van toepassing. De overige paragrafen van hoofdstuk 1.3 zijn niet van toepassing op groene monumenten.</w:t>
      </w:r>
    </w:p>
    <w:p w14:paraId="1B74A827"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Paragraaf 92 voor groene monumenten heeft een specifieke indeling. Deze hangt samen met de wens om met het beschikbare budget zoveel mogelijk groene monumenten in stand te houden. Niet alle voor de instandhouding noodzakelijke kosten kunnen op grond van de Sim worden gesubsidieerd. Er moeten prioriteiten worden gesteld. Er is een splitsing aangebracht tussen subsidiabel onderhoud enerzijds en op grond van de Sim niet-subsidiabel onderhoud en restauratie anderzijds. Subsidiabel op grond van de Sim zijn onde</w:t>
      </w:r>
      <w:r>
        <w:rPr>
          <w:rFonts w:ascii="Arial" w:hAnsi="Arial" w:cs="Arial"/>
          <w:kern w:val="0"/>
          <w:sz w:val="20"/>
          <w:szCs w:val="20"/>
        </w:rPr>
        <w:t xml:space="preserve">rhoudswerkzaamheden met </w:t>
      </w:r>
      <w:r>
        <w:rPr>
          <w:rFonts w:ascii="Arial" w:hAnsi="Arial" w:cs="Arial"/>
          <w:kern w:val="0"/>
          <w:sz w:val="20"/>
          <w:szCs w:val="20"/>
        </w:rPr>
        <w:t>‘</w:t>
      </w:r>
      <w:r>
        <w:rPr>
          <w:rFonts w:ascii="Arial" w:hAnsi="Arial" w:cs="Arial"/>
          <w:kern w:val="0"/>
          <w:sz w:val="20"/>
          <w:szCs w:val="20"/>
        </w:rPr>
        <w:t>prioriteit 1</w:t>
      </w:r>
      <w:r>
        <w:rPr>
          <w:rFonts w:ascii="Arial" w:hAnsi="Arial" w:cs="Arial"/>
          <w:kern w:val="0"/>
          <w:sz w:val="20"/>
          <w:szCs w:val="20"/>
        </w:rPr>
        <w:t>’</w:t>
      </w:r>
      <w:r>
        <w:rPr>
          <w:rFonts w:ascii="Arial" w:hAnsi="Arial" w:cs="Arial"/>
          <w:kern w:val="0"/>
          <w:sz w:val="20"/>
          <w:szCs w:val="20"/>
        </w:rPr>
        <w:t xml:space="preserve">. Het betreft onderhoudswerkzaamheden aan de hoofdstructuur en de aantoonbare kernwaarden (hoofdkarakteristiek) van groene monumenten. Onderhoudswerkzaamheden met </w:t>
      </w:r>
      <w:r>
        <w:rPr>
          <w:rFonts w:ascii="Arial" w:hAnsi="Arial" w:cs="Arial"/>
          <w:kern w:val="0"/>
          <w:sz w:val="20"/>
          <w:szCs w:val="20"/>
        </w:rPr>
        <w:t>‘</w:t>
      </w:r>
      <w:r>
        <w:rPr>
          <w:rFonts w:ascii="Arial" w:hAnsi="Arial" w:cs="Arial"/>
          <w:kern w:val="0"/>
          <w:sz w:val="20"/>
          <w:szCs w:val="20"/>
        </w:rPr>
        <w:t>prioriteit 2</w:t>
      </w:r>
      <w:r>
        <w:rPr>
          <w:rFonts w:ascii="Arial" w:hAnsi="Arial" w:cs="Arial"/>
          <w:kern w:val="0"/>
          <w:sz w:val="20"/>
          <w:szCs w:val="20"/>
        </w:rPr>
        <w:t>’</w:t>
      </w:r>
      <w:r>
        <w:rPr>
          <w:rFonts w:ascii="Arial" w:hAnsi="Arial" w:cs="Arial"/>
          <w:kern w:val="0"/>
          <w:sz w:val="20"/>
          <w:szCs w:val="20"/>
        </w:rPr>
        <w:t xml:space="preserve"> en restauratiewerkzaamheden zijn niet subsidiabel op grond van de Sim. Ze kunnen wel subsidiabel zijn in het kader van een andere subsidieregeling, bijvoorbeeld een restauratiesubsidieregeling van een provincie.</w:t>
      </w:r>
    </w:p>
    <w:p w14:paraId="65638E19"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Interieur</w:t>
      </w:r>
    </w:p>
    <w:p w14:paraId="374F3C2F"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Voor zover het werkzaamheden aan het interieur van het monument betreft, wordt het volgende opgemerkt. In de Leidraad is bij de subsidiabele kosten niet telkens onderscheid gemaakt tussen kosten van werkzaamheden aan de buitenkant van een monument en van werkzaamheden aan de binnenkant van een monument. Uitgangspunt is dat kosten die betrekking hebben op werkzaamheden aan de binnenkant van een monument, slechts subsidiabel zijn indien die werkzaamheden strekken tot behoud van de monumentale waarde van het </w:t>
      </w:r>
      <w:r>
        <w:rPr>
          <w:rFonts w:ascii="Arial" w:hAnsi="Arial" w:cs="Arial"/>
          <w:kern w:val="0"/>
          <w:sz w:val="20"/>
          <w:szCs w:val="20"/>
        </w:rPr>
        <w:t xml:space="preserve">monument of bijvoorbeeld om constructieve reden noodzakelijk zijn. Zo zal het </w:t>
      </w:r>
      <w:r>
        <w:rPr>
          <w:rFonts w:ascii="Arial" w:hAnsi="Arial" w:cs="Arial"/>
          <w:kern w:val="0"/>
          <w:sz w:val="20"/>
          <w:szCs w:val="20"/>
        </w:rPr>
        <w:t>‘</w:t>
      </w:r>
      <w:r>
        <w:rPr>
          <w:rFonts w:ascii="Arial" w:hAnsi="Arial" w:cs="Arial"/>
          <w:kern w:val="0"/>
          <w:sz w:val="20"/>
          <w:szCs w:val="20"/>
        </w:rPr>
        <w:t>witten</w:t>
      </w:r>
      <w:r>
        <w:rPr>
          <w:rFonts w:ascii="Arial" w:hAnsi="Arial" w:cs="Arial"/>
          <w:kern w:val="0"/>
          <w:sz w:val="20"/>
          <w:szCs w:val="20"/>
        </w:rPr>
        <w:t>’</w:t>
      </w:r>
      <w:r>
        <w:rPr>
          <w:rFonts w:ascii="Arial" w:hAnsi="Arial" w:cs="Arial"/>
          <w:kern w:val="0"/>
          <w:sz w:val="20"/>
          <w:szCs w:val="20"/>
        </w:rPr>
        <w:t xml:space="preserve"> van binnenmuren in de meeste gevallen niet subsidiabel zijn omdat dit niet noodzakelijk is voor de bescherming van de monumentale waarde of een constructieve noodzaak heeft. Dit schilderwerk is wel subsidiabel indien pleisterwerk om constructieve of technische redenen vervangen moet worden.</w:t>
      </w:r>
    </w:p>
    <w:p w14:paraId="75C4AE83"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Of interieuronderdelen daadwerkelijk monumentale waarden bezitten, dient in eerste instantie, voor zover mogelijk, beoordeeld te worden aan de hand van hetgeen vermeld is in het besluit tot aanwijzing van het rijksmonum</w:t>
      </w:r>
      <w:r>
        <w:rPr>
          <w:rFonts w:ascii="Arial" w:hAnsi="Arial" w:cs="Arial"/>
          <w:kern w:val="0"/>
          <w:sz w:val="20"/>
          <w:szCs w:val="20"/>
        </w:rPr>
        <w:t>ent. Biedt dit onvoldoende uitsluitsel, dan zullen de monumentale waarden nader bepaald kunnen worden aan de hand van een cultuurhistorisch of bouwhistorisch rapport of een andere publicatie die op de monumentale waarden ingaat. Daarnaast kan ook het oordeel van de minister ertoe leiden dat in het kader van de vaststelling van de subsidiabele kosten aan bepaalde onderdelen monumentale waarde wordt toegekend.</w:t>
      </w:r>
    </w:p>
    <w:p w14:paraId="1567D6D2"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Het interieur van een rijksmonument bestaat uit vaste en losse onderdelen.</w:t>
      </w:r>
    </w:p>
    <w:p w14:paraId="4BA8FA40"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Het Burgerlijk Wetboek (art. 3:4) is bepalend voor de vraag of iets kan worden aangemerkt als vast interieuronderdeel van een gebouw. De vuistregels zijn in dit verband grofweg: is iets hecht verbonden met het gebouw of maakt iets het gebouw als gebouw compleet.</w:t>
      </w:r>
    </w:p>
    <w:p w14:paraId="2C95396D"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Ten aanzien van de fysieke hechtheid van de verbinding werd in het verleden ook wel gesproken van </w:t>
      </w:r>
      <w:r>
        <w:rPr>
          <w:rFonts w:ascii="Arial" w:hAnsi="Arial" w:cs="Arial"/>
          <w:kern w:val="0"/>
          <w:sz w:val="20"/>
          <w:szCs w:val="20"/>
        </w:rPr>
        <w:t>‘</w:t>
      </w:r>
      <w:r>
        <w:rPr>
          <w:rFonts w:ascii="Arial" w:hAnsi="Arial" w:cs="Arial"/>
          <w:kern w:val="0"/>
          <w:sz w:val="20"/>
          <w:szCs w:val="20"/>
        </w:rPr>
        <w:t>aard- en nagelvast</w:t>
      </w:r>
      <w:r>
        <w:rPr>
          <w:rFonts w:ascii="Arial" w:hAnsi="Arial" w:cs="Arial"/>
          <w:kern w:val="0"/>
          <w:sz w:val="20"/>
          <w:szCs w:val="20"/>
        </w:rPr>
        <w:t>’</w:t>
      </w:r>
      <w:r>
        <w:rPr>
          <w:rFonts w:ascii="Arial" w:hAnsi="Arial" w:cs="Arial"/>
          <w:kern w:val="0"/>
          <w:sz w:val="20"/>
          <w:szCs w:val="20"/>
        </w:rPr>
        <w:t>. Hierbij kan worden gedacht aan vloeren, plafonds, schouwen en betimmeringen, hecht verankerd (kerk)meubilair, maar ook aan wandbespanningen en geschilderd behangsel.</w:t>
      </w:r>
    </w:p>
    <w:p w14:paraId="73C8CBB5"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Voor de vraag of een gebouw incompleet is, moet worden gekeken of het gebouw zonder het interieuronderdeel als gebouw incompleet – onaf – is. Voorbeelden van dit soort interieuronderdelen zijn deuren (die betrekkelijk eenvoudig uit hun hengsels zijn te lichten) en wandafwerkingen, aangebracht op of voor onafgewerkte muurvlakken, die zonder be</w:t>
      </w:r>
      <w:r>
        <w:rPr>
          <w:rFonts w:ascii="Arial" w:hAnsi="Arial" w:cs="Arial"/>
          <w:kern w:val="0"/>
          <w:sz w:val="20"/>
          <w:szCs w:val="20"/>
        </w:rPr>
        <w:t>schadiging zijn te verwijderen. Het gaat hierbij overigens om het gebouw en niet zozeer om de functie die het heeft. Het ontbreken van een object dat van belang is voor de functie, bijvoorbeeld voor de eredienst in een kerkgebouw, maakt dit gebouw niet incompleet.</w:t>
      </w:r>
    </w:p>
    <w:p w14:paraId="793BD909"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Voor zover vaste interieuronderdelen van belang zijn voor de monumentale waarde van het rijksmonument, zijn de kosten van werkzaamheden aan deze onderdelen in beginsel subsidiabel.</w:t>
      </w:r>
    </w:p>
    <w:p w14:paraId="080218E5"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Bij losse interieuronderdelen (veelal de inrichting) kan gedacht worden aan gebruiksvoorwerpen, gordijnen, kandelaars, los meubilair, kerkschatten, schilderijen en tapijten. Losse interieuronderdelen en de werkzaamheden daaraan, zijn niet subsidiabel.</w:t>
      </w:r>
    </w:p>
    <w:p w14:paraId="5381CEF3"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 xml:space="preserve">Hiermee is uiteraard niet gezegd dat losse voorwerpen en objecten niet van waarde kunnen zijn in relatie tot het rijksmonument. Hiervan is namelijk in veel gevallen sprake. De Sim maakt subsidiëring van dergelijke – </w:t>
      </w:r>
      <w:r>
        <w:rPr>
          <w:rFonts w:ascii="Arial" w:hAnsi="Arial" w:cs="Arial"/>
          <w:kern w:val="0"/>
          <w:sz w:val="20"/>
          <w:szCs w:val="20"/>
        </w:rPr>
        <w:t>‘</w:t>
      </w:r>
      <w:r>
        <w:rPr>
          <w:rFonts w:ascii="Arial" w:hAnsi="Arial" w:cs="Arial"/>
          <w:kern w:val="0"/>
          <w:sz w:val="20"/>
          <w:szCs w:val="20"/>
        </w:rPr>
        <w:t>roerende</w:t>
      </w:r>
      <w:r>
        <w:rPr>
          <w:rFonts w:ascii="Arial" w:hAnsi="Arial" w:cs="Arial"/>
          <w:kern w:val="0"/>
          <w:sz w:val="20"/>
          <w:szCs w:val="20"/>
        </w:rPr>
        <w:t>’</w:t>
      </w:r>
      <w:r>
        <w:rPr>
          <w:rFonts w:ascii="Arial" w:hAnsi="Arial" w:cs="Arial"/>
          <w:kern w:val="0"/>
          <w:sz w:val="20"/>
          <w:szCs w:val="20"/>
        </w:rPr>
        <w:t xml:space="preserve"> – zaken echter niet mogelijk.</w:t>
      </w:r>
    </w:p>
    <w:p w14:paraId="35ED1E3D"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Veiligheid</w:t>
      </w:r>
    </w:p>
    <w:p w14:paraId="64ADDB75"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De Arbeidsomstandighedenwet stelt eisen met betrekking tot veiligheid, gezondheid en welzijn van degenen die met de uitvoering van werk belast zijn. Deze wet is ook van toepassing op instandhoudingswerkzaamheden. Er moeten zogenoemde Arbo-voorzieningen worden getroffen om risico</w:t>
      </w:r>
      <w:r>
        <w:rPr>
          <w:rFonts w:ascii="Arial" w:hAnsi="Arial" w:cs="Arial"/>
          <w:kern w:val="0"/>
          <w:sz w:val="20"/>
          <w:szCs w:val="20"/>
        </w:rPr>
        <w:t>’</w:t>
      </w:r>
      <w:r>
        <w:rPr>
          <w:rFonts w:ascii="Arial" w:hAnsi="Arial" w:cs="Arial"/>
          <w:kern w:val="0"/>
          <w:sz w:val="20"/>
          <w:szCs w:val="20"/>
        </w:rPr>
        <w:t>s zo veel mogelijk te beperken. Met betrekking tot de instandhouding van rijksmonumenten wordt onderscheid gemaakt tussen tijdelijke bouwplaatsvoorzieningen (steigers, dakrandbeveiliging, en dergelijke) en voorzieningen van meer permanente aard (zoals ladder- en veiligheidshaken, loopbruggen, luiken en verlichting).</w:t>
      </w:r>
    </w:p>
    <w:p w14:paraId="7CC8F469"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De tijdelijke bouwplaatsvoorzieningen zijn uitsluitend nodig, indien ingrijpende werkzaamheden moeten worden uitgevoerd. In de regel wordt hiervoor een (hoofd)aannemer ingeschakeld. Het treffen </w:t>
      </w:r>
      <w:r>
        <w:rPr>
          <w:rFonts w:ascii="Arial" w:hAnsi="Arial" w:cs="Arial"/>
          <w:kern w:val="0"/>
          <w:sz w:val="20"/>
          <w:szCs w:val="20"/>
        </w:rPr>
        <w:t>van de benodigde tijdelijke voorzieningen valt onder de verantwoordelijkheid van de aannemer (zie hoofdstuk 1.3, paragrafen 01.04 en 01.05).</w:t>
      </w:r>
    </w:p>
    <w:p w14:paraId="44556957"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Het komt vaak voor dat delen van rijksmonumenten zeer moeilijk of niet bereikbaar zijn zonder een hoogwerker, kraan of steiger. Om reguliere inspecties en werkzaamheden goed en veilig te kunnen uitvoeren is het in zo</w:t>
      </w:r>
      <w:r>
        <w:rPr>
          <w:rFonts w:ascii="Arial" w:hAnsi="Arial" w:cs="Arial"/>
          <w:kern w:val="0"/>
          <w:sz w:val="20"/>
          <w:szCs w:val="20"/>
        </w:rPr>
        <w:t>’</w:t>
      </w:r>
      <w:r>
        <w:rPr>
          <w:rFonts w:ascii="Arial" w:hAnsi="Arial" w:cs="Arial"/>
          <w:kern w:val="0"/>
          <w:sz w:val="20"/>
          <w:szCs w:val="20"/>
        </w:rPr>
        <w:t>n situatie noodzakelijk voorzieningen van meer permanente aard aan te brengen om die gedeelten steeds gemakkelijk te kunnen bereiken. Voorbeelden van dergelijke voorzieningen zijn loopbruggen in ruimten boven gewelven in kerken, ladder- en veiligheidshaken, klimhaken (voldoende en op de juiste plaats) en dak- en torenspitsluiken. Hoewel zelden een verfraaiing, zijn dergelijke Arbo-voorzieningen noodzakelijk om rijksmonumenten in stand te kunnen blijven houden. Het aanbrengen, mits tot een minimum beperkt en</w:t>
      </w:r>
      <w:r>
        <w:rPr>
          <w:rFonts w:ascii="Arial" w:hAnsi="Arial" w:cs="Arial"/>
          <w:kern w:val="0"/>
          <w:sz w:val="20"/>
          <w:szCs w:val="20"/>
        </w:rPr>
        <w:t xml:space="preserve"> deskundig uitgevoerd, is dan ook subsidiabel (zie hoofdstuk 1.3, paragrafen 32, 33 en 70).</w:t>
      </w:r>
    </w:p>
    <w:p w14:paraId="1BB6F890"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Indieningsvereisten bij grotere ingrepen</w:t>
      </w:r>
    </w:p>
    <w:p w14:paraId="556A6A81"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 geval van een instandhoudingsplan voor ingrijpende werkzaamheden moeten meer stukken bij de subsidieaanvraag gevoegd worden dan bij normaal onderhoud. Het kan hierbij gaan om tekeningen en specialistische rapporten.</w:t>
      </w:r>
    </w:p>
    <w:p w14:paraId="6E84A78F"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De tekeningen worden onderscheiden in: opnametekeningen (bestaande toestand en gebrekentekeningen), plantekeningen (nieuwe toestand, hoe de gebreken worden verholpen, of welke wijzigingen worden aangebracht) en aanvullende tekeningen (zoals doorsneden, principedetails en werktekeningen). Het vervaardigen van tekeningen behoort bij het opstellen van een plan voor restauratiewerkzaamheden en andere grotere ingrepen en is in dat kader subsidiabel (zie paragraaf 01.04 van de Leidraad bij </w:t>
      </w:r>
      <w:r>
        <w:rPr>
          <w:rFonts w:ascii="Arial" w:hAnsi="Arial" w:cs="Arial"/>
          <w:kern w:val="0"/>
          <w:sz w:val="20"/>
          <w:szCs w:val="20"/>
        </w:rPr>
        <w:t>‘</w:t>
      </w:r>
      <w:r>
        <w:rPr>
          <w:rFonts w:ascii="Arial" w:hAnsi="Arial" w:cs="Arial"/>
          <w:kern w:val="0"/>
          <w:sz w:val="20"/>
          <w:szCs w:val="20"/>
        </w:rPr>
        <w:t>architecten-/plankosten</w:t>
      </w:r>
      <w:r>
        <w:rPr>
          <w:rFonts w:ascii="Arial" w:hAnsi="Arial" w:cs="Arial"/>
          <w:kern w:val="0"/>
          <w:sz w:val="20"/>
          <w:szCs w:val="20"/>
        </w:rPr>
        <w:t>’</w:t>
      </w:r>
      <w:r>
        <w:rPr>
          <w:rFonts w:ascii="Arial" w:hAnsi="Arial" w:cs="Arial"/>
          <w:kern w:val="0"/>
          <w:sz w:val="20"/>
          <w:szCs w:val="20"/>
        </w:rPr>
        <w:t>).</w:t>
      </w:r>
    </w:p>
    <w:p w14:paraId="721D0AD6"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Diverse specialistische werkzaamheden worden in de planvorming niet door de (restauratie)architect uitgevoerd, maar door andere specialisten. In dit verband kan gedacht worden aan adviezen op bouwfysisch, constructief of installatietechnisch gebied, aan bouwhistorisch- of interieuronderzoek, aan beeldhouwwerk, bijzonder schilderwerk en werkzaamheden aan installaties en interieur en aan specialistische werkzaamheden ten behoeve van groene of archeologische monumenten (zoals het opstellen van tuinhistorisc</w:t>
      </w:r>
      <w:r>
        <w:rPr>
          <w:rFonts w:ascii="Arial" w:hAnsi="Arial" w:cs="Arial"/>
          <w:kern w:val="0"/>
          <w:sz w:val="20"/>
          <w:szCs w:val="20"/>
        </w:rPr>
        <w:t xml:space="preserve">he adviezen of adviezen over grondmechanica en het maken van bodem- en </w:t>
      </w:r>
      <w:proofErr w:type="spellStart"/>
      <w:r>
        <w:rPr>
          <w:rFonts w:ascii="Arial" w:hAnsi="Arial" w:cs="Arial"/>
          <w:kern w:val="0"/>
          <w:sz w:val="20"/>
          <w:szCs w:val="20"/>
        </w:rPr>
        <w:t>geochemische</w:t>
      </w:r>
      <w:proofErr w:type="spellEnd"/>
      <w:r>
        <w:rPr>
          <w:rFonts w:ascii="Arial" w:hAnsi="Arial" w:cs="Arial"/>
          <w:kern w:val="0"/>
          <w:sz w:val="20"/>
          <w:szCs w:val="20"/>
        </w:rPr>
        <w:t xml:space="preserve"> analyses). Dergelijke werkzaamheden door derden (zoals adviseurs, onderzoekers en restauratoren) zijn subsidiabel, mits ze noodzakelijk zijn en geadviseerd of voorgeschreven dan wel vooraf goedgekeurd zijn door de minister (zie hoofdstuk 1.3, paragraaf 01.04, onder </w:t>
      </w:r>
      <w:r>
        <w:rPr>
          <w:rFonts w:ascii="Arial" w:hAnsi="Arial" w:cs="Arial"/>
          <w:kern w:val="0"/>
          <w:sz w:val="20"/>
          <w:szCs w:val="20"/>
        </w:rPr>
        <w:t>‘</w:t>
      </w:r>
      <w:r>
        <w:rPr>
          <w:rFonts w:ascii="Arial" w:hAnsi="Arial" w:cs="Arial"/>
          <w:kern w:val="0"/>
          <w:sz w:val="20"/>
          <w:szCs w:val="20"/>
        </w:rPr>
        <w:t>overige kosten</w:t>
      </w:r>
      <w:r>
        <w:rPr>
          <w:rFonts w:ascii="Arial" w:hAnsi="Arial" w:cs="Arial"/>
          <w:kern w:val="0"/>
          <w:sz w:val="20"/>
          <w:szCs w:val="20"/>
        </w:rPr>
        <w:t>’</w:t>
      </w:r>
      <w:r>
        <w:rPr>
          <w:rFonts w:ascii="Arial" w:hAnsi="Arial" w:cs="Arial"/>
          <w:kern w:val="0"/>
          <w:sz w:val="20"/>
          <w:szCs w:val="20"/>
        </w:rPr>
        <w:t>).</w:t>
      </w:r>
    </w:p>
    <w:p w14:paraId="5F35B78A"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Voorzieningen en apparatuur</w:t>
      </w:r>
    </w:p>
    <w:p w14:paraId="2ACF1674"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 specifieke gevallen kan de minister adviseren of voorschrijven om voorzieningen te treffen dan wel apparatuur te installeren. Daarbij kan gedacht worden aan beschermende voorzieningen voor gevels, gebrandschilderde ramen, houten of natuurstenen vloeren, aan reiniging en/of behandeling van gevels en beeldhouwwerken of aan het aanbrengen van vogel- en ongedierte werende voorzieningen. Voorts kan het gaan om het plaatsen van installaties voor klimaatbeheersing, bliksemafleiding, inbraakbeveiliging of brand</w:t>
      </w:r>
      <w:r>
        <w:rPr>
          <w:rFonts w:ascii="Arial" w:hAnsi="Arial" w:cs="Arial"/>
          <w:kern w:val="0"/>
          <w:sz w:val="20"/>
          <w:szCs w:val="20"/>
        </w:rPr>
        <w:t>melding.</w:t>
      </w:r>
    </w:p>
    <w:p w14:paraId="659D3A81"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Het kan ook zijn dat in vooroverleg over een instandhoudingsplan een dergelijke voorziening of installatie door de minister is geadviseerd. Indien de minister adviseert of voorschrijft de voorziening te treffen of de apparatuur te installeren, zijn de kosten daarvan subsidiabel.</w:t>
      </w:r>
    </w:p>
    <w:p w14:paraId="5BDA42F3"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Zelfwerkzaamheid</w:t>
      </w:r>
    </w:p>
    <w:p w14:paraId="5F47472E"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Voor de instandhouding van een monument is specifiek vakmanschap doorgaans onontbeerlijk. De regelgeving biedt een eigenaar van een monument de ruimte om instandhoudingswerkzaamheden geheel of gedeeltelijk zelf uit te voeren of door eigen personeel te laten uitvoeren in het kader van een door hem gedreven onderneming (zie hoofdstuk 1.3, paragraaf 01.04).</w:t>
      </w:r>
    </w:p>
    <w:p w14:paraId="4C82A6EC"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 xml:space="preserve">In het algemeen geldt dat de kosten van </w:t>
      </w:r>
      <w:r>
        <w:rPr>
          <w:rFonts w:ascii="Arial" w:hAnsi="Arial" w:cs="Arial"/>
          <w:kern w:val="0"/>
          <w:sz w:val="20"/>
          <w:szCs w:val="20"/>
        </w:rPr>
        <w:t>‘</w:t>
      </w:r>
      <w:r>
        <w:rPr>
          <w:rFonts w:ascii="Arial" w:hAnsi="Arial" w:cs="Arial"/>
          <w:kern w:val="0"/>
          <w:sz w:val="20"/>
          <w:szCs w:val="20"/>
        </w:rPr>
        <w:t>zelfwerkzaamheid</w:t>
      </w:r>
      <w:r>
        <w:rPr>
          <w:rFonts w:ascii="Arial" w:hAnsi="Arial" w:cs="Arial"/>
          <w:kern w:val="0"/>
          <w:sz w:val="20"/>
          <w:szCs w:val="20"/>
        </w:rPr>
        <w:t>’</w:t>
      </w:r>
      <w:r>
        <w:rPr>
          <w:rFonts w:ascii="Arial" w:hAnsi="Arial" w:cs="Arial"/>
          <w:kern w:val="0"/>
          <w:sz w:val="20"/>
          <w:szCs w:val="20"/>
        </w:rPr>
        <w:t xml:space="preserve"> alleen dan subsidiabel zijn indien de eigenaar achteraf kan aantonen (bijvoorbeeld door middel van een accountantsverklaring) hoeveel uren door hemzelf of zijn personeel binnen het kader van een door hem gedreven onderneming zijn besteed aan subsidiabele werkzaamheden. Uren die zijn besteed buiten het kader van de door hem gedreven onderneming gelden als </w:t>
      </w:r>
      <w:r>
        <w:rPr>
          <w:rFonts w:ascii="Arial" w:hAnsi="Arial" w:cs="Arial"/>
          <w:kern w:val="0"/>
          <w:sz w:val="20"/>
          <w:szCs w:val="20"/>
        </w:rPr>
        <w:t>‘</w:t>
      </w:r>
      <w:r>
        <w:rPr>
          <w:rFonts w:ascii="Arial" w:hAnsi="Arial" w:cs="Arial"/>
          <w:kern w:val="0"/>
          <w:sz w:val="20"/>
          <w:szCs w:val="20"/>
        </w:rPr>
        <w:t>doe-het-zelf</w:t>
      </w:r>
      <w:r>
        <w:rPr>
          <w:rFonts w:ascii="Arial" w:hAnsi="Arial" w:cs="Arial"/>
          <w:kern w:val="0"/>
          <w:sz w:val="20"/>
          <w:szCs w:val="20"/>
        </w:rPr>
        <w:t>’</w:t>
      </w:r>
      <w:r>
        <w:rPr>
          <w:rFonts w:ascii="Arial" w:hAnsi="Arial" w:cs="Arial"/>
          <w:kern w:val="0"/>
          <w:sz w:val="20"/>
          <w:szCs w:val="20"/>
        </w:rPr>
        <w:t>-uren en zijn niet subsidiabel.</w:t>
      </w:r>
    </w:p>
    <w:p w14:paraId="4B4A8533"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Meerwerk</w:t>
      </w:r>
    </w:p>
    <w:p w14:paraId="04E4CABA"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 xml:space="preserve">Tijdens de uitvoering van het instandhoudingsplan kunnen onverwacht gebreken aan het licht komen, waardoor extra werkzaamheden noodzakelijk zijn om het rijksmonument in stand te kunnen houden. Mits het subsidiabele instandhoudingswerkzaamheden betreft, kan de begrotingspost </w:t>
      </w:r>
      <w:r>
        <w:rPr>
          <w:rFonts w:ascii="Arial" w:hAnsi="Arial" w:cs="Arial"/>
          <w:kern w:val="0"/>
          <w:sz w:val="20"/>
          <w:szCs w:val="20"/>
        </w:rPr>
        <w:t>‘</w:t>
      </w:r>
      <w:r>
        <w:rPr>
          <w:rFonts w:ascii="Arial" w:hAnsi="Arial" w:cs="Arial"/>
          <w:kern w:val="0"/>
          <w:sz w:val="20"/>
          <w:szCs w:val="20"/>
        </w:rPr>
        <w:t>onvoorzien</w:t>
      </w:r>
      <w:r>
        <w:rPr>
          <w:rFonts w:ascii="Arial" w:hAnsi="Arial" w:cs="Arial"/>
          <w:kern w:val="0"/>
          <w:sz w:val="20"/>
          <w:szCs w:val="20"/>
        </w:rPr>
        <w:t>’</w:t>
      </w:r>
      <w:r>
        <w:rPr>
          <w:rFonts w:ascii="Arial" w:hAnsi="Arial" w:cs="Arial"/>
          <w:kern w:val="0"/>
          <w:sz w:val="20"/>
          <w:szCs w:val="20"/>
        </w:rPr>
        <w:t xml:space="preserve"> voor de dekking hiervan gebruikt worden. De systematiek van de Sim laat het tussentijds verhogen van de subsidie voor dergelijk meerwerk niet toe.</w:t>
      </w:r>
    </w:p>
    <w:p w14:paraId="5841E2D6"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Informatie en toegang voor publiek</w:t>
      </w:r>
    </w:p>
    <w:p w14:paraId="72A81E74"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Kosten die verband houden met het geven van informatie aan bezoekers, zoals het aanbrengen of vernieuwen van richting- en informatieborden, zijn niet subsidiabel. Ook kosten die verband houden met het toegankelijk maken of ontsluiten van een rijksmonument voor het publiek zijn niet subsidiabel. Het betreft kosten, gerelateerd aan het vergroten van het draagvlak voor rijksmonumenten, die niet direct noodzakelijk zijn voor de instandhouding ervan.</w:t>
      </w:r>
    </w:p>
    <w:p w14:paraId="36A54BDE"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Hoofdstuk 1.3. Subsidiabele kosten</w:t>
      </w:r>
    </w:p>
    <w:p w14:paraId="7E5C43B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00.</w:t>
      </w:r>
      <w:r>
        <w:rPr>
          <w:rFonts w:ascii="Arial" w:hAnsi="Arial" w:cs="Arial"/>
          <w:kern w:val="0"/>
          <w:sz w:val="20"/>
          <w:szCs w:val="20"/>
        </w:rPr>
        <w:tab/>
        <w:t xml:space="preserve"> </w:t>
      </w:r>
      <w:r>
        <w:rPr>
          <w:rFonts w:ascii="Arial" w:hAnsi="Arial" w:cs="Arial"/>
          <w:b/>
          <w:bCs/>
          <w:kern w:val="0"/>
          <w:sz w:val="20"/>
          <w:szCs w:val="20"/>
        </w:rPr>
        <w:t>ALGEMEEN</w:t>
      </w:r>
      <w:r>
        <w:rPr>
          <w:rFonts w:ascii="Arial" w:hAnsi="Arial" w:cs="Arial"/>
          <w:kern w:val="0"/>
          <w:sz w:val="20"/>
          <w:szCs w:val="20"/>
        </w:rPr>
        <w:t xml:space="preserve"> </w:t>
      </w:r>
    </w:p>
    <w:p w14:paraId="349E829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00.04</w:t>
      </w:r>
      <w:r>
        <w:rPr>
          <w:rFonts w:ascii="Arial" w:hAnsi="Arial" w:cs="Arial"/>
          <w:kern w:val="0"/>
          <w:sz w:val="20"/>
          <w:szCs w:val="20"/>
        </w:rPr>
        <w:tab/>
        <w:t>AANBESTEDING/INSCHRIJVING</w:t>
      </w:r>
      <w:r>
        <w:rPr>
          <w:rFonts w:ascii="Arial" w:hAnsi="Arial" w:cs="Arial"/>
          <w:kern w:val="0"/>
          <w:sz w:val="20"/>
          <w:szCs w:val="20"/>
        </w:rPr>
        <w:br/>
      </w:r>
      <w:r>
        <w:rPr>
          <w:rFonts w:ascii="Arial" w:hAnsi="Arial" w:cs="Arial"/>
          <w:kern w:val="0"/>
          <w:sz w:val="20"/>
          <w:szCs w:val="20"/>
        </w:rPr>
        <w:t>Subsidiabel zijn de kosten van:</w:t>
      </w:r>
    </w:p>
    <w:p w14:paraId="4003F2C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coördinatievergoeding van de (hoofd)aannemer tot een maximum van 3% van de kosten van die subsidiabele werkzaamheden, die apart aanbesteed worden.</w:t>
      </w:r>
    </w:p>
    <w:p w14:paraId="7285B10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01.</w:t>
      </w:r>
      <w:r>
        <w:rPr>
          <w:rFonts w:ascii="Arial" w:hAnsi="Arial" w:cs="Arial"/>
          <w:kern w:val="0"/>
          <w:sz w:val="20"/>
          <w:szCs w:val="20"/>
        </w:rPr>
        <w:tab/>
        <w:t xml:space="preserve"> </w:t>
      </w:r>
      <w:r>
        <w:rPr>
          <w:rFonts w:ascii="Arial" w:hAnsi="Arial" w:cs="Arial"/>
          <w:b/>
          <w:bCs/>
          <w:kern w:val="0"/>
          <w:sz w:val="20"/>
          <w:szCs w:val="20"/>
        </w:rPr>
        <w:t>VOOR HET WERK GELDENDE VOORWAARDEN</w:t>
      </w:r>
      <w:r>
        <w:rPr>
          <w:rFonts w:ascii="Arial" w:hAnsi="Arial" w:cs="Arial"/>
          <w:kern w:val="0"/>
          <w:sz w:val="20"/>
          <w:szCs w:val="20"/>
        </w:rPr>
        <w:t xml:space="preserve"> </w:t>
      </w:r>
    </w:p>
    <w:p w14:paraId="0DE5599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01.02</w:t>
      </w:r>
      <w:r>
        <w:rPr>
          <w:rFonts w:ascii="Arial" w:hAnsi="Arial" w:cs="Arial"/>
          <w:kern w:val="0"/>
          <w:sz w:val="20"/>
          <w:szCs w:val="20"/>
        </w:rPr>
        <w:tab/>
        <w:t>ADMINISTRATIEVE BEPALINGEN</w:t>
      </w:r>
      <w:r>
        <w:rPr>
          <w:rFonts w:ascii="Arial" w:hAnsi="Arial" w:cs="Arial"/>
          <w:kern w:val="0"/>
          <w:sz w:val="20"/>
          <w:szCs w:val="20"/>
        </w:rPr>
        <w:br/>
        <w:t xml:space="preserve"> </w:t>
      </w:r>
      <w:r>
        <w:rPr>
          <w:rFonts w:ascii="Arial" w:hAnsi="Arial" w:cs="Arial"/>
          <w:i/>
          <w:iCs/>
          <w:kern w:val="0"/>
          <w:sz w:val="20"/>
          <w:szCs w:val="20"/>
        </w:rPr>
        <w:t>Keuring van materialen, bouwstoffen en grond:</w:t>
      </w:r>
      <w:r>
        <w:rPr>
          <w:rFonts w:ascii="Arial" w:hAnsi="Arial" w:cs="Arial"/>
          <w:kern w:val="0"/>
          <w:sz w:val="20"/>
          <w:szCs w:val="20"/>
        </w:rPr>
        <w:t xml:space="preserve"> </w:t>
      </w:r>
      <w:r>
        <w:rPr>
          <w:rFonts w:ascii="Arial" w:hAnsi="Arial" w:cs="Arial"/>
          <w:kern w:val="0"/>
          <w:sz w:val="20"/>
          <w:szCs w:val="20"/>
        </w:rPr>
        <w:br/>
        <w:t>Subsidiabel zijn de kosten van:</w:t>
      </w:r>
    </w:p>
    <w:p w14:paraId="32AB066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keuren van te verwerken materialen, bouwstoffen (zoals natuursteen en leien) en grond, mits de keuring noodzakelijk is en wordt uitgevoerd door een bekwaam keuringsinstituut.</w:t>
      </w:r>
    </w:p>
    <w:p w14:paraId="662112ED"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01.03</w:t>
      </w:r>
      <w:r>
        <w:rPr>
          <w:rFonts w:ascii="Arial" w:hAnsi="Arial" w:cs="Arial"/>
          <w:kern w:val="0"/>
          <w:sz w:val="20"/>
          <w:szCs w:val="20"/>
        </w:rPr>
        <w:tab/>
        <w:t>VERZEKERINGEN</w:t>
      </w:r>
      <w:r>
        <w:rPr>
          <w:rFonts w:ascii="Arial" w:hAnsi="Arial" w:cs="Arial"/>
          <w:kern w:val="0"/>
          <w:sz w:val="20"/>
          <w:szCs w:val="20"/>
        </w:rPr>
        <w:br/>
        <w:t>Subsidiabel zijn de kosten van:</w:t>
      </w:r>
    </w:p>
    <w:p w14:paraId="1DDFFDD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premie van een Casco </w:t>
      </w:r>
      <w:proofErr w:type="spellStart"/>
      <w:r>
        <w:rPr>
          <w:rFonts w:ascii="Arial" w:hAnsi="Arial" w:cs="Arial"/>
          <w:kern w:val="0"/>
          <w:sz w:val="20"/>
          <w:szCs w:val="20"/>
        </w:rPr>
        <w:t>All</w:t>
      </w:r>
      <w:proofErr w:type="spellEnd"/>
      <w:r>
        <w:rPr>
          <w:rFonts w:ascii="Arial" w:hAnsi="Arial" w:cs="Arial"/>
          <w:kern w:val="0"/>
          <w:sz w:val="20"/>
          <w:szCs w:val="20"/>
        </w:rPr>
        <w:t xml:space="preserve"> Risks-verzekering (CAR) tot een maximum van 0,4% van de subsidiabele kosten.</w:t>
      </w:r>
    </w:p>
    <w:p w14:paraId="35190E1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01.04</w:t>
      </w:r>
      <w:r>
        <w:rPr>
          <w:rFonts w:ascii="Arial" w:hAnsi="Arial" w:cs="Arial"/>
          <w:kern w:val="0"/>
          <w:sz w:val="20"/>
          <w:szCs w:val="20"/>
        </w:rPr>
        <w:tab/>
        <w:t>VERREKENING WIJZIGING KOSTEN EN PRIJZEN</w:t>
      </w:r>
      <w:r>
        <w:rPr>
          <w:rFonts w:ascii="Arial" w:hAnsi="Arial" w:cs="Arial"/>
          <w:kern w:val="0"/>
          <w:sz w:val="20"/>
          <w:szCs w:val="20"/>
        </w:rPr>
        <w:br/>
        <w:t xml:space="preserve"> </w:t>
      </w:r>
      <w:r>
        <w:rPr>
          <w:rFonts w:ascii="Arial" w:hAnsi="Arial" w:cs="Arial"/>
          <w:i/>
          <w:iCs/>
          <w:kern w:val="0"/>
          <w:sz w:val="20"/>
          <w:szCs w:val="20"/>
        </w:rPr>
        <w:t>Aannemerskosten:</w:t>
      </w:r>
      <w:r>
        <w:rPr>
          <w:rFonts w:ascii="Arial" w:hAnsi="Arial" w:cs="Arial"/>
          <w:kern w:val="0"/>
          <w:sz w:val="20"/>
          <w:szCs w:val="20"/>
        </w:rPr>
        <w:t xml:space="preserve"> </w:t>
      </w:r>
      <w:r>
        <w:rPr>
          <w:rFonts w:ascii="Arial" w:hAnsi="Arial" w:cs="Arial"/>
          <w:kern w:val="0"/>
          <w:sz w:val="20"/>
          <w:szCs w:val="20"/>
        </w:rPr>
        <w:br/>
        <w:t>De subsidiabele aannemerskosten zijn onder te verdelen naar:</w:t>
      </w:r>
      <w:r>
        <w:rPr>
          <w:rFonts w:ascii="Arial" w:hAnsi="Arial" w:cs="Arial"/>
          <w:kern w:val="0"/>
          <w:sz w:val="20"/>
          <w:szCs w:val="20"/>
        </w:rPr>
        <w:br/>
      </w:r>
    </w:p>
    <w:p w14:paraId="1D3EA06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te verwerken materialen op grond van deze Leidraad,</w:t>
      </w:r>
    </w:p>
    <w:p w14:paraId="069BBE8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loonkosten van het aannemerspersoneel op basis van hoofdstuk 2, paragraaf 4,</w:t>
      </w:r>
    </w:p>
    <w:p w14:paraId="1FE7E16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werkzaamheden uitgevoerd door onderaannemers,</w:t>
      </w:r>
    </w:p>
    <w:p w14:paraId="1DBE3EE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in geval van ingrijpende werkzaamheden, de opslagkosten voor een bouwplaats (algemene </w:t>
      </w:r>
      <w:proofErr w:type="spellStart"/>
      <w:r>
        <w:rPr>
          <w:rFonts w:ascii="Arial" w:hAnsi="Arial" w:cs="Arial"/>
          <w:kern w:val="0"/>
          <w:sz w:val="20"/>
          <w:szCs w:val="20"/>
        </w:rPr>
        <w:t>bouwplaatskosten</w:t>
      </w:r>
      <w:proofErr w:type="spellEnd"/>
      <w:r>
        <w:rPr>
          <w:rFonts w:ascii="Arial" w:hAnsi="Arial" w:cs="Arial"/>
          <w:kern w:val="0"/>
          <w:sz w:val="20"/>
          <w:szCs w:val="20"/>
        </w:rPr>
        <w:t xml:space="preserve"> ABK, algemene kosten AK en winst en risico W&amp;R) tot een maximum van 20% op basis van hoofdstuk 2, paragraaf 5,</w:t>
      </w:r>
    </w:p>
    <w:p w14:paraId="267EDBC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stelposten en verrekenposten,</w:t>
      </w:r>
    </w:p>
    <w:p w14:paraId="6BC281A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onvoorziene werkzaamheden tot een maximum van 5%.</w:t>
      </w:r>
    </w:p>
    <w:p w14:paraId="1FF43F5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782E4FC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precario en andere gemeentelijke heffingen,</w:t>
      </w:r>
    </w:p>
    <w:p w14:paraId="23B6A1F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heffingen voortkomend uit onder andere milieuverordeningen,</w:t>
      </w:r>
    </w:p>
    <w:p w14:paraId="306F53B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renteverlies, financiering, notaris, afsluitprovisie en dergelijke.</w:t>
      </w:r>
    </w:p>
    <w:p w14:paraId="39EBAA6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Zelfwerkzaamheid:</w:t>
      </w:r>
      <w:r>
        <w:rPr>
          <w:rFonts w:ascii="Arial" w:hAnsi="Arial" w:cs="Arial"/>
          <w:kern w:val="0"/>
          <w:sz w:val="20"/>
          <w:szCs w:val="20"/>
        </w:rPr>
        <w:t xml:space="preserve"> </w:t>
      </w:r>
      <w:r>
        <w:rPr>
          <w:rFonts w:ascii="Arial" w:hAnsi="Arial" w:cs="Arial"/>
          <w:kern w:val="0"/>
          <w:sz w:val="20"/>
          <w:szCs w:val="20"/>
        </w:rPr>
        <w:br/>
      </w:r>
    </w:p>
    <w:p w14:paraId="20F46B10"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BBC092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te verwerken materialen,</w:t>
      </w:r>
    </w:p>
    <w:p w14:paraId="57B7C37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afschrijving dan wel huur van het benodigde materieel,</w:t>
      </w:r>
    </w:p>
    <w:p w14:paraId="3FD2326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arbeidsu</w:t>
      </w:r>
      <w:r>
        <w:rPr>
          <w:rFonts w:ascii="Arial" w:hAnsi="Arial" w:cs="Arial"/>
          <w:kern w:val="0"/>
          <w:sz w:val="20"/>
          <w:szCs w:val="20"/>
        </w:rPr>
        <w:t>ren van de eigenaar en/of zijn personeel, mits die ten behoeve van werkzaamheden aan zijn monument zijn gemaakt in het kader van een door hem gedreven onderneming en ze achteraf kunnen worden aangetoond (bijvoorbeeld door middel van een accountantsverklaring).</w:t>
      </w:r>
    </w:p>
    <w:p w14:paraId="7DE362A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174D132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arbeidsuren van de eigenaar en/of vrijwilliger die zelf instandhoudingswerkzaamheden verricht (de </w:t>
      </w:r>
      <w:r>
        <w:rPr>
          <w:rFonts w:ascii="Arial" w:hAnsi="Arial" w:cs="Arial"/>
          <w:kern w:val="0"/>
          <w:sz w:val="20"/>
          <w:szCs w:val="20"/>
        </w:rPr>
        <w:t>‘</w:t>
      </w:r>
      <w:r>
        <w:rPr>
          <w:rFonts w:ascii="Arial" w:hAnsi="Arial" w:cs="Arial"/>
          <w:kern w:val="0"/>
          <w:sz w:val="20"/>
          <w:szCs w:val="20"/>
        </w:rPr>
        <w:t>doe-het-zelf</w:t>
      </w:r>
      <w:r>
        <w:rPr>
          <w:rFonts w:ascii="Arial" w:hAnsi="Arial" w:cs="Arial"/>
          <w:kern w:val="0"/>
          <w:sz w:val="20"/>
          <w:szCs w:val="20"/>
        </w:rPr>
        <w:t>’</w:t>
      </w:r>
      <w:r>
        <w:rPr>
          <w:rFonts w:ascii="Arial" w:hAnsi="Arial" w:cs="Arial"/>
          <w:kern w:val="0"/>
          <w:sz w:val="20"/>
          <w:szCs w:val="20"/>
        </w:rPr>
        <w:t>-uren van de eigenaar en/of vrijwilliger).</w:t>
      </w:r>
    </w:p>
    <w:p w14:paraId="02E3F777"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Architecten-/plankosten:</w:t>
      </w:r>
      <w:r>
        <w:rPr>
          <w:rFonts w:ascii="Arial" w:hAnsi="Arial" w:cs="Arial"/>
          <w:kern w:val="0"/>
          <w:sz w:val="20"/>
          <w:szCs w:val="20"/>
        </w:rPr>
        <w:t xml:space="preserve"> </w:t>
      </w:r>
      <w:r>
        <w:rPr>
          <w:rFonts w:ascii="Arial" w:hAnsi="Arial" w:cs="Arial"/>
          <w:kern w:val="0"/>
          <w:sz w:val="20"/>
          <w:szCs w:val="20"/>
        </w:rPr>
        <w:br/>
      </w:r>
    </w:p>
    <w:p w14:paraId="7E994A3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9C15D2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opstellen van het instandhoudingsplan met de daarbij behorende stukken (zoals plan, begroting, werkomschrijving en eventuele tekeningen) tot een maximum overeenkomstig de tabel, bedoeld in hoofdstuk 2, paragraaf 1.</w:t>
      </w:r>
    </w:p>
    <w:p w14:paraId="6A206A7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Begeleidingskosten:</w:t>
      </w:r>
      <w:r>
        <w:rPr>
          <w:rFonts w:ascii="Arial" w:hAnsi="Arial" w:cs="Arial"/>
          <w:kern w:val="0"/>
          <w:sz w:val="20"/>
          <w:szCs w:val="20"/>
        </w:rPr>
        <w:t xml:space="preserve"> </w:t>
      </w:r>
      <w:r>
        <w:rPr>
          <w:rFonts w:ascii="Arial" w:hAnsi="Arial" w:cs="Arial"/>
          <w:kern w:val="0"/>
          <w:sz w:val="20"/>
          <w:szCs w:val="20"/>
        </w:rPr>
        <w:br/>
      </w:r>
    </w:p>
    <w:p w14:paraId="78A1B012"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6DEC960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begeleiden van de uitvoering van de werkzaamheden – bestaande uit het jaarlijks opstellen van het jaarprogramma, het opvragen van offertes, de prijsvorming en het verstrekken van de opdrachten, de begeleiding en controle tijdens de uitvoering, de oplevering van het uitgevoerde werk en de financiële verantwoording – tot een maximum overeenkomstig de tabel, bedoeld in hoofdstuk 2, paragraaf 2.</w:t>
      </w:r>
    </w:p>
    <w:p w14:paraId="28437AC2"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Overige kosten:</w:t>
      </w:r>
      <w:r>
        <w:rPr>
          <w:rFonts w:ascii="Arial" w:hAnsi="Arial" w:cs="Arial"/>
          <w:kern w:val="0"/>
          <w:sz w:val="20"/>
          <w:szCs w:val="20"/>
        </w:rPr>
        <w:t xml:space="preserve"> </w:t>
      </w:r>
      <w:r>
        <w:rPr>
          <w:rFonts w:ascii="Arial" w:hAnsi="Arial" w:cs="Arial"/>
          <w:kern w:val="0"/>
          <w:sz w:val="20"/>
          <w:szCs w:val="20"/>
        </w:rPr>
        <w:br/>
      </w:r>
    </w:p>
    <w:p w14:paraId="3FC9289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2326E09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abonnementen zoals op/voor:</w:t>
      </w:r>
    </w:p>
    <w:p w14:paraId="2583532E"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de Monumentenwacht dan wel een vergelijkbare organisatie (inclusief de kosten van het inspecteren en uitvoeren van noodreparaties en het treffen van noodmaatregelen om verdere degradatie te voorkomen),</w:t>
      </w:r>
    </w:p>
    <w:p w14:paraId="3A1AE061"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de controle van de bliksembeveiligingsinstallatie,</w:t>
      </w:r>
    </w:p>
    <w:p w14:paraId="341ECCD2"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de controle van de brandbeveiligingsinstallatie.</w:t>
      </w:r>
    </w:p>
    <w:p w14:paraId="1CA4572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accountantsonderzoek en -verklaring, mits bij de beschikking tot subsidieverlening opgelegd, tot een maximumbedrag van </w:t>
      </w:r>
      <w:r>
        <w:rPr>
          <w:rFonts w:ascii="Arial" w:hAnsi="Arial" w:cs="Arial"/>
          <w:kern w:val="0"/>
          <w:sz w:val="20"/>
          <w:szCs w:val="20"/>
        </w:rPr>
        <w:t>€</w:t>
      </w:r>
      <w:r>
        <w:rPr>
          <w:rFonts w:ascii="Arial" w:hAnsi="Arial" w:cs="Arial"/>
          <w:kern w:val="0"/>
          <w:sz w:val="20"/>
          <w:szCs w:val="20"/>
        </w:rPr>
        <w:t> 5.000,</w:t>
      </w:r>
    </w:p>
    <w:p w14:paraId="67AF415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bouw- en </w:t>
      </w:r>
      <w:proofErr w:type="spellStart"/>
      <w:r>
        <w:rPr>
          <w:rFonts w:ascii="Arial" w:hAnsi="Arial" w:cs="Arial"/>
          <w:kern w:val="0"/>
          <w:sz w:val="20"/>
          <w:szCs w:val="20"/>
        </w:rPr>
        <w:t>kleurhistorisch</w:t>
      </w:r>
      <w:proofErr w:type="spellEnd"/>
      <w:r>
        <w:rPr>
          <w:rFonts w:ascii="Arial" w:hAnsi="Arial" w:cs="Arial"/>
          <w:kern w:val="0"/>
          <w:sz w:val="20"/>
          <w:szCs w:val="20"/>
        </w:rPr>
        <w:t xml:space="preserve"> onderzoek,</w:t>
      </w:r>
    </w:p>
    <w:p w14:paraId="496B655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tuinhistorisch onderzoek, inhoudende een chronologische weergave van de geschiedenis met bronvermelding, historische afbeeldingen, historisch kaartmateriaal en fasekaarten, e.e.a. als uitgangspunt voor het beheerplan,</w:t>
      </w:r>
    </w:p>
    <w:p w14:paraId="381BFBF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specifieke onderzoeken, zoals voor gebouwde monumenten:</w:t>
      </w:r>
      <w:r>
        <w:rPr>
          <w:rFonts w:ascii="Arial" w:hAnsi="Arial" w:cs="Arial"/>
          <w:kern w:val="0"/>
          <w:sz w:val="20"/>
          <w:szCs w:val="20"/>
        </w:rPr>
        <w:br/>
      </w:r>
    </w:p>
    <w:p w14:paraId="249F385C"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bouwfysisch onderzoek (onder andere naar vocht- en zoutproblemen),</w:t>
      </w:r>
    </w:p>
    <w:p w14:paraId="0B41E948"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constructie-/bouwtechnisch onderzoek,</w:t>
      </w:r>
    </w:p>
    <w:p w14:paraId="7A9F2A0C"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werktuigbouwkundig onderzoek,</w:t>
      </w:r>
    </w:p>
    <w:p w14:paraId="471D05B8" w14:textId="77777777" w:rsidR="00BE1B8D" w:rsidRDefault="00BE1B8D">
      <w:pPr>
        <w:widowControl w:val="0"/>
        <w:autoSpaceDE w:val="0"/>
        <w:autoSpaceDN w:val="0"/>
        <w:adjustRightInd w:val="0"/>
        <w:spacing w:after="0" w:line="240" w:lineRule="auto"/>
        <w:ind w:left="960"/>
        <w:rPr>
          <w:rFonts w:ascii="Arial" w:hAnsi="Arial" w:cs="Arial"/>
          <w:kern w:val="0"/>
          <w:sz w:val="20"/>
          <w:szCs w:val="20"/>
        </w:rPr>
      </w:pPr>
      <w:r>
        <w:rPr>
          <w:rFonts w:ascii="Arial" w:hAnsi="Arial" w:cs="Arial"/>
          <w:kern w:val="0"/>
          <w:sz w:val="20"/>
          <w:szCs w:val="20"/>
        </w:rPr>
        <w:t xml:space="preserve"> en voor archeologische monumenten:</w:t>
      </w:r>
    </w:p>
    <w:p w14:paraId="3F714B52"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beperkt booronderzoek,</w:t>
      </w:r>
    </w:p>
    <w:p w14:paraId="78635CB5"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 xml:space="preserve">bodem- en </w:t>
      </w:r>
      <w:proofErr w:type="spellStart"/>
      <w:r>
        <w:rPr>
          <w:rFonts w:ascii="Arial" w:hAnsi="Arial" w:cs="Arial"/>
          <w:kern w:val="0"/>
          <w:sz w:val="20"/>
          <w:szCs w:val="20"/>
        </w:rPr>
        <w:t>geochemische</w:t>
      </w:r>
      <w:proofErr w:type="spellEnd"/>
      <w:r>
        <w:rPr>
          <w:rFonts w:ascii="Arial" w:hAnsi="Arial" w:cs="Arial"/>
          <w:kern w:val="0"/>
          <w:sz w:val="20"/>
          <w:szCs w:val="20"/>
        </w:rPr>
        <w:t xml:space="preserve"> analyse,</w:t>
      </w:r>
    </w:p>
    <w:p w14:paraId="16E87661"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r>
      <w:proofErr w:type="spellStart"/>
      <w:r>
        <w:rPr>
          <w:rFonts w:ascii="Arial" w:hAnsi="Arial" w:cs="Arial"/>
          <w:kern w:val="0"/>
          <w:sz w:val="20"/>
          <w:szCs w:val="20"/>
        </w:rPr>
        <w:t>grondmechanisch</w:t>
      </w:r>
      <w:proofErr w:type="spellEnd"/>
      <w:r>
        <w:rPr>
          <w:rFonts w:ascii="Arial" w:hAnsi="Arial" w:cs="Arial"/>
          <w:kern w:val="0"/>
          <w:sz w:val="20"/>
          <w:szCs w:val="20"/>
        </w:rPr>
        <w:t xml:space="preserve"> onderzoek,</w:t>
      </w:r>
    </w:p>
    <w:p w14:paraId="6F122CFE"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grondwateranalyse,</w:t>
      </w:r>
    </w:p>
    <w:p w14:paraId="27551099"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nulmeting monitoring.</w:t>
      </w:r>
    </w:p>
    <w:p w14:paraId="056A8F0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specialistische werkzaamheden door derden, zoals voor:</w:t>
      </w:r>
    </w:p>
    <w:p w14:paraId="63FDEA64"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beeldhouwwerk,</w:t>
      </w:r>
    </w:p>
    <w:p w14:paraId="1F15D8EB"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bijzonder schilderwerk,</w:t>
      </w:r>
    </w:p>
    <w:p w14:paraId="242F7A00"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werkzaamheden aan installaties,</w:t>
      </w:r>
    </w:p>
    <w:p w14:paraId="4C68288B"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advisering inzake specifieke onderwerpen en/of problemen.</w:t>
      </w:r>
    </w:p>
    <w:p w14:paraId="19782815" w14:textId="77777777" w:rsidR="00785DA4"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p>
    <w:p w14:paraId="56E81A7B" w14:textId="77777777" w:rsidR="00785DA4" w:rsidRDefault="00785DA4">
      <w:pPr>
        <w:widowControl w:val="0"/>
        <w:autoSpaceDE w:val="0"/>
        <w:autoSpaceDN w:val="0"/>
        <w:adjustRightInd w:val="0"/>
        <w:spacing w:after="0" w:line="240" w:lineRule="auto"/>
        <w:ind w:left="640"/>
        <w:rPr>
          <w:rFonts w:ascii="Arial" w:hAnsi="Arial" w:cs="Arial"/>
          <w:kern w:val="0"/>
          <w:sz w:val="20"/>
          <w:szCs w:val="20"/>
        </w:rPr>
      </w:pPr>
    </w:p>
    <w:p w14:paraId="178B3921" w14:textId="77777777" w:rsidR="00785DA4" w:rsidRDefault="00785DA4">
      <w:pPr>
        <w:widowControl w:val="0"/>
        <w:autoSpaceDE w:val="0"/>
        <w:autoSpaceDN w:val="0"/>
        <w:adjustRightInd w:val="0"/>
        <w:spacing w:after="0" w:line="240" w:lineRule="auto"/>
        <w:ind w:left="640"/>
        <w:rPr>
          <w:rFonts w:ascii="Arial" w:hAnsi="Arial" w:cs="Arial"/>
          <w:kern w:val="0"/>
          <w:sz w:val="20"/>
          <w:szCs w:val="20"/>
        </w:rPr>
      </w:pPr>
    </w:p>
    <w:p w14:paraId="5F0DAF00" w14:textId="77777777" w:rsidR="00785DA4" w:rsidRDefault="00785DA4">
      <w:pPr>
        <w:widowControl w:val="0"/>
        <w:autoSpaceDE w:val="0"/>
        <w:autoSpaceDN w:val="0"/>
        <w:adjustRightInd w:val="0"/>
        <w:spacing w:after="0" w:line="240" w:lineRule="auto"/>
        <w:ind w:left="640"/>
        <w:rPr>
          <w:rFonts w:ascii="Arial" w:hAnsi="Arial" w:cs="Arial"/>
          <w:kern w:val="0"/>
          <w:sz w:val="20"/>
          <w:szCs w:val="20"/>
        </w:rPr>
      </w:pPr>
    </w:p>
    <w:p w14:paraId="52E82E78" w14:textId="396CC6DC" w:rsidR="00BE1B8D" w:rsidRDefault="00785DA4">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sidR="00BE1B8D">
        <w:rPr>
          <w:rFonts w:ascii="Arial" w:hAnsi="Arial" w:cs="Arial"/>
          <w:i/>
          <w:iCs/>
          <w:kern w:val="0"/>
          <w:sz w:val="20"/>
          <w:szCs w:val="20"/>
        </w:rPr>
        <w:t>Legeskosten:</w:t>
      </w:r>
      <w:r w:rsidR="00BE1B8D">
        <w:rPr>
          <w:rFonts w:ascii="Arial" w:hAnsi="Arial" w:cs="Arial"/>
          <w:kern w:val="0"/>
          <w:sz w:val="20"/>
          <w:szCs w:val="20"/>
        </w:rPr>
        <w:t xml:space="preserve"> </w:t>
      </w:r>
      <w:r w:rsidR="00BE1B8D">
        <w:rPr>
          <w:rFonts w:ascii="Arial" w:hAnsi="Arial" w:cs="Arial"/>
          <w:kern w:val="0"/>
          <w:sz w:val="20"/>
          <w:szCs w:val="20"/>
        </w:rPr>
        <w:br/>
      </w:r>
    </w:p>
    <w:p w14:paraId="304B807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B8D45E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leges betreffende de omgevingsvergunning tot een maximum van 1,5% van de subsidiabele kosten.</w:t>
      </w:r>
    </w:p>
    <w:p w14:paraId="55BE95FD"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Omzetbelasting/btw:</w:t>
      </w:r>
      <w:r>
        <w:rPr>
          <w:rFonts w:ascii="Arial" w:hAnsi="Arial" w:cs="Arial"/>
          <w:kern w:val="0"/>
          <w:sz w:val="20"/>
          <w:szCs w:val="20"/>
        </w:rPr>
        <w:t xml:space="preserve"> </w:t>
      </w:r>
      <w:r>
        <w:rPr>
          <w:rFonts w:ascii="Arial" w:hAnsi="Arial" w:cs="Arial"/>
          <w:kern w:val="0"/>
          <w:sz w:val="20"/>
          <w:szCs w:val="20"/>
        </w:rPr>
        <w:br/>
      </w:r>
    </w:p>
    <w:p w14:paraId="0B8CEF2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38BFF97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omzetbelasting/btw tot een maximum van 21%, tenzij deze fiscaal verrekenbaar is.</w:t>
      </w:r>
    </w:p>
    <w:p w14:paraId="37D1666D"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Tussentijdse aanpassing van de btw-percentages wordt in deze beschouwd als meer- of minderwerk.</w:t>
      </w:r>
      <w:r>
        <w:rPr>
          <w:rFonts w:ascii="Arial" w:hAnsi="Arial" w:cs="Arial"/>
          <w:kern w:val="0"/>
          <w:sz w:val="20"/>
          <w:szCs w:val="20"/>
        </w:rPr>
        <w:br/>
      </w:r>
    </w:p>
    <w:p w14:paraId="77533F88"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Prijsindexering:</w:t>
      </w:r>
      <w:r>
        <w:rPr>
          <w:rFonts w:ascii="Arial" w:hAnsi="Arial" w:cs="Arial"/>
          <w:kern w:val="0"/>
          <w:sz w:val="20"/>
          <w:szCs w:val="20"/>
        </w:rPr>
        <w:t xml:space="preserve"> </w:t>
      </w:r>
      <w:r>
        <w:rPr>
          <w:rFonts w:ascii="Arial" w:hAnsi="Arial" w:cs="Arial"/>
          <w:kern w:val="0"/>
          <w:sz w:val="20"/>
          <w:szCs w:val="20"/>
        </w:rPr>
        <w:br/>
      </w:r>
    </w:p>
    <w:p w14:paraId="4FB93FBD"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10CF0EE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prijsindexering tot een maximum van 3% per jaar (cumulatief).</w:t>
      </w:r>
    </w:p>
    <w:p w14:paraId="727B743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01.05</w:t>
      </w:r>
      <w:r>
        <w:rPr>
          <w:rFonts w:ascii="Arial" w:hAnsi="Arial" w:cs="Arial"/>
          <w:kern w:val="0"/>
          <w:sz w:val="20"/>
          <w:szCs w:val="20"/>
        </w:rPr>
        <w:tab/>
        <w:t>TEKENINGEN EN BEREKENINGEN</w:t>
      </w:r>
      <w:r>
        <w:rPr>
          <w:rFonts w:ascii="Arial" w:hAnsi="Arial" w:cs="Arial"/>
          <w:kern w:val="0"/>
          <w:sz w:val="20"/>
          <w:szCs w:val="20"/>
        </w:rPr>
        <w:br/>
        <w:t xml:space="preserve"> </w:t>
      </w:r>
      <w:r>
        <w:rPr>
          <w:rFonts w:ascii="Arial" w:hAnsi="Arial" w:cs="Arial"/>
          <w:i/>
          <w:iCs/>
          <w:kern w:val="0"/>
          <w:sz w:val="20"/>
          <w:szCs w:val="20"/>
        </w:rPr>
        <w:t>Aanvullende tekeningen: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0525E94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vervaardigen van aanvullende detail- en/of uitvoerings-/werktekeningen tot een maximum overeenkomstig de tabel, bedoeld in hoofdstuk 2, paragraaf 3, mits dergelijke tekeningen nodig zijn voor de beoordeling van de aanvraag dan wel voor de correcte uitvoering van het plan.</w:t>
      </w:r>
    </w:p>
    <w:p w14:paraId="1A72078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Overige bescheiden:</w:t>
      </w:r>
      <w:r>
        <w:rPr>
          <w:rFonts w:ascii="Arial" w:hAnsi="Arial" w:cs="Arial"/>
          <w:kern w:val="0"/>
          <w:sz w:val="20"/>
          <w:szCs w:val="20"/>
        </w:rPr>
        <w:t xml:space="preserve"> </w:t>
      </w:r>
      <w:r>
        <w:rPr>
          <w:rFonts w:ascii="Arial" w:hAnsi="Arial" w:cs="Arial"/>
          <w:kern w:val="0"/>
          <w:sz w:val="20"/>
          <w:szCs w:val="20"/>
        </w:rPr>
        <w:br/>
      </w:r>
    </w:p>
    <w:p w14:paraId="23989B1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3083A12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opstellen/vervaardigen van overige bescheiden zoals rapporten met opname en/of advies inzake bouwfysische of constructieve problemen of problemen met de waterhuishouding of de bodem (bijvoorbeeld van </w:t>
      </w:r>
      <w:proofErr w:type="spellStart"/>
      <w:r>
        <w:rPr>
          <w:rFonts w:ascii="Arial" w:hAnsi="Arial" w:cs="Arial"/>
          <w:kern w:val="0"/>
          <w:sz w:val="20"/>
          <w:szCs w:val="20"/>
        </w:rPr>
        <w:t>grondmechanische</w:t>
      </w:r>
      <w:proofErr w:type="spellEnd"/>
      <w:r>
        <w:rPr>
          <w:rFonts w:ascii="Arial" w:hAnsi="Arial" w:cs="Arial"/>
          <w:kern w:val="0"/>
          <w:sz w:val="20"/>
          <w:szCs w:val="20"/>
        </w:rPr>
        <w:t xml:space="preserve"> of </w:t>
      </w:r>
      <w:proofErr w:type="spellStart"/>
      <w:r>
        <w:rPr>
          <w:rFonts w:ascii="Arial" w:hAnsi="Arial" w:cs="Arial"/>
          <w:kern w:val="0"/>
          <w:sz w:val="20"/>
          <w:szCs w:val="20"/>
        </w:rPr>
        <w:t>geochemische</w:t>
      </w:r>
      <w:proofErr w:type="spellEnd"/>
      <w:r>
        <w:rPr>
          <w:rFonts w:ascii="Arial" w:hAnsi="Arial" w:cs="Arial"/>
          <w:kern w:val="0"/>
          <w:sz w:val="20"/>
          <w:szCs w:val="20"/>
        </w:rPr>
        <w:t xml:space="preserve"> aard), mits dergelijke bescheiden nodig zijn voor de beoordeling van de aanvraag.</w:t>
      </w:r>
    </w:p>
    <w:p w14:paraId="44C9DAB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01.06</w:t>
      </w:r>
      <w:r>
        <w:rPr>
          <w:rFonts w:ascii="Arial" w:hAnsi="Arial" w:cs="Arial"/>
          <w:kern w:val="0"/>
          <w:sz w:val="20"/>
          <w:szCs w:val="20"/>
        </w:rPr>
        <w:tab/>
        <w:t>ARBEIDSOMSTANDIGHEDEN</w:t>
      </w:r>
      <w:r>
        <w:rPr>
          <w:rFonts w:ascii="Arial" w:hAnsi="Arial" w:cs="Arial"/>
          <w:kern w:val="0"/>
          <w:sz w:val="20"/>
          <w:szCs w:val="20"/>
        </w:rPr>
        <w:br/>
        <w:t>Subsidiabel zijn de kosten van:</w:t>
      </w:r>
      <w:r>
        <w:rPr>
          <w:rFonts w:ascii="Arial" w:hAnsi="Arial" w:cs="Arial"/>
          <w:kern w:val="0"/>
          <w:sz w:val="20"/>
          <w:szCs w:val="20"/>
        </w:rPr>
        <w:br/>
      </w:r>
    </w:p>
    <w:p w14:paraId="0ED862E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 onderhoud van Arbo-voorzieningen van meer permanente aard ten behoeve van veilig inspecteren en uitvoeren van werkzaamheden.</w:t>
      </w:r>
    </w:p>
    <w:p w14:paraId="1E56987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Hiervoor wordt verwezen naar de paragrafen 32, 33, 70 en 84. Tijdelijke Arbo-voorzieningen op de bouwplaats vallen onder de verantwoordelijkheid van de aannemer (zie daarvoor de paragrafen 01.04 en 01.05).</w:t>
      </w:r>
      <w:r>
        <w:rPr>
          <w:rFonts w:ascii="Arial" w:hAnsi="Arial" w:cs="Arial"/>
          <w:kern w:val="0"/>
          <w:sz w:val="20"/>
          <w:szCs w:val="20"/>
        </w:rPr>
        <w:br/>
      </w:r>
    </w:p>
    <w:p w14:paraId="7B23428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12BC0B3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Arbo-voorzieningen welke verband houden met het verkrijgen en/of behouden van een gebruiksvergunning (zoals afscheidingen, hekken, trappen en verlichting).</w:t>
      </w:r>
    </w:p>
    <w:p w14:paraId="5306EC4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05.</w:t>
      </w:r>
      <w:r>
        <w:rPr>
          <w:rFonts w:ascii="Arial" w:hAnsi="Arial" w:cs="Arial"/>
          <w:kern w:val="0"/>
          <w:sz w:val="20"/>
          <w:szCs w:val="20"/>
        </w:rPr>
        <w:tab/>
        <w:t xml:space="preserve"> </w:t>
      </w:r>
      <w:r>
        <w:rPr>
          <w:rFonts w:ascii="Arial" w:hAnsi="Arial" w:cs="Arial"/>
          <w:b/>
          <w:bCs/>
          <w:kern w:val="0"/>
          <w:sz w:val="20"/>
          <w:szCs w:val="20"/>
        </w:rPr>
        <w:t>BOUWPLAATSVOORZIENINGEN</w:t>
      </w:r>
      <w:r>
        <w:rPr>
          <w:rFonts w:ascii="Arial" w:hAnsi="Arial" w:cs="Arial"/>
          <w:kern w:val="0"/>
          <w:sz w:val="20"/>
          <w:szCs w:val="20"/>
        </w:rPr>
        <w:t xml:space="preserve"> </w:t>
      </w:r>
    </w:p>
    <w:p w14:paraId="4BA2916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05.00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Groot materieel:</w:t>
      </w:r>
      <w:r>
        <w:rPr>
          <w:rFonts w:ascii="Arial" w:hAnsi="Arial" w:cs="Arial"/>
          <w:kern w:val="0"/>
          <w:sz w:val="20"/>
          <w:szCs w:val="20"/>
        </w:rPr>
        <w:t xml:space="preserve"> </w:t>
      </w:r>
      <w:r>
        <w:rPr>
          <w:rFonts w:ascii="Arial" w:hAnsi="Arial" w:cs="Arial"/>
          <w:kern w:val="0"/>
          <w:sz w:val="20"/>
          <w:szCs w:val="20"/>
        </w:rPr>
        <w:br/>
        <w:t>Subsidiabel zijn de kosten van:</w:t>
      </w:r>
    </w:p>
    <w:p w14:paraId="36B18FD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inzetten van groot materieel (zoals bij voorbeeld damwanden, hijskranen, rijplaten en steigers), dat noodzakelijk is voor de uitvoering van de instandhoudingswerkzaamheden,</w:t>
      </w:r>
    </w:p>
    <w:p w14:paraId="54E8CA8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inzetten van paardentractie.</w:t>
      </w:r>
    </w:p>
    <w:p w14:paraId="01AE948F"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10.</w:t>
      </w:r>
      <w:r>
        <w:rPr>
          <w:rFonts w:ascii="Arial" w:hAnsi="Arial" w:cs="Arial"/>
          <w:kern w:val="0"/>
          <w:sz w:val="20"/>
          <w:szCs w:val="20"/>
        </w:rPr>
        <w:tab/>
        <w:t xml:space="preserve"> </w:t>
      </w:r>
      <w:r>
        <w:rPr>
          <w:rFonts w:ascii="Arial" w:hAnsi="Arial" w:cs="Arial"/>
          <w:b/>
          <w:bCs/>
          <w:kern w:val="0"/>
          <w:sz w:val="20"/>
          <w:szCs w:val="20"/>
        </w:rPr>
        <w:t>STUT- EN SLOOPWERK</w:t>
      </w:r>
      <w:r>
        <w:rPr>
          <w:rFonts w:ascii="Arial" w:hAnsi="Arial" w:cs="Arial"/>
          <w:kern w:val="0"/>
          <w:sz w:val="20"/>
          <w:szCs w:val="20"/>
        </w:rPr>
        <w:t xml:space="preserve"> </w:t>
      </w:r>
    </w:p>
    <w:p w14:paraId="2185DA90"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10.00</w:t>
      </w:r>
      <w:r>
        <w:rPr>
          <w:rFonts w:ascii="Arial" w:hAnsi="Arial" w:cs="Arial"/>
          <w:kern w:val="0"/>
          <w:sz w:val="20"/>
          <w:szCs w:val="20"/>
        </w:rPr>
        <w:tab/>
        <w:t>10.00. ALGEMEEN</w:t>
      </w:r>
      <w:r>
        <w:rPr>
          <w:rFonts w:ascii="Arial" w:hAnsi="Arial" w:cs="Arial"/>
          <w:kern w:val="0"/>
          <w:sz w:val="20"/>
          <w:szCs w:val="20"/>
        </w:rPr>
        <w:br/>
        <w:t xml:space="preserve"> </w:t>
      </w:r>
      <w:r>
        <w:rPr>
          <w:rFonts w:ascii="Arial" w:hAnsi="Arial" w:cs="Arial"/>
          <w:i/>
          <w:iCs/>
          <w:kern w:val="0"/>
          <w:sz w:val="20"/>
          <w:szCs w:val="20"/>
        </w:rPr>
        <w:t>Saneringen en verwijderingen: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271E8B0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(tijdelijk) verwijderen van materialen c.q. onderdelen, die noodzakelijk zijn voor de uitvoering van de instandhoudingswerkzaamheden, inclusief het daarvoor in te zetten materieel (zoals containers).</w:t>
      </w:r>
    </w:p>
    <w:p w14:paraId="59C84550"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7317E99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saneren en/of verwijderen van materialen, onderdelen en/of constructies vervuild met of door asbest,</w:t>
      </w:r>
    </w:p>
    <w:p w14:paraId="776A779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maken van doorbraken en overige werkzaamheden voor zover voortvloeiend uit comfortverbetering en/of veranderd gebruik.</w:t>
      </w:r>
    </w:p>
    <w:p w14:paraId="4A7BAFC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Stut en stempelwerk:</w:t>
      </w:r>
      <w:r>
        <w:rPr>
          <w:rFonts w:ascii="Arial" w:hAnsi="Arial" w:cs="Arial"/>
          <w:kern w:val="0"/>
          <w:sz w:val="20"/>
          <w:szCs w:val="20"/>
        </w:rPr>
        <w:t xml:space="preserve"> </w:t>
      </w:r>
      <w:r>
        <w:rPr>
          <w:rFonts w:ascii="Arial" w:hAnsi="Arial" w:cs="Arial"/>
          <w:kern w:val="0"/>
          <w:sz w:val="20"/>
          <w:szCs w:val="20"/>
        </w:rPr>
        <w:br/>
      </w:r>
    </w:p>
    <w:p w14:paraId="06144FB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443368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stut- en stempelwerk tijdens de werkzaamheden.</w:t>
      </w:r>
    </w:p>
    <w:p w14:paraId="319006C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Beschermende voorzieningen:</w:t>
      </w:r>
      <w:r>
        <w:rPr>
          <w:rFonts w:ascii="Arial" w:hAnsi="Arial" w:cs="Arial"/>
          <w:kern w:val="0"/>
          <w:sz w:val="20"/>
          <w:szCs w:val="20"/>
        </w:rPr>
        <w:t xml:space="preserve"> </w:t>
      </w:r>
      <w:r>
        <w:rPr>
          <w:rFonts w:ascii="Arial" w:hAnsi="Arial" w:cs="Arial"/>
          <w:kern w:val="0"/>
          <w:sz w:val="20"/>
          <w:szCs w:val="20"/>
        </w:rPr>
        <w:br/>
      </w:r>
    </w:p>
    <w:p w14:paraId="7D61C8ED"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2B661FD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beschermende voorzieningen voor monumentale onderdelen (zoals het voor en/of tijdens de uitvoering van de werkzaamheden dichtleggen van een dak, afdekken van een vloer en inpakken van het orgel en meubilair, of het beschermen van bomen).</w:t>
      </w:r>
    </w:p>
    <w:p w14:paraId="07E12D3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12.</w:t>
      </w:r>
      <w:r>
        <w:rPr>
          <w:rFonts w:ascii="Arial" w:hAnsi="Arial" w:cs="Arial"/>
          <w:kern w:val="0"/>
          <w:sz w:val="20"/>
          <w:szCs w:val="20"/>
        </w:rPr>
        <w:tab/>
        <w:t>GRONDWERK</w:t>
      </w:r>
    </w:p>
    <w:p w14:paraId="648F645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12.00</w:t>
      </w:r>
      <w:r>
        <w:rPr>
          <w:rFonts w:ascii="Arial" w:hAnsi="Arial" w:cs="Arial"/>
          <w:kern w:val="0"/>
          <w:sz w:val="20"/>
          <w:szCs w:val="20"/>
        </w:rPr>
        <w:tab/>
        <w:t xml:space="preserve"> </w:t>
      </w:r>
      <w:r>
        <w:rPr>
          <w:rFonts w:ascii="Arial" w:hAnsi="Arial" w:cs="Arial"/>
          <w:b/>
          <w:bCs/>
          <w:kern w:val="0"/>
          <w:sz w:val="20"/>
          <w:szCs w:val="20"/>
        </w:rPr>
        <w:t>ALGEMEEN</w:t>
      </w:r>
      <w:r>
        <w:rPr>
          <w:rFonts w:ascii="Arial" w:hAnsi="Arial" w:cs="Arial"/>
          <w:kern w:val="0"/>
          <w:sz w:val="20"/>
          <w:szCs w:val="20"/>
        </w:rPr>
        <w:t xml:space="preserve"> </w:t>
      </w:r>
      <w:r>
        <w:rPr>
          <w:rFonts w:ascii="Arial" w:hAnsi="Arial" w:cs="Arial"/>
          <w:kern w:val="0"/>
          <w:sz w:val="20"/>
          <w:szCs w:val="20"/>
        </w:rPr>
        <w:br/>
        <w:t xml:space="preserve"> </w:t>
      </w:r>
      <w:r>
        <w:rPr>
          <w:rFonts w:ascii="Arial" w:hAnsi="Arial" w:cs="Arial"/>
          <w:i/>
          <w:iCs/>
          <w:kern w:val="0"/>
          <w:sz w:val="20"/>
          <w:szCs w:val="20"/>
        </w:rPr>
        <w:t>Civiele werken, uitgezonderd groene monumenten: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6C09A95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schoon en op diepte houden van grachten, watergangen en vijvers (zie ook paragraaf 17),</w:t>
      </w:r>
    </w:p>
    <w:p w14:paraId="49B21D8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aard- en waterwerken (zie ook paragraaf 17).</w:t>
      </w:r>
    </w:p>
    <w:p w14:paraId="5122F957"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Voor werkzaamheden aan hierbij behorende onderdelen van bouwkundige en/of werktuigbouwkundige aard wordt verwezen naar de desbetreffende paragrafen.</w:t>
      </w:r>
    </w:p>
    <w:p w14:paraId="45C454C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14.</w:t>
      </w:r>
      <w:r>
        <w:rPr>
          <w:rFonts w:ascii="Arial" w:hAnsi="Arial" w:cs="Arial"/>
          <w:kern w:val="0"/>
          <w:sz w:val="20"/>
          <w:szCs w:val="20"/>
        </w:rPr>
        <w:tab/>
        <w:t xml:space="preserve"> </w:t>
      </w:r>
      <w:r>
        <w:rPr>
          <w:rFonts w:ascii="Arial" w:hAnsi="Arial" w:cs="Arial"/>
          <w:b/>
          <w:bCs/>
          <w:kern w:val="0"/>
          <w:sz w:val="20"/>
          <w:szCs w:val="20"/>
        </w:rPr>
        <w:t>BUITENRIOLERING EN DRAINAGE</w:t>
      </w:r>
      <w:r>
        <w:rPr>
          <w:rFonts w:ascii="Arial" w:hAnsi="Arial" w:cs="Arial"/>
          <w:kern w:val="0"/>
          <w:sz w:val="20"/>
          <w:szCs w:val="20"/>
        </w:rPr>
        <w:t xml:space="preserve"> </w:t>
      </w:r>
    </w:p>
    <w:p w14:paraId="17F5056D"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14.00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Riolering en drainage;</w:t>
      </w:r>
      <w:r>
        <w:rPr>
          <w:rFonts w:ascii="Arial" w:hAnsi="Arial" w:cs="Arial"/>
          <w:kern w:val="0"/>
          <w:sz w:val="20"/>
          <w:szCs w:val="20"/>
        </w:rPr>
        <w:t xml:space="preserve"> </w:t>
      </w:r>
      <w:r>
        <w:rPr>
          <w:rFonts w:ascii="Arial" w:hAnsi="Arial" w:cs="Arial"/>
          <w:kern w:val="0"/>
          <w:sz w:val="20"/>
          <w:szCs w:val="20"/>
        </w:rPr>
        <w:br/>
      </w:r>
      <w:r>
        <w:rPr>
          <w:rFonts w:ascii="Arial" w:hAnsi="Arial" w:cs="Arial"/>
          <w:kern w:val="0"/>
          <w:sz w:val="20"/>
          <w:szCs w:val="20"/>
        </w:rPr>
        <w:t>Subsidiabel zijn de kosten van:</w:t>
      </w:r>
    </w:p>
    <w:p w14:paraId="2DDDE3B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en zo nodig vernieuwing van de aansluitingen van de hemelwaterafvoeren op de (hoofd)riolering, tot maximaal één meter uit de gevel van het monument,</w:t>
      </w:r>
    </w:p>
    <w:p w14:paraId="3476ABE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en zo nodig vernieuwing van de riolering, voor zover ten behoeve van de hemelwaterafvoeren, tot maximaal één meter uit de gevel van het monument,</w:t>
      </w:r>
    </w:p>
    <w:p w14:paraId="47AD28B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 onderhoud van drainage ten behoeve van een adequate waterafvoer.</w:t>
      </w:r>
    </w:p>
    <w:p w14:paraId="58FEC020"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15.</w:t>
      </w:r>
      <w:r>
        <w:rPr>
          <w:rFonts w:ascii="Arial" w:hAnsi="Arial" w:cs="Arial"/>
          <w:kern w:val="0"/>
          <w:sz w:val="20"/>
          <w:szCs w:val="20"/>
        </w:rPr>
        <w:tab/>
        <w:t xml:space="preserve"> </w:t>
      </w:r>
      <w:r>
        <w:rPr>
          <w:rFonts w:ascii="Arial" w:hAnsi="Arial" w:cs="Arial"/>
          <w:b/>
          <w:bCs/>
          <w:kern w:val="0"/>
          <w:sz w:val="20"/>
          <w:szCs w:val="20"/>
        </w:rPr>
        <w:t>TERREINVERHARDINGEN</w:t>
      </w:r>
      <w:r>
        <w:rPr>
          <w:rFonts w:ascii="Arial" w:hAnsi="Arial" w:cs="Arial"/>
          <w:kern w:val="0"/>
          <w:sz w:val="20"/>
          <w:szCs w:val="20"/>
        </w:rPr>
        <w:t xml:space="preserve"> </w:t>
      </w:r>
    </w:p>
    <w:p w14:paraId="401D83CF"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15.00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Bestrating:</w:t>
      </w:r>
      <w:r>
        <w:rPr>
          <w:rFonts w:ascii="Arial" w:hAnsi="Arial" w:cs="Arial"/>
          <w:kern w:val="0"/>
          <w:sz w:val="20"/>
          <w:szCs w:val="20"/>
        </w:rPr>
        <w:t xml:space="preserve"> </w:t>
      </w:r>
      <w:r>
        <w:rPr>
          <w:rFonts w:ascii="Arial" w:hAnsi="Arial" w:cs="Arial"/>
          <w:kern w:val="0"/>
          <w:sz w:val="20"/>
          <w:szCs w:val="20"/>
        </w:rPr>
        <w:br/>
        <w:t>Subsidiabel zijn de kosten van:</w:t>
      </w:r>
    </w:p>
    <w:p w14:paraId="4756838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bestrating, (zoals straten, paden en stoepen), en het periodiek voorzien van een nieuwe top- of </w:t>
      </w:r>
      <w:proofErr w:type="spellStart"/>
      <w:r>
        <w:rPr>
          <w:rFonts w:ascii="Arial" w:hAnsi="Arial" w:cs="Arial"/>
          <w:kern w:val="0"/>
          <w:sz w:val="20"/>
          <w:szCs w:val="20"/>
        </w:rPr>
        <w:t>verhardingslaag</w:t>
      </w:r>
      <w:proofErr w:type="spellEnd"/>
      <w:r>
        <w:rPr>
          <w:rFonts w:ascii="Arial" w:hAnsi="Arial" w:cs="Arial"/>
          <w:kern w:val="0"/>
          <w:sz w:val="20"/>
          <w:szCs w:val="20"/>
        </w:rPr>
        <w:t xml:space="preserve"> (keien, klinkers, en dergelijke),</w:t>
      </w:r>
    </w:p>
    <w:p w14:paraId="5D00980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herstel van de bestrating na werkzaamheden aan hemelwaterafvoeren, riolering en drainage als genoemd in paragraaf 14.</w:t>
      </w:r>
    </w:p>
    <w:p w14:paraId="7AD5110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16.</w:t>
      </w:r>
      <w:r>
        <w:rPr>
          <w:rFonts w:ascii="Arial" w:hAnsi="Arial" w:cs="Arial"/>
          <w:kern w:val="0"/>
          <w:sz w:val="20"/>
          <w:szCs w:val="20"/>
        </w:rPr>
        <w:tab/>
        <w:t xml:space="preserve"> </w:t>
      </w:r>
      <w:r>
        <w:rPr>
          <w:rFonts w:ascii="Arial" w:hAnsi="Arial" w:cs="Arial"/>
          <w:b/>
          <w:bCs/>
          <w:kern w:val="0"/>
          <w:sz w:val="20"/>
          <w:szCs w:val="20"/>
        </w:rPr>
        <w:t>BEPLANTING OP ARCHEOLOGISCHE MONUMENTEN</w:t>
      </w:r>
      <w:r>
        <w:rPr>
          <w:rFonts w:ascii="Arial" w:hAnsi="Arial" w:cs="Arial"/>
          <w:kern w:val="0"/>
          <w:sz w:val="20"/>
          <w:szCs w:val="20"/>
        </w:rPr>
        <w:t xml:space="preserve"> </w:t>
      </w:r>
    </w:p>
    <w:p w14:paraId="5AFBBE4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16.00</w:t>
      </w:r>
      <w:r>
        <w:rPr>
          <w:rFonts w:ascii="Arial" w:hAnsi="Arial" w:cs="Arial"/>
          <w:kern w:val="0"/>
          <w:sz w:val="20"/>
          <w:szCs w:val="20"/>
        </w:rPr>
        <w:tab/>
        <w:t>ALGEMEEN</w:t>
      </w:r>
      <w:r>
        <w:rPr>
          <w:rFonts w:ascii="Arial" w:hAnsi="Arial" w:cs="Arial"/>
          <w:kern w:val="0"/>
          <w:sz w:val="20"/>
          <w:szCs w:val="20"/>
        </w:rPr>
        <w:br/>
        <w:t>Zie paragraaf 92 voor de subsidiabele kosten ten aanzien van groene monumenten.</w:t>
      </w:r>
    </w:p>
    <w:p w14:paraId="06C0214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Subsidiabel zijn de kosten van:</w:t>
      </w:r>
    </w:p>
    <w:p w14:paraId="13C99F6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 xml:space="preserve">de aanschaf en het leggen van ondiep wortelende </w:t>
      </w:r>
      <w:proofErr w:type="spellStart"/>
      <w:r>
        <w:rPr>
          <w:rFonts w:ascii="Arial" w:hAnsi="Arial" w:cs="Arial"/>
          <w:kern w:val="0"/>
          <w:sz w:val="20"/>
          <w:szCs w:val="20"/>
        </w:rPr>
        <w:t>grondbedekkende</w:t>
      </w:r>
      <w:proofErr w:type="spellEnd"/>
      <w:r>
        <w:rPr>
          <w:rFonts w:ascii="Arial" w:hAnsi="Arial" w:cs="Arial"/>
          <w:kern w:val="0"/>
          <w:sz w:val="20"/>
          <w:szCs w:val="20"/>
        </w:rPr>
        <w:t xml:space="preserve"> vegetatie zoals gras- en heideplaggen,</w:t>
      </w:r>
    </w:p>
    <w:p w14:paraId="38F5CB0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aanschaf en het planten van bomen en struiken, mits geadviseerd dan wel vooraf goedgekeurd door de minister,</w:t>
      </w:r>
    </w:p>
    <w:p w14:paraId="487A886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inzaaien van ondiep wortelende </w:t>
      </w:r>
      <w:proofErr w:type="spellStart"/>
      <w:r>
        <w:rPr>
          <w:rFonts w:ascii="Arial" w:hAnsi="Arial" w:cs="Arial"/>
          <w:kern w:val="0"/>
          <w:sz w:val="20"/>
          <w:szCs w:val="20"/>
        </w:rPr>
        <w:t>grondbedekkende</w:t>
      </w:r>
      <w:proofErr w:type="spellEnd"/>
      <w:r>
        <w:rPr>
          <w:rFonts w:ascii="Arial" w:hAnsi="Arial" w:cs="Arial"/>
          <w:kern w:val="0"/>
          <w:sz w:val="20"/>
          <w:szCs w:val="20"/>
        </w:rPr>
        <w:t xml:space="preserve"> vegetatie zoals gras en heide,</w:t>
      </w:r>
    </w:p>
    <w:p w14:paraId="1FCF045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maaien en het afvoeren of het ter plaatse verwerken van het maaisel,</w:t>
      </w:r>
    </w:p>
    <w:p w14:paraId="63E5AD2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rooien en afzetten van bomen en struiken,</w:t>
      </w:r>
    </w:p>
    <w:p w14:paraId="7D2FC80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afvoeren van rooi-afval en </w:t>
      </w:r>
      <w:proofErr w:type="spellStart"/>
      <w:r>
        <w:rPr>
          <w:rFonts w:ascii="Arial" w:hAnsi="Arial" w:cs="Arial"/>
          <w:kern w:val="0"/>
          <w:sz w:val="20"/>
          <w:szCs w:val="20"/>
        </w:rPr>
        <w:t>valhout</w:t>
      </w:r>
      <w:proofErr w:type="spellEnd"/>
      <w:r>
        <w:rPr>
          <w:rFonts w:ascii="Arial" w:hAnsi="Arial" w:cs="Arial"/>
          <w:kern w:val="0"/>
          <w:sz w:val="20"/>
          <w:szCs w:val="20"/>
        </w:rPr>
        <w:t>,</w:t>
      </w:r>
    </w:p>
    <w:p w14:paraId="2D1A2DE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uitfrezen van boomstobben, mits geadviseerd dan wel vooraf goedgekeurd door de minister.</w:t>
      </w:r>
    </w:p>
    <w:p w14:paraId="66702D40" w14:textId="77777777" w:rsidR="00785DA4" w:rsidRDefault="00785DA4">
      <w:pPr>
        <w:widowControl w:val="0"/>
        <w:autoSpaceDE w:val="0"/>
        <w:autoSpaceDN w:val="0"/>
        <w:adjustRightInd w:val="0"/>
        <w:spacing w:after="0" w:line="240" w:lineRule="auto"/>
        <w:ind w:left="640" w:hanging="320"/>
        <w:rPr>
          <w:rFonts w:ascii="Arial" w:hAnsi="Arial" w:cs="Arial"/>
          <w:kern w:val="0"/>
          <w:sz w:val="20"/>
          <w:szCs w:val="20"/>
        </w:rPr>
      </w:pPr>
    </w:p>
    <w:p w14:paraId="605FE3F0" w14:textId="1D15BFEA"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17.</w:t>
      </w:r>
      <w:r>
        <w:rPr>
          <w:rFonts w:ascii="Arial" w:hAnsi="Arial" w:cs="Arial"/>
          <w:kern w:val="0"/>
          <w:sz w:val="20"/>
          <w:szCs w:val="20"/>
        </w:rPr>
        <w:tab/>
        <w:t xml:space="preserve"> </w:t>
      </w:r>
      <w:r>
        <w:rPr>
          <w:rFonts w:ascii="Arial" w:hAnsi="Arial" w:cs="Arial"/>
          <w:b/>
          <w:bCs/>
          <w:kern w:val="0"/>
          <w:sz w:val="20"/>
          <w:szCs w:val="20"/>
        </w:rPr>
        <w:t>TERREININRICHTING (UITGEZONDERD GROENE MONUMENTEN)</w:t>
      </w:r>
      <w:r>
        <w:rPr>
          <w:rFonts w:ascii="Arial" w:hAnsi="Arial" w:cs="Arial"/>
          <w:kern w:val="0"/>
          <w:sz w:val="20"/>
          <w:szCs w:val="20"/>
        </w:rPr>
        <w:t xml:space="preserve"> </w:t>
      </w:r>
    </w:p>
    <w:p w14:paraId="59B8530A"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17.00</w:t>
      </w:r>
      <w:r>
        <w:rPr>
          <w:rFonts w:ascii="Arial" w:hAnsi="Arial" w:cs="Arial"/>
          <w:kern w:val="0"/>
          <w:sz w:val="20"/>
          <w:szCs w:val="20"/>
        </w:rPr>
        <w:tab/>
        <w:t>ALGEMEEN</w:t>
      </w:r>
      <w:r>
        <w:rPr>
          <w:rFonts w:ascii="Arial" w:hAnsi="Arial" w:cs="Arial"/>
          <w:kern w:val="0"/>
          <w:sz w:val="20"/>
          <w:szCs w:val="20"/>
        </w:rPr>
        <w:br/>
        <w:t>Zie paragraaf 92 voor de subsidiabele kosten ten aanzien van groene monumenten.</w:t>
      </w:r>
      <w:r>
        <w:rPr>
          <w:rFonts w:ascii="Arial" w:hAnsi="Arial" w:cs="Arial"/>
          <w:kern w:val="0"/>
          <w:sz w:val="20"/>
          <w:szCs w:val="20"/>
        </w:rPr>
        <w:br/>
        <w:t>Deze paragraaf betreft diverse bouwkundige en weg- en waterbouwkundige elementen. Deze kunnen zelfstandig beschermd zijn of onderdeel uitmaken van een andere historische aanleg dan een groen monument, of zijn aangebracht ten behoeve van de instandhouding van een archeologisch rijksmonument.</w:t>
      </w:r>
      <w:r>
        <w:rPr>
          <w:rFonts w:ascii="Arial" w:hAnsi="Arial" w:cs="Arial"/>
          <w:kern w:val="0"/>
          <w:sz w:val="20"/>
          <w:szCs w:val="20"/>
        </w:rPr>
        <w:br/>
        <w:t xml:space="preserve"> </w:t>
      </w:r>
      <w:r>
        <w:rPr>
          <w:rFonts w:ascii="Arial" w:hAnsi="Arial" w:cs="Arial"/>
          <w:i/>
          <w:iCs/>
          <w:kern w:val="0"/>
          <w:sz w:val="20"/>
          <w:szCs w:val="20"/>
        </w:rPr>
        <w:t>Bouwkundige elementen (geen gebouw zijnde):</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0F56933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bouwkundige elementen zoals grafzerken, hekwerken, lantaarns, pergola</w:t>
      </w:r>
      <w:r>
        <w:rPr>
          <w:rFonts w:ascii="Arial" w:hAnsi="Arial" w:cs="Arial"/>
          <w:kern w:val="0"/>
          <w:sz w:val="20"/>
          <w:szCs w:val="20"/>
        </w:rPr>
        <w:t>’</w:t>
      </w:r>
      <w:r>
        <w:rPr>
          <w:rFonts w:ascii="Arial" w:hAnsi="Arial" w:cs="Arial"/>
          <w:kern w:val="0"/>
          <w:sz w:val="20"/>
          <w:szCs w:val="20"/>
        </w:rPr>
        <w:t xml:space="preserve">s, standbeelden, </w:t>
      </w:r>
      <w:proofErr w:type="spellStart"/>
      <w:r>
        <w:rPr>
          <w:rFonts w:ascii="Arial" w:hAnsi="Arial" w:cs="Arial"/>
          <w:kern w:val="0"/>
          <w:sz w:val="20"/>
          <w:szCs w:val="20"/>
        </w:rPr>
        <w:t>veeroosters</w:t>
      </w:r>
      <w:proofErr w:type="spellEnd"/>
      <w:r>
        <w:rPr>
          <w:rFonts w:ascii="Arial" w:hAnsi="Arial" w:cs="Arial"/>
          <w:kern w:val="0"/>
          <w:sz w:val="20"/>
          <w:szCs w:val="20"/>
        </w:rPr>
        <w:t xml:space="preserve">, </w:t>
      </w:r>
      <w:proofErr w:type="spellStart"/>
      <w:r>
        <w:rPr>
          <w:rFonts w:ascii="Arial" w:hAnsi="Arial" w:cs="Arial"/>
          <w:kern w:val="0"/>
          <w:sz w:val="20"/>
          <w:szCs w:val="20"/>
        </w:rPr>
        <w:t>veewering</w:t>
      </w:r>
      <w:proofErr w:type="spellEnd"/>
      <w:r>
        <w:rPr>
          <w:rFonts w:ascii="Arial" w:hAnsi="Arial" w:cs="Arial"/>
          <w:kern w:val="0"/>
          <w:sz w:val="20"/>
          <w:szCs w:val="20"/>
        </w:rPr>
        <w:t>, vlonders en zonnewijzers,</w:t>
      </w:r>
    </w:p>
    <w:p w14:paraId="075A134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vervanging van dergelijke bouwkundige elementen indien herstel niet meer mogelijk is.</w:t>
      </w:r>
    </w:p>
    <w:p w14:paraId="25A3298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Voor omvangrijke metsel-, smeed- en timmerwerkzaamheden aan bouwkundige elementen wordt verwezen naar de paragrafen 22, 43 en 45.</w:t>
      </w:r>
      <w:r>
        <w:rPr>
          <w:rFonts w:ascii="Arial" w:hAnsi="Arial" w:cs="Arial"/>
          <w:kern w:val="0"/>
          <w:sz w:val="20"/>
          <w:szCs w:val="20"/>
        </w:rPr>
        <w:br/>
      </w:r>
    </w:p>
    <w:p w14:paraId="7F7D98A7"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Bruggen:</w:t>
      </w:r>
      <w:r>
        <w:rPr>
          <w:rFonts w:ascii="Arial" w:hAnsi="Arial" w:cs="Arial"/>
          <w:kern w:val="0"/>
          <w:sz w:val="20"/>
          <w:szCs w:val="20"/>
        </w:rPr>
        <w:t xml:space="preserve"> </w:t>
      </w:r>
      <w:r>
        <w:rPr>
          <w:rFonts w:ascii="Arial" w:hAnsi="Arial" w:cs="Arial"/>
          <w:kern w:val="0"/>
          <w:sz w:val="20"/>
          <w:szCs w:val="20"/>
        </w:rPr>
        <w:br/>
      </w:r>
    </w:p>
    <w:p w14:paraId="105632B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5E517B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bruggen die deel uitmaken van de aanleg (bijvoorbeeld de wandeling),</w:t>
      </w:r>
    </w:p>
    <w:p w14:paraId="50CB6A8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vervanging van bestaande bruggen indien herstel niet meer mogelijk is,</w:t>
      </w:r>
    </w:p>
    <w:p w14:paraId="26C3570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een eenvoudige houten loopbrug, indien de verbinding van belang is voor de aanleg en de voorganger geheel verdwenen is.</w:t>
      </w:r>
    </w:p>
    <w:p w14:paraId="2EED622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 reconstructie van een geheel verdwenen brug.</w:t>
      </w:r>
      <w:r>
        <w:rPr>
          <w:rFonts w:ascii="Arial" w:hAnsi="Arial" w:cs="Arial"/>
          <w:kern w:val="0"/>
          <w:sz w:val="20"/>
          <w:szCs w:val="20"/>
        </w:rPr>
        <w:br/>
      </w:r>
    </w:p>
    <w:p w14:paraId="63DC6DF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Civiele werken:</w:t>
      </w:r>
      <w:r>
        <w:rPr>
          <w:rFonts w:ascii="Arial" w:hAnsi="Arial" w:cs="Arial"/>
          <w:kern w:val="0"/>
          <w:sz w:val="20"/>
          <w:szCs w:val="20"/>
        </w:rPr>
        <w:t xml:space="preserve"> </w:t>
      </w:r>
      <w:r>
        <w:rPr>
          <w:rFonts w:ascii="Arial" w:hAnsi="Arial" w:cs="Arial"/>
          <w:kern w:val="0"/>
          <w:sz w:val="20"/>
          <w:szCs w:val="20"/>
        </w:rPr>
        <w:br/>
      </w:r>
    </w:p>
    <w:p w14:paraId="1A7405E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7013794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aardwerken zoals greppels, heuveltjes, </w:t>
      </w:r>
      <w:proofErr w:type="spellStart"/>
      <w:r>
        <w:rPr>
          <w:rFonts w:ascii="Arial" w:hAnsi="Arial" w:cs="Arial"/>
          <w:kern w:val="0"/>
          <w:sz w:val="20"/>
          <w:szCs w:val="20"/>
        </w:rPr>
        <w:t>motteheuvels</w:t>
      </w:r>
      <w:proofErr w:type="spellEnd"/>
      <w:r>
        <w:rPr>
          <w:rFonts w:ascii="Arial" w:hAnsi="Arial" w:cs="Arial"/>
          <w:kern w:val="0"/>
          <w:sz w:val="20"/>
          <w:szCs w:val="20"/>
        </w:rPr>
        <w:t>, taluds, terrassen, vliedbergen en dergelijke, met inbegrip van het maaien van taluds (maximaal vier keer per jaar),</w:t>
      </w:r>
    </w:p>
    <w:p w14:paraId="3621B85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of vervanging van afdekmaterialen (zoals worteldoek) of kunstwerken ter bescherming van het archeologisch rijksmonument,</w:t>
      </w:r>
    </w:p>
    <w:p w14:paraId="46A9F07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of vervanging van stutbalken in groeves, mijnen en abri</w:t>
      </w:r>
      <w:r>
        <w:rPr>
          <w:rFonts w:ascii="Arial" w:hAnsi="Arial" w:cs="Arial"/>
          <w:kern w:val="0"/>
          <w:sz w:val="20"/>
          <w:szCs w:val="20"/>
        </w:rPr>
        <w:t>’</w:t>
      </w:r>
      <w:r>
        <w:rPr>
          <w:rFonts w:ascii="Arial" w:hAnsi="Arial" w:cs="Arial"/>
          <w:kern w:val="0"/>
          <w:sz w:val="20"/>
          <w:szCs w:val="20"/>
        </w:rPr>
        <w:t>s,</w:t>
      </w:r>
    </w:p>
    <w:p w14:paraId="007BFA8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of vervanging van vloeren van hunebedden,</w:t>
      </w:r>
    </w:p>
    <w:p w14:paraId="2F46BDF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molenbergen, molenerven en molenwerven voor zo ver gelegen binnen een cirkel met het hart van de molen als middelpunt en een middellijn die gelijk is aan die van het wieken-kruis dan wel tot maximaal zes meter uit de buitengevel van de </w:t>
      </w:r>
      <w:proofErr w:type="spellStart"/>
      <w:r>
        <w:rPr>
          <w:rFonts w:ascii="Arial" w:hAnsi="Arial" w:cs="Arial"/>
          <w:kern w:val="0"/>
          <w:sz w:val="20"/>
          <w:szCs w:val="20"/>
        </w:rPr>
        <w:t>watergedreven</w:t>
      </w:r>
      <w:proofErr w:type="spellEnd"/>
      <w:r>
        <w:rPr>
          <w:rFonts w:ascii="Arial" w:hAnsi="Arial" w:cs="Arial"/>
          <w:kern w:val="0"/>
          <w:sz w:val="20"/>
          <w:szCs w:val="20"/>
        </w:rPr>
        <w:t xml:space="preserve"> molen,</w:t>
      </w:r>
    </w:p>
    <w:p w14:paraId="47F2C46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herstel van reliëf door het aanvullen van terreingedeelten die aan erosie of inklinking onderhevig zijn geweest,</w:t>
      </w:r>
    </w:p>
    <w:p w14:paraId="4764E18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opbrengen van een afdekkende (grond)laag op het archeologisch rijksmonument, mits geadviseerd dan wel vooraf goedgekeurd door de minister,</w:t>
      </w:r>
    </w:p>
    <w:p w14:paraId="042C7B7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opvullen van gaten, ontgravingen en rijsporen.</w:t>
      </w:r>
      <w:r>
        <w:rPr>
          <w:rFonts w:ascii="Arial" w:hAnsi="Arial" w:cs="Arial"/>
          <w:kern w:val="0"/>
          <w:sz w:val="20"/>
          <w:szCs w:val="20"/>
        </w:rPr>
        <w:br/>
        <w:t>Voor werkzaamheden aan hierbij behorende onderdelen van bouwkundige en/of werktuigbouwkundige aard wordt verwezen naar de paragrafen 21, 22, 24, 25, 43 en 90.</w:t>
      </w:r>
    </w:p>
    <w:p w14:paraId="398A51E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Waterpartijen en waterlopen inclusief bijbehorende stuwen en duikers, waterpeilen en waterkwaliteit:</w:t>
      </w:r>
      <w:r>
        <w:rPr>
          <w:rFonts w:ascii="Arial" w:hAnsi="Arial" w:cs="Arial"/>
          <w:kern w:val="0"/>
          <w:sz w:val="20"/>
          <w:szCs w:val="20"/>
        </w:rPr>
        <w:t xml:space="preserve"> </w:t>
      </w:r>
      <w:r>
        <w:rPr>
          <w:rFonts w:ascii="Arial" w:hAnsi="Arial" w:cs="Arial"/>
          <w:kern w:val="0"/>
          <w:sz w:val="20"/>
          <w:szCs w:val="20"/>
        </w:rPr>
        <w:br/>
      </w:r>
    </w:p>
    <w:p w14:paraId="0A74456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2996AB3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aanleg en instandhouding van hydrologische werken, aangebracht ten behoeve van de instandhouding van het archeologisch rijksmonument,</w:t>
      </w:r>
    </w:p>
    <w:p w14:paraId="143395C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waterlopen van poldermolens en </w:t>
      </w:r>
      <w:proofErr w:type="spellStart"/>
      <w:r>
        <w:rPr>
          <w:rFonts w:ascii="Arial" w:hAnsi="Arial" w:cs="Arial"/>
          <w:kern w:val="0"/>
          <w:sz w:val="20"/>
          <w:szCs w:val="20"/>
        </w:rPr>
        <w:t>watergedreven</w:t>
      </w:r>
      <w:proofErr w:type="spellEnd"/>
      <w:r>
        <w:rPr>
          <w:rFonts w:ascii="Arial" w:hAnsi="Arial" w:cs="Arial"/>
          <w:kern w:val="0"/>
          <w:sz w:val="20"/>
          <w:szCs w:val="20"/>
        </w:rPr>
        <w:t xml:space="preserve"> molens met de vanouds daarbij behorende elementen en onderdelen (zoals krooshekken, lossluizen, beschoeiingen, stuwen en wachtdeuren) binnen een cirkel met het hart van de molen als middelpunt en een middellijn die gelijk is aan die van het wiekenkruis dan wel tot maximaal zes meter uit de buitengevel van de </w:t>
      </w:r>
      <w:proofErr w:type="spellStart"/>
      <w:r>
        <w:rPr>
          <w:rFonts w:ascii="Arial" w:hAnsi="Arial" w:cs="Arial"/>
          <w:kern w:val="0"/>
          <w:sz w:val="20"/>
          <w:szCs w:val="20"/>
        </w:rPr>
        <w:t>watergedreven</w:t>
      </w:r>
      <w:proofErr w:type="spellEnd"/>
      <w:r>
        <w:rPr>
          <w:rFonts w:ascii="Arial" w:hAnsi="Arial" w:cs="Arial"/>
          <w:kern w:val="0"/>
          <w:sz w:val="20"/>
          <w:szCs w:val="20"/>
        </w:rPr>
        <w:t xml:space="preserve"> molen,</w:t>
      </w:r>
    </w:p>
    <w:p w14:paraId="1A04E41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uitbaggeren van sloten en vijvers, inclusief het afvoeren en/of tijdelijk opslaan van de uitkomende bagger in depot en het afwerken van het depot na inklinking, mits met gesloten grondbalans,</w:t>
      </w:r>
    </w:p>
    <w:p w14:paraId="48AFB53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opschonen van windhoeken (het plaatselijk verwijderen van opgehoopt blad en takhout),</w:t>
      </w:r>
    </w:p>
    <w:p w14:paraId="17C84E9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verwijderen van overmatige plantengroei,</w:t>
      </w:r>
    </w:p>
    <w:p w14:paraId="7A7C76A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en het werkzaam houden van duikers en stuwen,</w:t>
      </w:r>
    </w:p>
    <w:p w14:paraId="13E10FE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nieuwe, eenvoudige duikers, overstorten, stuwen, gemaaltjes en pompen, die naar het oordeel van de minister nodig zijn voor het handhaven of verbeteren van het waterpeil.</w:t>
      </w:r>
    </w:p>
    <w:p w14:paraId="3C2B068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20.</w:t>
      </w:r>
      <w:r>
        <w:rPr>
          <w:rFonts w:ascii="Arial" w:hAnsi="Arial" w:cs="Arial"/>
          <w:kern w:val="0"/>
          <w:sz w:val="20"/>
          <w:szCs w:val="20"/>
        </w:rPr>
        <w:tab/>
        <w:t xml:space="preserve"> </w:t>
      </w:r>
      <w:r>
        <w:rPr>
          <w:rFonts w:ascii="Arial" w:hAnsi="Arial" w:cs="Arial"/>
          <w:b/>
          <w:bCs/>
          <w:kern w:val="0"/>
          <w:sz w:val="20"/>
          <w:szCs w:val="20"/>
        </w:rPr>
        <w:t>FUNDERINGSPALEN EN DAMWANDEN</w:t>
      </w:r>
      <w:r>
        <w:rPr>
          <w:rFonts w:ascii="Arial" w:hAnsi="Arial" w:cs="Arial"/>
          <w:kern w:val="0"/>
          <w:sz w:val="20"/>
          <w:szCs w:val="20"/>
        </w:rPr>
        <w:t xml:space="preserve"> </w:t>
      </w:r>
    </w:p>
    <w:p w14:paraId="59A6301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20.00</w:t>
      </w:r>
      <w:r>
        <w:rPr>
          <w:rFonts w:ascii="Arial" w:hAnsi="Arial" w:cs="Arial"/>
          <w:kern w:val="0"/>
          <w:sz w:val="20"/>
          <w:szCs w:val="20"/>
        </w:rPr>
        <w:tab/>
        <w:t>ALGEMEEN</w:t>
      </w:r>
      <w:r>
        <w:rPr>
          <w:rFonts w:ascii="Arial" w:hAnsi="Arial" w:cs="Arial"/>
          <w:kern w:val="0"/>
          <w:sz w:val="20"/>
          <w:szCs w:val="20"/>
        </w:rPr>
        <w:br/>
        <w:t>Subsidiabel zijn de kosten van:</w:t>
      </w:r>
    </w:p>
    <w:p w14:paraId="578F2A3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funderingspalen en/of damwanden (hout, beton of staal),</w:t>
      </w:r>
    </w:p>
    <w:p w14:paraId="2A5417C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vervanging dan wel het aanbrengen van funderingspalen en/of damwanden (hout, beton of staal).</w:t>
      </w:r>
    </w:p>
    <w:p w14:paraId="7720771E"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21.</w:t>
      </w:r>
      <w:r>
        <w:rPr>
          <w:rFonts w:ascii="Arial" w:hAnsi="Arial" w:cs="Arial"/>
          <w:kern w:val="0"/>
          <w:sz w:val="20"/>
          <w:szCs w:val="20"/>
        </w:rPr>
        <w:tab/>
        <w:t xml:space="preserve"> </w:t>
      </w:r>
      <w:r>
        <w:rPr>
          <w:rFonts w:ascii="Arial" w:hAnsi="Arial" w:cs="Arial"/>
          <w:b/>
          <w:bCs/>
          <w:kern w:val="0"/>
          <w:sz w:val="20"/>
          <w:szCs w:val="20"/>
        </w:rPr>
        <w:t>BETONWERK</w:t>
      </w:r>
      <w:r>
        <w:rPr>
          <w:rFonts w:ascii="Arial" w:hAnsi="Arial" w:cs="Arial"/>
          <w:kern w:val="0"/>
          <w:sz w:val="20"/>
          <w:szCs w:val="20"/>
        </w:rPr>
        <w:t xml:space="preserve"> </w:t>
      </w:r>
    </w:p>
    <w:p w14:paraId="3386AD9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21.00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Betonconstructies:</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50BE3EB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betonconstructies (zoals wanden, vloeren, daken, kolommen, liggers, portalen, consoles, balkons, klokkenstoelen en dergelijke),</w:t>
      </w:r>
    </w:p>
    <w:p w14:paraId="2D78C98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instandhouding van betonnen onderdelen (zoals balusters, cementrustiek, dorpels, hekwerken, gevelbanden en -ornamenten),</w:t>
      </w:r>
    </w:p>
    <w:p w14:paraId="0DD8DC4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civiele en militaire werken (zoals sluis- en kademuren, forten en schuilplaatsen).</w:t>
      </w:r>
    </w:p>
    <w:p w14:paraId="5386354D"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Funderingen:</w:t>
      </w:r>
      <w:r>
        <w:rPr>
          <w:rFonts w:ascii="Arial" w:hAnsi="Arial" w:cs="Arial"/>
          <w:kern w:val="0"/>
          <w:sz w:val="20"/>
          <w:szCs w:val="20"/>
        </w:rPr>
        <w:t xml:space="preserve"> </w:t>
      </w:r>
      <w:r>
        <w:rPr>
          <w:rFonts w:ascii="Arial" w:hAnsi="Arial" w:cs="Arial"/>
          <w:kern w:val="0"/>
          <w:sz w:val="20"/>
          <w:szCs w:val="20"/>
        </w:rPr>
        <w:br/>
      </w:r>
    </w:p>
    <w:p w14:paraId="5EB7B1B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4828FAF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herstel van betonnen funderingsconstructies,</w:t>
      </w:r>
    </w:p>
    <w:p w14:paraId="6731A96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vervanging van betonnen funderingsconstructies indien herstel niet meer mogelijk is.</w:t>
      </w:r>
    </w:p>
    <w:p w14:paraId="773BD68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Behandelingen en voorzieningen:</w:t>
      </w:r>
      <w:r>
        <w:rPr>
          <w:rFonts w:ascii="Arial" w:hAnsi="Arial" w:cs="Arial"/>
          <w:kern w:val="0"/>
          <w:sz w:val="20"/>
          <w:szCs w:val="20"/>
        </w:rPr>
        <w:t xml:space="preserve"> </w:t>
      </w:r>
      <w:r>
        <w:rPr>
          <w:rFonts w:ascii="Arial" w:hAnsi="Arial" w:cs="Arial"/>
          <w:kern w:val="0"/>
          <w:sz w:val="20"/>
          <w:szCs w:val="20"/>
        </w:rPr>
        <w:br/>
      </w:r>
    </w:p>
    <w:p w14:paraId="4DA23FF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647D3D8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behandelen van betonwerk tegen gevolgschade door roestende wapening,</w:t>
      </w:r>
    </w:p>
    <w:p w14:paraId="33AF1AF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behandelen van betonnen onderdelen en/of constructies, indien overlast van vocht/water niet door drainage alleen kan worden weggenomen (zoals het waterdicht maken van een kelder), mits geadviseerd door de minister,</w:t>
      </w:r>
    </w:p>
    <w:p w14:paraId="5FAB7B2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behandelen van betonwerk tegen graffiti, indien noodzakelijk en mits de behandeling omkeerbaar c.q. de aan te brengen coating </w:t>
      </w:r>
      <w:proofErr w:type="spellStart"/>
      <w:r>
        <w:rPr>
          <w:rFonts w:ascii="Arial" w:hAnsi="Arial" w:cs="Arial"/>
          <w:kern w:val="0"/>
          <w:sz w:val="20"/>
          <w:szCs w:val="20"/>
        </w:rPr>
        <w:t>verwijderbaar</w:t>
      </w:r>
      <w:proofErr w:type="spellEnd"/>
      <w:r>
        <w:rPr>
          <w:rFonts w:ascii="Arial" w:hAnsi="Arial" w:cs="Arial"/>
          <w:kern w:val="0"/>
          <w:sz w:val="20"/>
          <w:szCs w:val="20"/>
        </w:rPr>
        <w:t>/afbreekbaar is.</w:t>
      </w:r>
    </w:p>
    <w:p w14:paraId="509FA0AA"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22.</w:t>
      </w:r>
      <w:r>
        <w:rPr>
          <w:rFonts w:ascii="Arial" w:hAnsi="Arial" w:cs="Arial"/>
          <w:kern w:val="0"/>
          <w:sz w:val="20"/>
          <w:szCs w:val="20"/>
        </w:rPr>
        <w:tab/>
        <w:t xml:space="preserve"> </w:t>
      </w:r>
      <w:r>
        <w:rPr>
          <w:rFonts w:ascii="Arial" w:hAnsi="Arial" w:cs="Arial"/>
          <w:b/>
          <w:bCs/>
          <w:kern w:val="0"/>
          <w:sz w:val="20"/>
          <w:szCs w:val="20"/>
        </w:rPr>
        <w:t>METSELWERK</w:t>
      </w:r>
      <w:r>
        <w:rPr>
          <w:rFonts w:ascii="Arial" w:hAnsi="Arial" w:cs="Arial"/>
          <w:kern w:val="0"/>
          <w:sz w:val="20"/>
          <w:szCs w:val="20"/>
        </w:rPr>
        <w:t xml:space="preserve"> </w:t>
      </w:r>
    </w:p>
    <w:p w14:paraId="16E3876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22.00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Metselwerk:</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31CD641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(dragend) metselwerk zoals van gevels, wanden, gewelven, kolommen, molenrompen, fabrieksschoorstenen, tuinmuren en dergelijke,</w:t>
      </w:r>
    </w:p>
    <w:p w14:paraId="2F86782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herstel van scheuren en het vervangen van kapotte stenen (inboeten).</w:t>
      </w:r>
    </w:p>
    <w:p w14:paraId="54BBBB1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Voegwerk:</w:t>
      </w:r>
      <w:r>
        <w:rPr>
          <w:rFonts w:ascii="Arial" w:hAnsi="Arial" w:cs="Arial"/>
          <w:kern w:val="0"/>
          <w:sz w:val="20"/>
          <w:szCs w:val="20"/>
        </w:rPr>
        <w:t xml:space="preserve"> </w:t>
      </w:r>
      <w:r>
        <w:rPr>
          <w:rFonts w:ascii="Arial" w:hAnsi="Arial" w:cs="Arial"/>
          <w:kern w:val="0"/>
          <w:sz w:val="20"/>
          <w:szCs w:val="20"/>
        </w:rPr>
        <w:br/>
      </w:r>
    </w:p>
    <w:p w14:paraId="4106570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2B4554F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het voegwerk inclusief het op bijpassende manier opnieuw aanbrengen van uitgevallen voegwerk,</w:t>
      </w:r>
    </w:p>
    <w:p w14:paraId="1DD8CAF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op bijpassende manier vervangen van voegwerk, doch uitsluitend omdat de waterkerende werking van het metselwerk van de gevel niet meer voldoende is.</w:t>
      </w:r>
    </w:p>
    <w:p w14:paraId="1DBBF2D1" w14:textId="77777777" w:rsidR="00785DA4"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p>
    <w:p w14:paraId="2DADF616" w14:textId="77777777" w:rsidR="00785DA4" w:rsidRDefault="00785DA4">
      <w:pPr>
        <w:widowControl w:val="0"/>
        <w:autoSpaceDE w:val="0"/>
        <w:autoSpaceDN w:val="0"/>
        <w:adjustRightInd w:val="0"/>
        <w:spacing w:after="0" w:line="240" w:lineRule="auto"/>
        <w:ind w:left="640"/>
        <w:rPr>
          <w:rFonts w:ascii="Arial" w:hAnsi="Arial" w:cs="Arial"/>
          <w:kern w:val="0"/>
          <w:sz w:val="20"/>
          <w:szCs w:val="20"/>
        </w:rPr>
      </w:pPr>
    </w:p>
    <w:p w14:paraId="20EF33A8" w14:textId="2C1E0FA8" w:rsidR="00BE1B8D" w:rsidRDefault="00785DA4">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sidR="00BE1B8D">
        <w:rPr>
          <w:rFonts w:ascii="Arial" w:hAnsi="Arial" w:cs="Arial"/>
          <w:i/>
          <w:iCs/>
          <w:kern w:val="0"/>
          <w:sz w:val="20"/>
          <w:szCs w:val="20"/>
        </w:rPr>
        <w:t>Funderingen:</w:t>
      </w:r>
      <w:r w:rsidR="00BE1B8D">
        <w:rPr>
          <w:rFonts w:ascii="Arial" w:hAnsi="Arial" w:cs="Arial"/>
          <w:kern w:val="0"/>
          <w:sz w:val="20"/>
          <w:szCs w:val="20"/>
        </w:rPr>
        <w:t xml:space="preserve"> </w:t>
      </w:r>
      <w:r w:rsidR="00BE1B8D">
        <w:rPr>
          <w:rFonts w:ascii="Arial" w:hAnsi="Arial" w:cs="Arial"/>
          <w:kern w:val="0"/>
          <w:sz w:val="20"/>
          <w:szCs w:val="20"/>
        </w:rPr>
        <w:br/>
      </w:r>
    </w:p>
    <w:p w14:paraId="139D8A47"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1DCE7BE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herstel van gemetselde funderingsconstructies,</w:t>
      </w:r>
    </w:p>
    <w:p w14:paraId="1573B93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vervanging van gemetselde funderingsconstructies indien herstel niet meer mogelijk is.</w:t>
      </w:r>
    </w:p>
    <w:p w14:paraId="13952F3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Afdekkingen en bekledingen:</w:t>
      </w:r>
      <w:r>
        <w:rPr>
          <w:rFonts w:ascii="Arial" w:hAnsi="Arial" w:cs="Arial"/>
          <w:kern w:val="0"/>
          <w:sz w:val="20"/>
          <w:szCs w:val="20"/>
        </w:rPr>
        <w:t xml:space="preserve"> </w:t>
      </w:r>
      <w:r>
        <w:rPr>
          <w:rFonts w:ascii="Arial" w:hAnsi="Arial" w:cs="Arial"/>
          <w:kern w:val="0"/>
          <w:sz w:val="20"/>
          <w:szCs w:val="20"/>
        </w:rPr>
        <w:br/>
      </w:r>
    </w:p>
    <w:p w14:paraId="5D41790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33CD84F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of, indien dat om constructieve dan wel materiaaltechnische redenen noodzakelijk is, het vervangen van houten, metalen of (natuur-)stenen afdekkingen en bekledingen van opgaand metselwerk, geveltoppen, kroonlijsten en dergelijke.</w:t>
      </w:r>
    </w:p>
    <w:p w14:paraId="6E720B9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Behandelingen en voorzieningen:</w:t>
      </w:r>
      <w:r>
        <w:rPr>
          <w:rFonts w:ascii="Arial" w:hAnsi="Arial" w:cs="Arial"/>
          <w:kern w:val="0"/>
          <w:sz w:val="20"/>
          <w:szCs w:val="20"/>
        </w:rPr>
        <w:t xml:space="preserve"> </w:t>
      </w:r>
      <w:r>
        <w:rPr>
          <w:rFonts w:ascii="Arial" w:hAnsi="Arial" w:cs="Arial"/>
          <w:kern w:val="0"/>
          <w:sz w:val="20"/>
          <w:szCs w:val="20"/>
        </w:rPr>
        <w:br/>
      </w:r>
    </w:p>
    <w:p w14:paraId="2834356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75F10F5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met water (onder lage druk en temperatuur, zonder toegevoegde materialen als zand of chemicaliën) reinigen van metselwerk ter verwijdering en bestrijding van mos, algen en dergelijke,</w:t>
      </w:r>
    </w:p>
    <w:p w14:paraId="3BE7ABB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om bouwfysische redenen behandelen van metselwerk, indien overlast van vocht/water niet door drainage alleen kan worden weggenomen (zoals het waterdicht maken van een kelder), mits geadviseerd door de minister,</w:t>
      </w:r>
    </w:p>
    <w:p w14:paraId="41B4782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behandelen van metselwerk tegen graffiti, indien noodzakelijk en mits de behandeling omkeerbaar c.q. de aan te brengen coating </w:t>
      </w:r>
      <w:proofErr w:type="spellStart"/>
      <w:r>
        <w:rPr>
          <w:rFonts w:ascii="Arial" w:hAnsi="Arial" w:cs="Arial"/>
          <w:kern w:val="0"/>
          <w:sz w:val="20"/>
          <w:szCs w:val="20"/>
        </w:rPr>
        <w:t>verwijderbaar</w:t>
      </w:r>
      <w:proofErr w:type="spellEnd"/>
      <w:r>
        <w:rPr>
          <w:rFonts w:ascii="Arial" w:hAnsi="Arial" w:cs="Arial"/>
          <w:kern w:val="0"/>
          <w:sz w:val="20"/>
          <w:szCs w:val="20"/>
        </w:rPr>
        <w:t>/afbreekbaar is,</w:t>
      </w:r>
    </w:p>
    <w:p w14:paraId="4372721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schoonmaken van de bovenkant van stenen gewelven, indien technisch noodzakelijk.</w:t>
      </w:r>
    </w:p>
    <w:p w14:paraId="188FDB3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61D96DF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impregneren van gevelmetselwerk.</w:t>
      </w:r>
    </w:p>
    <w:p w14:paraId="6D5BDA1E"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24.</w:t>
      </w:r>
      <w:r>
        <w:rPr>
          <w:rFonts w:ascii="Arial" w:hAnsi="Arial" w:cs="Arial"/>
          <w:kern w:val="0"/>
          <w:sz w:val="20"/>
          <w:szCs w:val="20"/>
        </w:rPr>
        <w:tab/>
        <w:t xml:space="preserve"> </w:t>
      </w:r>
      <w:r>
        <w:rPr>
          <w:rFonts w:ascii="Arial" w:hAnsi="Arial" w:cs="Arial"/>
          <w:b/>
          <w:bCs/>
          <w:kern w:val="0"/>
          <w:sz w:val="20"/>
          <w:szCs w:val="20"/>
        </w:rPr>
        <w:t>RUWBOUWTIMMERWERK</w:t>
      </w:r>
      <w:r>
        <w:rPr>
          <w:rFonts w:ascii="Arial" w:hAnsi="Arial" w:cs="Arial"/>
          <w:kern w:val="0"/>
          <w:sz w:val="20"/>
          <w:szCs w:val="20"/>
        </w:rPr>
        <w:t xml:space="preserve"> </w:t>
      </w:r>
    </w:p>
    <w:p w14:paraId="77CB9EBE"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24.00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Houtconstructies:</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5995C3F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houten draag-, gewelf-, kap- en vakwerkconstructies zoals balken, gootconstructies, gordingen, hijsbalken, kapspanten, muurstijlen en sporen,</w:t>
      </w:r>
    </w:p>
    <w:p w14:paraId="618B34E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het staande werk van molens,</w:t>
      </w:r>
    </w:p>
    <w:p w14:paraId="3478F31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het gaande werk van molens (zie ook paragraaf 90),</w:t>
      </w:r>
    </w:p>
    <w:p w14:paraId="1F1247D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ingebouwde en vrijstaande klokkenstoelen en klokkentorens/dakruiters met alle daarbij behorende onderdelen als onderslagbalken, vlonders en trappen (zie ook paragraaf 91),</w:t>
      </w:r>
    </w:p>
    <w:p w14:paraId="1B59F8F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orgelbalkons, balgstoelen en andere houten orgelconstructies (zie ook paragraaf 91),</w:t>
      </w:r>
    </w:p>
    <w:p w14:paraId="65AFEB1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houten elementen en onderdelen (zoals balustrades, hekwerken, spalieren, schuttingen, luifels, stellingen en veranda</w:t>
      </w:r>
      <w:r>
        <w:rPr>
          <w:rFonts w:ascii="Arial" w:hAnsi="Arial" w:cs="Arial"/>
          <w:kern w:val="0"/>
          <w:sz w:val="20"/>
          <w:szCs w:val="20"/>
        </w:rPr>
        <w:t>’</w:t>
      </w:r>
      <w:r>
        <w:rPr>
          <w:rFonts w:ascii="Arial" w:hAnsi="Arial" w:cs="Arial"/>
          <w:kern w:val="0"/>
          <w:sz w:val="20"/>
          <w:szCs w:val="20"/>
        </w:rPr>
        <w:t>s),</w:t>
      </w:r>
    </w:p>
    <w:p w14:paraId="28DBFF9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constructieve dan wel materiaaltechnische redenen noodzakelijk is, versterken of gedeeltelijk dan wel geheel vervangen van de hiervoor bedoelde houtconstructies.</w:t>
      </w:r>
    </w:p>
    <w:p w14:paraId="1AE94350"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Funderingen:</w:t>
      </w:r>
      <w:r>
        <w:rPr>
          <w:rFonts w:ascii="Arial" w:hAnsi="Arial" w:cs="Arial"/>
          <w:kern w:val="0"/>
          <w:sz w:val="20"/>
          <w:szCs w:val="20"/>
        </w:rPr>
        <w:t xml:space="preserve"> </w:t>
      </w:r>
      <w:r>
        <w:rPr>
          <w:rFonts w:ascii="Arial" w:hAnsi="Arial" w:cs="Arial"/>
          <w:kern w:val="0"/>
          <w:sz w:val="20"/>
          <w:szCs w:val="20"/>
        </w:rPr>
        <w:br/>
      </w:r>
    </w:p>
    <w:p w14:paraId="01C8066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71AAECB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houten funderingsconstructies,</w:t>
      </w:r>
    </w:p>
    <w:p w14:paraId="454925D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gedeeltelijk of geheel vervangen van houten funderingsconstructies indien herstel niet meer mogelijk is.</w:t>
      </w:r>
    </w:p>
    <w:p w14:paraId="223E955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Beschietingen, bekledingen en betimmeringen:</w:t>
      </w:r>
      <w:r>
        <w:rPr>
          <w:rFonts w:ascii="Arial" w:hAnsi="Arial" w:cs="Arial"/>
          <w:kern w:val="0"/>
          <w:sz w:val="20"/>
          <w:szCs w:val="20"/>
        </w:rPr>
        <w:t xml:space="preserve"> </w:t>
      </w:r>
      <w:r>
        <w:rPr>
          <w:rFonts w:ascii="Arial" w:hAnsi="Arial" w:cs="Arial"/>
          <w:kern w:val="0"/>
          <w:sz w:val="20"/>
          <w:szCs w:val="20"/>
        </w:rPr>
        <w:br/>
      </w:r>
    </w:p>
    <w:p w14:paraId="55F3B5F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0199C27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en, indien dat om constructieve dan wel materiaaltechnische redenen noodzakelijk is, het gedeeltelijk of geheel vervangen van dakbeschot, gewelfbeschot, vloerdelen en dergelijke,</w:t>
      </w:r>
    </w:p>
    <w:p w14:paraId="02C720D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en, indien dat om constructieve dan wel materiaaltechnische redenen noodzakelijk is, het gedeeltelijk of geheel vervangen van bijbehorende betimmeringen (zoals rachels, tengels, panlatten, roeflatten en klossen)</w:t>
      </w:r>
    </w:p>
    <w:p w14:paraId="2C445D8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balgen- en uurwerkkamers (zie voor orgels en uurwerken ook paragraaf 91).</w:t>
      </w:r>
    </w:p>
    <w:p w14:paraId="55C505E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Behandelingen en voorzieningen:</w:t>
      </w:r>
      <w:r>
        <w:rPr>
          <w:rFonts w:ascii="Arial" w:hAnsi="Arial" w:cs="Arial"/>
          <w:kern w:val="0"/>
          <w:sz w:val="20"/>
          <w:szCs w:val="20"/>
        </w:rPr>
        <w:t xml:space="preserve"> </w:t>
      </w:r>
      <w:r>
        <w:rPr>
          <w:rFonts w:ascii="Arial" w:hAnsi="Arial" w:cs="Arial"/>
          <w:kern w:val="0"/>
          <w:sz w:val="20"/>
          <w:szCs w:val="20"/>
        </w:rPr>
        <w:br/>
      </w:r>
    </w:p>
    <w:p w14:paraId="02814CA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35663B8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een curatieve behandeling tegen houtaantasters als insecten, schimmels en zwammen, mits uitgevoerd door een ter zake deskundige,</w:t>
      </w:r>
    </w:p>
    <w:p w14:paraId="2E07290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een bescherming tegen vocht/water door middel van vochtwerende, </w:t>
      </w:r>
      <w:proofErr w:type="spellStart"/>
      <w:r>
        <w:rPr>
          <w:rFonts w:ascii="Arial" w:hAnsi="Arial" w:cs="Arial"/>
          <w:kern w:val="0"/>
          <w:sz w:val="20"/>
          <w:szCs w:val="20"/>
        </w:rPr>
        <w:t>dampremmende</w:t>
      </w:r>
      <w:proofErr w:type="spellEnd"/>
      <w:r>
        <w:rPr>
          <w:rFonts w:ascii="Arial" w:hAnsi="Arial" w:cs="Arial"/>
          <w:kern w:val="0"/>
          <w:sz w:val="20"/>
          <w:szCs w:val="20"/>
        </w:rPr>
        <w:t xml:space="preserve"> lagen, mits bouwfysisch noodzakelijk,</w:t>
      </w:r>
    </w:p>
    <w:p w14:paraId="63BDC0B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een conserverende behandeling van het gaande en staande werk van molens,</w:t>
      </w:r>
    </w:p>
    <w:p w14:paraId="019812A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schoonmaken van de bovenkant van houten gewelven, indien technisch noodzakelijk.</w:t>
      </w:r>
    </w:p>
    <w:p w14:paraId="420FDA58"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25.</w:t>
      </w:r>
      <w:r>
        <w:rPr>
          <w:rFonts w:ascii="Arial" w:hAnsi="Arial" w:cs="Arial"/>
          <w:kern w:val="0"/>
          <w:sz w:val="20"/>
          <w:szCs w:val="20"/>
        </w:rPr>
        <w:tab/>
        <w:t xml:space="preserve"> </w:t>
      </w:r>
      <w:r>
        <w:rPr>
          <w:rFonts w:ascii="Arial" w:hAnsi="Arial" w:cs="Arial"/>
          <w:b/>
          <w:bCs/>
          <w:kern w:val="0"/>
          <w:sz w:val="20"/>
          <w:szCs w:val="20"/>
        </w:rPr>
        <w:t>METAALCONSTRUCTIEWERK</w:t>
      </w:r>
      <w:r>
        <w:rPr>
          <w:rFonts w:ascii="Arial" w:hAnsi="Arial" w:cs="Arial"/>
          <w:kern w:val="0"/>
          <w:sz w:val="20"/>
          <w:szCs w:val="20"/>
        </w:rPr>
        <w:t xml:space="preserve"> </w:t>
      </w:r>
    </w:p>
    <w:p w14:paraId="753847B8"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25.00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Metaalconstructies:</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0B245CC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gietijzeren, smeedijzeren en/of stalen constructies.</w:t>
      </w:r>
    </w:p>
    <w:p w14:paraId="0D07E662"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Behandelingen:</w:t>
      </w:r>
      <w:r>
        <w:rPr>
          <w:rFonts w:ascii="Arial" w:hAnsi="Arial" w:cs="Arial"/>
          <w:kern w:val="0"/>
          <w:sz w:val="20"/>
          <w:szCs w:val="20"/>
        </w:rPr>
        <w:t xml:space="preserve"> </w:t>
      </w:r>
      <w:r>
        <w:rPr>
          <w:rFonts w:ascii="Arial" w:hAnsi="Arial" w:cs="Arial"/>
          <w:kern w:val="0"/>
          <w:sz w:val="20"/>
          <w:szCs w:val="20"/>
        </w:rPr>
        <w:br/>
      </w:r>
    </w:p>
    <w:p w14:paraId="031DF7E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2FBBF22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een roestwerende behandeling en/of beschermlaag.</w:t>
      </w:r>
    </w:p>
    <w:p w14:paraId="58463DA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19B72A7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al dan niet conform brandpreventievoorschriften, aanbrengen van brandwerende en/of brand-isolerende voorzieningen.</w:t>
      </w:r>
    </w:p>
    <w:p w14:paraId="22E432E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26.</w:t>
      </w:r>
      <w:r>
        <w:rPr>
          <w:rFonts w:ascii="Arial" w:hAnsi="Arial" w:cs="Arial"/>
          <w:kern w:val="0"/>
          <w:sz w:val="20"/>
          <w:szCs w:val="20"/>
        </w:rPr>
        <w:tab/>
        <w:t xml:space="preserve"> </w:t>
      </w:r>
      <w:r>
        <w:rPr>
          <w:rFonts w:ascii="Arial" w:hAnsi="Arial" w:cs="Arial"/>
          <w:b/>
          <w:bCs/>
          <w:kern w:val="0"/>
          <w:sz w:val="20"/>
          <w:szCs w:val="20"/>
        </w:rPr>
        <w:t>BOUWKUNDIGE KANAALELEMENTEN</w:t>
      </w:r>
      <w:r>
        <w:rPr>
          <w:rFonts w:ascii="Arial" w:hAnsi="Arial" w:cs="Arial"/>
          <w:kern w:val="0"/>
          <w:sz w:val="20"/>
          <w:szCs w:val="20"/>
        </w:rPr>
        <w:t xml:space="preserve"> </w:t>
      </w:r>
    </w:p>
    <w:p w14:paraId="2781997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26.00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Schoorstenen: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31E84F8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schoorstenen met bijbehorende schoorsteenkanalen,</w:t>
      </w:r>
    </w:p>
    <w:p w14:paraId="383EDE5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schoorsteenkappen en roosters.</w:t>
      </w:r>
    </w:p>
    <w:p w14:paraId="5EE42DE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Schachten en kokers:</w:t>
      </w:r>
      <w:r>
        <w:rPr>
          <w:rFonts w:ascii="Arial" w:hAnsi="Arial" w:cs="Arial"/>
          <w:kern w:val="0"/>
          <w:sz w:val="20"/>
          <w:szCs w:val="20"/>
        </w:rPr>
        <w:t xml:space="preserve"> </w:t>
      </w:r>
      <w:r>
        <w:rPr>
          <w:rFonts w:ascii="Arial" w:hAnsi="Arial" w:cs="Arial"/>
          <w:kern w:val="0"/>
          <w:sz w:val="20"/>
          <w:szCs w:val="20"/>
        </w:rPr>
        <w:br/>
      </w:r>
    </w:p>
    <w:p w14:paraId="72C10A1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72AE2AF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en, indien dat om constructieve dan wel materiaaltechnische redenen noodzakelijk is, de gedeeltelijke dan wel gehele vervanging van schachten en kanalen (zoals ventilatie- en rookgasafvoerkanalen) en stortkokers.</w:t>
      </w:r>
    </w:p>
    <w:p w14:paraId="1EB42320"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30.</w:t>
      </w:r>
      <w:r>
        <w:rPr>
          <w:rFonts w:ascii="Arial" w:hAnsi="Arial" w:cs="Arial"/>
          <w:kern w:val="0"/>
          <w:sz w:val="20"/>
          <w:szCs w:val="20"/>
        </w:rPr>
        <w:tab/>
        <w:t xml:space="preserve"> </w:t>
      </w:r>
      <w:r>
        <w:rPr>
          <w:rFonts w:ascii="Arial" w:hAnsi="Arial" w:cs="Arial"/>
          <w:b/>
          <w:bCs/>
          <w:kern w:val="0"/>
          <w:sz w:val="20"/>
          <w:szCs w:val="20"/>
        </w:rPr>
        <w:t>KOZIJNEN, RAMEN EN DEUREN</w:t>
      </w:r>
      <w:r>
        <w:rPr>
          <w:rFonts w:ascii="Arial" w:hAnsi="Arial" w:cs="Arial"/>
          <w:kern w:val="0"/>
          <w:sz w:val="20"/>
          <w:szCs w:val="20"/>
        </w:rPr>
        <w:t xml:space="preserve"> </w:t>
      </w:r>
    </w:p>
    <w:p w14:paraId="7FB435CC"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30.00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Kozijnen, ramen, deuren en dergelijke:</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3F80D5A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kozijnen, ramen en deuren (zoals stijlen </w:t>
      </w:r>
      <w:proofErr w:type="spellStart"/>
      <w:r>
        <w:rPr>
          <w:rFonts w:ascii="Arial" w:hAnsi="Arial" w:cs="Arial"/>
          <w:kern w:val="0"/>
          <w:sz w:val="20"/>
          <w:szCs w:val="20"/>
        </w:rPr>
        <w:t>aanscherven</w:t>
      </w:r>
      <w:proofErr w:type="spellEnd"/>
      <w:r>
        <w:rPr>
          <w:rFonts w:ascii="Arial" w:hAnsi="Arial" w:cs="Arial"/>
          <w:kern w:val="0"/>
          <w:sz w:val="20"/>
          <w:szCs w:val="20"/>
        </w:rPr>
        <w:t>, onderdorpels vervangen),</w:t>
      </w:r>
    </w:p>
    <w:p w14:paraId="4C9091E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vensteronderdelen (zoals schuiframen, raamluiken en dergelijke),</w:t>
      </w:r>
    </w:p>
    <w:p w14:paraId="6139190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daklichten, dakkoepels en </w:t>
      </w:r>
      <w:proofErr w:type="spellStart"/>
      <w:r>
        <w:rPr>
          <w:rFonts w:ascii="Arial" w:hAnsi="Arial" w:cs="Arial"/>
          <w:kern w:val="0"/>
          <w:sz w:val="20"/>
          <w:szCs w:val="20"/>
        </w:rPr>
        <w:t>dakstraten</w:t>
      </w:r>
      <w:proofErr w:type="spellEnd"/>
      <w:r>
        <w:rPr>
          <w:rFonts w:ascii="Arial" w:hAnsi="Arial" w:cs="Arial"/>
          <w:kern w:val="0"/>
          <w:sz w:val="20"/>
          <w:szCs w:val="20"/>
        </w:rPr>
        <w:t>,</w:t>
      </w:r>
    </w:p>
    <w:p w14:paraId="6682663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elementen zoals galmborden, dakluiken en dergelijke,</w:t>
      </w:r>
    </w:p>
    <w:p w14:paraId="3398B7D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gedeeltelijk dan wel geheel vervangen van hiervoor genoemde onderdelen en elementen, mits constructief dan wel </w:t>
      </w:r>
      <w:proofErr w:type="spellStart"/>
      <w:r>
        <w:rPr>
          <w:rFonts w:ascii="Arial" w:hAnsi="Arial" w:cs="Arial"/>
          <w:kern w:val="0"/>
          <w:sz w:val="20"/>
          <w:szCs w:val="20"/>
        </w:rPr>
        <w:t>materiaaltechnisch</w:t>
      </w:r>
      <w:proofErr w:type="spellEnd"/>
      <w:r>
        <w:rPr>
          <w:rFonts w:ascii="Arial" w:hAnsi="Arial" w:cs="Arial"/>
          <w:kern w:val="0"/>
          <w:sz w:val="20"/>
          <w:szCs w:val="20"/>
        </w:rPr>
        <w:t xml:space="preserve"> noodzakelijk.</w:t>
      </w:r>
    </w:p>
    <w:p w14:paraId="04D21EE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Hang- en sluitwerk:</w:t>
      </w:r>
      <w:r>
        <w:rPr>
          <w:rFonts w:ascii="Arial" w:hAnsi="Arial" w:cs="Arial"/>
          <w:kern w:val="0"/>
          <w:sz w:val="20"/>
          <w:szCs w:val="20"/>
        </w:rPr>
        <w:t xml:space="preserve"> </w:t>
      </w:r>
      <w:r>
        <w:rPr>
          <w:rFonts w:ascii="Arial" w:hAnsi="Arial" w:cs="Arial"/>
          <w:kern w:val="0"/>
          <w:sz w:val="20"/>
          <w:szCs w:val="20"/>
        </w:rPr>
        <w:br/>
      </w:r>
    </w:p>
    <w:p w14:paraId="0BF875A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5C6A3E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hang- en sluitwerk van ramen, deuren en luiken (zoals deurkloppers, deurkrukken, gehengen, scharnieren en sloten),</w:t>
      </w:r>
    </w:p>
    <w:p w14:paraId="408A575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1644911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extra veiligheidsvoorzieningen zoals bij voorbeeld dievenklauwen,</w:t>
      </w:r>
    </w:p>
    <w:p w14:paraId="5F7E46C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periodiek nalopen en smeren van hang- en sluitwerk.</w:t>
      </w:r>
    </w:p>
    <w:p w14:paraId="0A6E98C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31.</w:t>
      </w:r>
      <w:r>
        <w:rPr>
          <w:rFonts w:ascii="Arial" w:hAnsi="Arial" w:cs="Arial"/>
          <w:kern w:val="0"/>
          <w:sz w:val="20"/>
          <w:szCs w:val="20"/>
        </w:rPr>
        <w:tab/>
        <w:t xml:space="preserve"> </w:t>
      </w:r>
      <w:r>
        <w:rPr>
          <w:rFonts w:ascii="Arial" w:hAnsi="Arial" w:cs="Arial"/>
          <w:b/>
          <w:bCs/>
          <w:kern w:val="0"/>
          <w:sz w:val="20"/>
          <w:szCs w:val="20"/>
        </w:rPr>
        <w:t>SYSTEEMBEKLEDINGEN</w:t>
      </w:r>
      <w:r>
        <w:rPr>
          <w:rFonts w:ascii="Arial" w:hAnsi="Arial" w:cs="Arial"/>
          <w:kern w:val="0"/>
          <w:sz w:val="20"/>
          <w:szCs w:val="20"/>
        </w:rPr>
        <w:t xml:space="preserve"> </w:t>
      </w:r>
    </w:p>
    <w:p w14:paraId="4FE7417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31.00</w:t>
      </w:r>
      <w:r>
        <w:rPr>
          <w:rFonts w:ascii="Arial" w:hAnsi="Arial" w:cs="Arial"/>
          <w:kern w:val="0"/>
          <w:sz w:val="20"/>
          <w:szCs w:val="20"/>
        </w:rPr>
        <w:tab/>
        <w:t>ALGEMEEN</w:t>
      </w:r>
      <w:r>
        <w:rPr>
          <w:rFonts w:ascii="Arial" w:hAnsi="Arial" w:cs="Arial"/>
          <w:kern w:val="0"/>
          <w:sz w:val="20"/>
          <w:szCs w:val="20"/>
        </w:rPr>
        <w:br/>
        <w:t>Subsidiabel zijn de kosten van:</w:t>
      </w:r>
    </w:p>
    <w:p w14:paraId="75C736C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systeembekledingen (zoals </w:t>
      </w:r>
      <w:proofErr w:type="spellStart"/>
      <w:r>
        <w:rPr>
          <w:rFonts w:ascii="Arial" w:hAnsi="Arial" w:cs="Arial"/>
          <w:kern w:val="0"/>
          <w:sz w:val="20"/>
          <w:szCs w:val="20"/>
        </w:rPr>
        <w:t>felsplaat</w:t>
      </w:r>
      <w:proofErr w:type="spellEnd"/>
      <w:r>
        <w:rPr>
          <w:rFonts w:ascii="Arial" w:hAnsi="Arial" w:cs="Arial"/>
          <w:kern w:val="0"/>
          <w:sz w:val="20"/>
          <w:szCs w:val="20"/>
        </w:rPr>
        <w:t>- en profielplaatbekledingen).</w:t>
      </w:r>
    </w:p>
    <w:p w14:paraId="768DC4F0"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32.</w:t>
      </w:r>
      <w:r>
        <w:rPr>
          <w:rFonts w:ascii="Arial" w:hAnsi="Arial" w:cs="Arial"/>
          <w:kern w:val="0"/>
          <w:sz w:val="20"/>
          <w:szCs w:val="20"/>
        </w:rPr>
        <w:tab/>
        <w:t xml:space="preserve"> </w:t>
      </w:r>
      <w:r>
        <w:rPr>
          <w:rFonts w:ascii="Arial" w:hAnsi="Arial" w:cs="Arial"/>
          <w:b/>
          <w:bCs/>
          <w:kern w:val="0"/>
          <w:sz w:val="20"/>
          <w:szCs w:val="20"/>
        </w:rPr>
        <w:t>TRAPPEN EN BALUSTRADEN</w:t>
      </w:r>
      <w:r>
        <w:rPr>
          <w:rFonts w:ascii="Arial" w:hAnsi="Arial" w:cs="Arial"/>
          <w:kern w:val="0"/>
          <w:sz w:val="20"/>
          <w:szCs w:val="20"/>
        </w:rPr>
        <w:t xml:space="preserve"> </w:t>
      </w:r>
    </w:p>
    <w:p w14:paraId="37C9183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32.00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Trappen en balustraden:</w:t>
      </w:r>
      <w:r>
        <w:rPr>
          <w:rFonts w:ascii="Arial" w:hAnsi="Arial" w:cs="Arial"/>
          <w:kern w:val="0"/>
          <w:sz w:val="20"/>
          <w:szCs w:val="20"/>
        </w:rPr>
        <w:t xml:space="preserve"> </w:t>
      </w:r>
      <w:r>
        <w:rPr>
          <w:rFonts w:ascii="Arial" w:hAnsi="Arial" w:cs="Arial"/>
          <w:kern w:val="0"/>
          <w:sz w:val="20"/>
          <w:szCs w:val="20"/>
        </w:rPr>
        <w:br/>
      </w:r>
      <w:r>
        <w:rPr>
          <w:rFonts w:ascii="Arial" w:hAnsi="Arial" w:cs="Arial"/>
          <w:kern w:val="0"/>
          <w:sz w:val="20"/>
          <w:szCs w:val="20"/>
        </w:rPr>
        <w:t>Subsidiabel zijn de kosten van:</w:t>
      </w:r>
      <w:r>
        <w:rPr>
          <w:rFonts w:ascii="Arial" w:hAnsi="Arial" w:cs="Arial"/>
          <w:kern w:val="0"/>
          <w:sz w:val="20"/>
          <w:szCs w:val="20"/>
        </w:rPr>
        <w:br/>
      </w:r>
    </w:p>
    <w:p w14:paraId="38B28E2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trappen en traponderdelen (zoals trapbomen, traptreden, balustraden, leuningen, traphekken en trapluiken).</w:t>
      </w:r>
    </w:p>
    <w:p w14:paraId="35056E40"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Arbo-voorzieningen:</w:t>
      </w:r>
      <w:r>
        <w:rPr>
          <w:rFonts w:ascii="Arial" w:hAnsi="Arial" w:cs="Arial"/>
          <w:kern w:val="0"/>
          <w:sz w:val="20"/>
          <w:szCs w:val="20"/>
        </w:rPr>
        <w:t xml:space="preserve"> </w:t>
      </w:r>
      <w:r>
        <w:rPr>
          <w:rFonts w:ascii="Arial" w:hAnsi="Arial" w:cs="Arial"/>
          <w:kern w:val="0"/>
          <w:sz w:val="20"/>
          <w:szCs w:val="20"/>
        </w:rPr>
        <w:br/>
      </w:r>
    </w:p>
    <w:p w14:paraId="2C636A8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7CFAE91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aanleg en onderhoud van voorzieningen, conform de </w:t>
      </w:r>
      <w:proofErr w:type="spellStart"/>
      <w:r>
        <w:rPr>
          <w:rFonts w:ascii="Arial" w:hAnsi="Arial" w:cs="Arial"/>
          <w:kern w:val="0"/>
          <w:sz w:val="20"/>
          <w:szCs w:val="20"/>
        </w:rPr>
        <w:t>Arbo-wet</w:t>
      </w:r>
      <w:proofErr w:type="spellEnd"/>
      <w:r>
        <w:rPr>
          <w:rFonts w:ascii="Arial" w:hAnsi="Arial" w:cs="Arial"/>
          <w:kern w:val="0"/>
          <w:sz w:val="20"/>
          <w:szCs w:val="20"/>
        </w:rPr>
        <w:t>- en regelgeving, ten behoeve van veilig inspecteren en uitvoeren van werkzaamheden (zoals loopbruggen, trappen, ladders, hekken en trapluiken).</w:t>
      </w:r>
    </w:p>
    <w:p w14:paraId="40CC7FE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33.</w:t>
      </w:r>
      <w:r>
        <w:rPr>
          <w:rFonts w:ascii="Arial" w:hAnsi="Arial" w:cs="Arial"/>
          <w:kern w:val="0"/>
          <w:sz w:val="20"/>
          <w:szCs w:val="20"/>
        </w:rPr>
        <w:tab/>
        <w:t xml:space="preserve"> </w:t>
      </w:r>
      <w:r>
        <w:rPr>
          <w:rFonts w:ascii="Arial" w:hAnsi="Arial" w:cs="Arial"/>
          <w:b/>
          <w:bCs/>
          <w:kern w:val="0"/>
          <w:sz w:val="20"/>
          <w:szCs w:val="20"/>
        </w:rPr>
        <w:t>DAKBEDEKKINGEN</w:t>
      </w:r>
      <w:r>
        <w:rPr>
          <w:rFonts w:ascii="Arial" w:hAnsi="Arial" w:cs="Arial"/>
          <w:kern w:val="0"/>
          <w:sz w:val="20"/>
          <w:szCs w:val="20"/>
        </w:rPr>
        <w:t xml:space="preserve"> </w:t>
      </w:r>
    </w:p>
    <w:p w14:paraId="0053A07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33.00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Dak- en gevelbedekkingen: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233F4C5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dakbedekkingen (zoals riet, pannen, leien, lood, zink en bitumineuze dakbedekking),</w:t>
      </w:r>
    </w:p>
    <w:p w14:paraId="4E5FB8E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en/of het aanbrengen van ventilatiepannen en –roosters,</w:t>
      </w:r>
    </w:p>
    <w:p w14:paraId="4944AF2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afdekkingen en bedekkingen (zoals van koper, lood, zink, leien, natuursteen en dergelijke) van onder andere gevels, zijwangen van dakkapellen, ornamenten, dakranden en –daklijsten,</w:t>
      </w:r>
    </w:p>
    <w:p w14:paraId="6B018C4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materiaaltechnische redenen noodzakelijk is, gedeeltelijk dan wel geheel vervangen van dak- en gevelbedekkingen.</w:t>
      </w:r>
    </w:p>
    <w:p w14:paraId="356FFA8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Voor het saneren en verwijderen van asbesthoudende onderdelen zie paragraaf 10.</w:t>
      </w:r>
      <w:r>
        <w:rPr>
          <w:rFonts w:ascii="Arial" w:hAnsi="Arial" w:cs="Arial"/>
          <w:kern w:val="0"/>
          <w:sz w:val="20"/>
          <w:szCs w:val="20"/>
        </w:rPr>
        <w:br/>
      </w:r>
    </w:p>
    <w:p w14:paraId="23E9F80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Balkons, luifels en dergelijke:</w:t>
      </w:r>
      <w:r>
        <w:rPr>
          <w:rFonts w:ascii="Arial" w:hAnsi="Arial" w:cs="Arial"/>
          <w:kern w:val="0"/>
          <w:sz w:val="20"/>
          <w:szCs w:val="20"/>
        </w:rPr>
        <w:t xml:space="preserve"> </w:t>
      </w:r>
      <w:r>
        <w:rPr>
          <w:rFonts w:ascii="Arial" w:hAnsi="Arial" w:cs="Arial"/>
          <w:kern w:val="0"/>
          <w:sz w:val="20"/>
          <w:szCs w:val="20"/>
        </w:rPr>
        <w:br/>
      </w:r>
    </w:p>
    <w:p w14:paraId="61DC5A10"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D7802E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afdekkingen en bekledingen (zoals van koper, lood, zink, bitumineuze afdekking en dergelijke) van en op balkons, luifels, galerijen, veranda</w:t>
      </w:r>
      <w:r>
        <w:rPr>
          <w:rFonts w:ascii="Arial" w:hAnsi="Arial" w:cs="Arial"/>
          <w:kern w:val="0"/>
          <w:sz w:val="20"/>
          <w:szCs w:val="20"/>
        </w:rPr>
        <w:t>’</w:t>
      </w:r>
      <w:r>
        <w:rPr>
          <w:rFonts w:ascii="Arial" w:hAnsi="Arial" w:cs="Arial"/>
          <w:kern w:val="0"/>
          <w:sz w:val="20"/>
          <w:szCs w:val="20"/>
        </w:rPr>
        <w:t>s en dergelijke,</w:t>
      </w:r>
    </w:p>
    <w:p w14:paraId="6013879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materiaaltechnische redenen noodzakelijk is, gedeeltelijk dan wel geheel vervangen van dergelijke afdekkingen en bekledingen.</w:t>
      </w:r>
    </w:p>
    <w:p w14:paraId="6845B6D8"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Behandelingen en voorzieningen:</w:t>
      </w:r>
      <w:r>
        <w:rPr>
          <w:rFonts w:ascii="Arial" w:hAnsi="Arial" w:cs="Arial"/>
          <w:kern w:val="0"/>
          <w:sz w:val="20"/>
          <w:szCs w:val="20"/>
        </w:rPr>
        <w:t xml:space="preserve"> </w:t>
      </w:r>
      <w:r>
        <w:rPr>
          <w:rFonts w:ascii="Arial" w:hAnsi="Arial" w:cs="Arial"/>
          <w:kern w:val="0"/>
          <w:sz w:val="20"/>
          <w:szCs w:val="20"/>
        </w:rPr>
        <w:br/>
      </w:r>
    </w:p>
    <w:p w14:paraId="55847A7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65C47E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een bescherming tegen vocht/water door middel van vochtwerende, </w:t>
      </w:r>
      <w:proofErr w:type="spellStart"/>
      <w:r>
        <w:rPr>
          <w:rFonts w:ascii="Arial" w:hAnsi="Arial" w:cs="Arial"/>
          <w:kern w:val="0"/>
          <w:sz w:val="20"/>
          <w:szCs w:val="20"/>
        </w:rPr>
        <w:t>dampremmende</w:t>
      </w:r>
      <w:proofErr w:type="spellEnd"/>
      <w:r>
        <w:rPr>
          <w:rFonts w:ascii="Arial" w:hAnsi="Arial" w:cs="Arial"/>
          <w:kern w:val="0"/>
          <w:sz w:val="20"/>
          <w:szCs w:val="20"/>
        </w:rPr>
        <w:t xml:space="preserve"> lagen, mits bouwfysisch noodzakelijk en geadviseerd door de minister.</w:t>
      </w:r>
    </w:p>
    <w:p w14:paraId="2D3F6D18"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Arbo-voorzieningen:</w:t>
      </w:r>
      <w:r>
        <w:rPr>
          <w:rFonts w:ascii="Arial" w:hAnsi="Arial" w:cs="Arial"/>
          <w:kern w:val="0"/>
          <w:sz w:val="20"/>
          <w:szCs w:val="20"/>
        </w:rPr>
        <w:t xml:space="preserve"> </w:t>
      </w:r>
      <w:r>
        <w:rPr>
          <w:rFonts w:ascii="Arial" w:hAnsi="Arial" w:cs="Arial"/>
          <w:kern w:val="0"/>
          <w:sz w:val="20"/>
          <w:szCs w:val="20"/>
        </w:rPr>
        <w:br/>
      </w:r>
    </w:p>
    <w:p w14:paraId="7548F51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0AEEE56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aanleg en onderhoud van voorzieningen, conform de </w:t>
      </w:r>
      <w:proofErr w:type="spellStart"/>
      <w:r>
        <w:rPr>
          <w:rFonts w:ascii="Arial" w:hAnsi="Arial" w:cs="Arial"/>
          <w:kern w:val="0"/>
          <w:sz w:val="20"/>
          <w:szCs w:val="20"/>
        </w:rPr>
        <w:t>Arbo-wet</w:t>
      </w:r>
      <w:proofErr w:type="spellEnd"/>
      <w:r>
        <w:rPr>
          <w:rFonts w:ascii="Arial" w:hAnsi="Arial" w:cs="Arial"/>
          <w:kern w:val="0"/>
          <w:sz w:val="20"/>
          <w:szCs w:val="20"/>
        </w:rPr>
        <w:t>- en regelgeving, ten behoeve van veilig inspecteren en uitvoeren van werkzaamheden (zoals ladderhaken en dakluiken; bij monumentale constructies dient het aantal tot een minimum beperkt te blijven en de bevestigingsplaatsen zorgvuldig gekozen te worden).</w:t>
      </w:r>
    </w:p>
    <w:p w14:paraId="1EBDDDA8" w14:textId="77777777" w:rsidR="00785DA4" w:rsidRDefault="00785DA4">
      <w:pPr>
        <w:widowControl w:val="0"/>
        <w:autoSpaceDE w:val="0"/>
        <w:autoSpaceDN w:val="0"/>
        <w:adjustRightInd w:val="0"/>
        <w:spacing w:after="0" w:line="240" w:lineRule="auto"/>
        <w:ind w:left="640" w:hanging="320"/>
        <w:rPr>
          <w:rFonts w:ascii="Arial" w:hAnsi="Arial" w:cs="Arial"/>
          <w:kern w:val="0"/>
          <w:sz w:val="20"/>
          <w:szCs w:val="20"/>
        </w:rPr>
      </w:pPr>
    </w:p>
    <w:p w14:paraId="4C4F5004" w14:textId="77777777" w:rsidR="00785DA4" w:rsidRDefault="00785DA4">
      <w:pPr>
        <w:widowControl w:val="0"/>
        <w:autoSpaceDE w:val="0"/>
        <w:autoSpaceDN w:val="0"/>
        <w:adjustRightInd w:val="0"/>
        <w:spacing w:after="0" w:line="240" w:lineRule="auto"/>
        <w:ind w:left="640" w:hanging="320"/>
        <w:rPr>
          <w:rFonts w:ascii="Arial" w:hAnsi="Arial" w:cs="Arial"/>
          <w:kern w:val="0"/>
          <w:sz w:val="20"/>
          <w:szCs w:val="20"/>
        </w:rPr>
      </w:pPr>
    </w:p>
    <w:p w14:paraId="157CB044" w14:textId="77777777" w:rsidR="00785DA4" w:rsidRDefault="00785DA4">
      <w:pPr>
        <w:widowControl w:val="0"/>
        <w:autoSpaceDE w:val="0"/>
        <w:autoSpaceDN w:val="0"/>
        <w:adjustRightInd w:val="0"/>
        <w:spacing w:after="0" w:line="240" w:lineRule="auto"/>
        <w:ind w:left="640" w:hanging="320"/>
        <w:rPr>
          <w:rFonts w:ascii="Arial" w:hAnsi="Arial" w:cs="Arial"/>
          <w:kern w:val="0"/>
          <w:sz w:val="20"/>
          <w:szCs w:val="20"/>
        </w:rPr>
      </w:pPr>
    </w:p>
    <w:p w14:paraId="09E41C1B" w14:textId="19BD7D4D"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34.</w:t>
      </w:r>
      <w:r>
        <w:rPr>
          <w:rFonts w:ascii="Arial" w:hAnsi="Arial" w:cs="Arial"/>
          <w:kern w:val="0"/>
          <w:sz w:val="20"/>
          <w:szCs w:val="20"/>
        </w:rPr>
        <w:tab/>
        <w:t xml:space="preserve"> </w:t>
      </w:r>
      <w:r>
        <w:rPr>
          <w:rFonts w:ascii="Arial" w:hAnsi="Arial" w:cs="Arial"/>
          <w:b/>
          <w:bCs/>
          <w:kern w:val="0"/>
          <w:sz w:val="20"/>
          <w:szCs w:val="20"/>
        </w:rPr>
        <w:t>BEGLAZING</w:t>
      </w:r>
      <w:r>
        <w:rPr>
          <w:rFonts w:ascii="Arial" w:hAnsi="Arial" w:cs="Arial"/>
          <w:kern w:val="0"/>
          <w:sz w:val="20"/>
          <w:szCs w:val="20"/>
        </w:rPr>
        <w:t xml:space="preserve"> </w:t>
      </w:r>
    </w:p>
    <w:p w14:paraId="0F16F04F"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34.00</w:t>
      </w:r>
      <w:r>
        <w:rPr>
          <w:rFonts w:ascii="Arial" w:hAnsi="Arial" w:cs="Arial"/>
          <w:kern w:val="0"/>
          <w:sz w:val="20"/>
          <w:szCs w:val="20"/>
        </w:rPr>
        <w:tab/>
        <w:t>ALGEMEEN</w:t>
      </w:r>
      <w:r>
        <w:rPr>
          <w:rFonts w:ascii="Arial" w:hAnsi="Arial" w:cs="Arial"/>
          <w:kern w:val="0"/>
          <w:sz w:val="20"/>
          <w:szCs w:val="20"/>
        </w:rPr>
        <w:br/>
        <w:t>Subsidiabel zijn de kosten van:</w:t>
      </w:r>
      <w:r>
        <w:rPr>
          <w:rFonts w:ascii="Arial" w:hAnsi="Arial" w:cs="Arial"/>
          <w:kern w:val="0"/>
          <w:sz w:val="20"/>
          <w:szCs w:val="20"/>
        </w:rPr>
        <w:br/>
      </w:r>
    </w:p>
    <w:p w14:paraId="7E0DB88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glas-in-lood ramen, al dan niet gebrandschilderd,</w:t>
      </w:r>
    </w:p>
    <w:p w14:paraId="6F6CE4D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enkele beglazing,</w:t>
      </w:r>
    </w:p>
    <w:p w14:paraId="3F94D99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materiaaltechnische of andere redenen noodzakelijk is, gedeeltelijk dan wel geheel vervangen van de beglazing, mits dit geschiedt op een bijpassende wijze c.q. met een in stijl passende glassoort,</w:t>
      </w:r>
    </w:p>
    <w:p w14:paraId="4C6D221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tegen teloorgang en vandalisme beschermende voorzetbeglazing bij bijzonder ontworpen glas-in-loodramen, waaronder gebrandschilderd glas, mits naar het oordeel van de minister noodzakelijk.</w:t>
      </w:r>
    </w:p>
    <w:p w14:paraId="11C1C63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51DD069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isolerende beglazing,</w:t>
      </w:r>
    </w:p>
    <w:p w14:paraId="2753937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periodiek bewassen van ramen.</w:t>
      </w:r>
    </w:p>
    <w:p w14:paraId="4C4C5128"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35.</w:t>
      </w:r>
      <w:r>
        <w:rPr>
          <w:rFonts w:ascii="Arial" w:hAnsi="Arial" w:cs="Arial"/>
          <w:kern w:val="0"/>
          <w:sz w:val="20"/>
          <w:szCs w:val="20"/>
        </w:rPr>
        <w:tab/>
        <w:t xml:space="preserve"> </w:t>
      </w:r>
      <w:r>
        <w:rPr>
          <w:rFonts w:ascii="Arial" w:hAnsi="Arial" w:cs="Arial"/>
          <w:b/>
          <w:bCs/>
          <w:kern w:val="0"/>
          <w:sz w:val="20"/>
          <w:szCs w:val="20"/>
        </w:rPr>
        <w:t>NATUUR- EN KUNSTSTEEN</w:t>
      </w:r>
      <w:r>
        <w:rPr>
          <w:rFonts w:ascii="Arial" w:hAnsi="Arial" w:cs="Arial"/>
          <w:kern w:val="0"/>
          <w:sz w:val="20"/>
          <w:szCs w:val="20"/>
        </w:rPr>
        <w:t xml:space="preserve"> </w:t>
      </w:r>
    </w:p>
    <w:p w14:paraId="26D2561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35.00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Natuursteenwerken en -beeldhouwwerken: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6E3D225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natuursteenwerken (zoals balustraden, bordessen, dorpels, gevelbanden, kolommen, neuten, plinten, stoeppalen, traptreden en vloeren),</w:t>
      </w:r>
    </w:p>
    <w:p w14:paraId="3A5B651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natuurstenen beeldhouwwerken (decoratieve elementen en ornamenten zoals klauwstukken, kruisbloemen, pinakels en voluten),</w:t>
      </w:r>
    </w:p>
    <w:p w14:paraId="5F41ABA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materiaaltechnische of andere redenen noodzakelijk is, gedeeltelijk dan wel geheel vervangen van natuursteenwerken en natuurstenen beeldhouwwerken.</w:t>
      </w:r>
    </w:p>
    <w:p w14:paraId="7563C58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Behandelingen:</w:t>
      </w:r>
      <w:r>
        <w:rPr>
          <w:rFonts w:ascii="Arial" w:hAnsi="Arial" w:cs="Arial"/>
          <w:kern w:val="0"/>
          <w:sz w:val="20"/>
          <w:szCs w:val="20"/>
        </w:rPr>
        <w:t xml:space="preserve"> </w:t>
      </w:r>
      <w:r>
        <w:rPr>
          <w:rFonts w:ascii="Arial" w:hAnsi="Arial" w:cs="Arial"/>
          <w:kern w:val="0"/>
          <w:sz w:val="20"/>
          <w:szCs w:val="20"/>
        </w:rPr>
        <w:br/>
      </w:r>
    </w:p>
    <w:p w14:paraId="0F9E3A18"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4427610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indien dat om materiaaltechnische redenen noodzakelijk is, conserverend behandelen van natuursteenwerken (bijvoorbeeld met de </w:t>
      </w:r>
      <w:r>
        <w:rPr>
          <w:rFonts w:ascii="Arial" w:hAnsi="Arial" w:cs="Arial"/>
          <w:kern w:val="0"/>
          <w:sz w:val="20"/>
          <w:szCs w:val="20"/>
        </w:rPr>
        <w:t>‘</w:t>
      </w:r>
      <w:r>
        <w:rPr>
          <w:rFonts w:ascii="Arial" w:hAnsi="Arial" w:cs="Arial"/>
          <w:kern w:val="0"/>
          <w:sz w:val="20"/>
          <w:szCs w:val="20"/>
        </w:rPr>
        <w:t>Ibach-methode</w:t>
      </w:r>
      <w:r>
        <w:rPr>
          <w:rFonts w:ascii="Arial" w:hAnsi="Arial" w:cs="Arial"/>
          <w:kern w:val="0"/>
          <w:sz w:val="20"/>
          <w:szCs w:val="20"/>
        </w:rPr>
        <w:t>’</w:t>
      </w:r>
      <w:r>
        <w:rPr>
          <w:rFonts w:ascii="Arial" w:hAnsi="Arial" w:cs="Arial"/>
          <w:kern w:val="0"/>
          <w:sz w:val="20"/>
          <w:szCs w:val="20"/>
        </w:rPr>
        <w:t>),</w:t>
      </w:r>
    </w:p>
    <w:p w14:paraId="35C2B0E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behandelen van natuur- en kunststeenwerk tegen graffiti, indien noodzakelijk en mits de behandeling omkeerbaar c.q. de aan te brengen coating </w:t>
      </w:r>
      <w:proofErr w:type="spellStart"/>
      <w:r>
        <w:rPr>
          <w:rFonts w:ascii="Arial" w:hAnsi="Arial" w:cs="Arial"/>
          <w:kern w:val="0"/>
          <w:sz w:val="20"/>
          <w:szCs w:val="20"/>
        </w:rPr>
        <w:t>verwijderbaar</w:t>
      </w:r>
      <w:proofErr w:type="spellEnd"/>
      <w:r>
        <w:rPr>
          <w:rFonts w:ascii="Arial" w:hAnsi="Arial" w:cs="Arial"/>
          <w:kern w:val="0"/>
          <w:sz w:val="20"/>
          <w:szCs w:val="20"/>
        </w:rPr>
        <w:t>/ afbreekbaar is.</w:t>
      </w:r>
    </w:p>
    <w:p w14:paraId="090A23F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65130A4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impregneren van natuur- en kunststeenwerk.</w:t>
      </w:r>
    </w:p>
    <w:p w14:paraId="267E4B8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36.</w:t>
      </w:r>
      <w:r>
        <w:rPr>
          <w:rFonts w:ascii="Arial" w:hAnsi="Arial" w:cs="Arial"/>
          <w:kern w:val="0"/>
          <w:sz w:val="20"/>
          <w:szCs w:val="20"/>
        </w:rPr>
        <w:tab/>
        <w:t xml:space="preserve"> </w:t>
      </w:r>
      <w:r>
        <w:rPr>
          <w:rFonts w:ascii="Arial" w:hAnsi="Arial" w:cs="Arial"/>
          <w:b/>
          <w:bCs/>
          <w:kern w:val="0"/>
          <w:sz w:val="20"/>
          <w:szCs w:val="20"/>
        </w:rPr>
        <w:t>VOEGVULLING</w:t>
      </w:r>
      <w:r>
        <w:rPr>
          <w:rFonts w:ascii="Arial" w:hAnsi="Arial" w:cs="Arial"/>
          <w:kern w:val="0"/>
          <w:sz w:val="20"/>
          <w:szCs w:val="20"/>
        </w:rPr>
        <w:t xml:space="preserve"> </w:t>
      </w:r>
    </w:p>
    <w:p w14:paraId="5624CFBD"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36.00</w:t>
      </w:r>
      <w:r>
        <w:rPr>
          <w:rFonts w:ascii="Arial" w:hAnsi="Arial" w:cs="Arial"/>
          <w:kern w:val="0"/>
          <w:sz w:val="20"/>
          <w:szCs w:val="20"/>
        </w:rPr>
        <w:tab/>
        <w:t>ALGEMEEN</w:t>
      </w:r>
      <w:r>
        <w:rPr>
          <w:rFonts w:ascii="Arial" w:hAnsi="Arial" w:cs="Arial"/>
          <w:kern w:val="0"/>
          <w:sz w:val="20"/>
          <w:szCs w:val="20"/>
        </w:rPr>
        <w:br/>
        <w:t>Subsidiabel zijn de kosten van:</w:t>
      </w:r>
      <w:r>
        <w:rPr>
          <w:rFonts w:ascii="Arial" w:hAnsi="Arial" w:cs="Arial"/>
          <w:kern w:val="0"/>
          <w:sz w:val="20"/>
          <w:szCs w:val="20"/>
        </w:rPr>
        <w:br/>
      </w:r>
    </w:p>
    <w:p w14:paraId="5D4260F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instandhouding van voegvullingen/mortels ten behoeve van de noodzakelijke afwerking c.q. afdichting (zoals dilatatievoegen),</w:t>
      </w:r>
    </w:p>
    <w:p w14:paraId="5690009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technische redenen noodzakelijk is, op bijpassende wijze vervangen dan wel aanbrengen van voegvullingen/mortels ten behoeve van afwerking c.q. afdichting.</w:t>
      </w:r>
    </w:p>
    <w:p w14:paraId="6D734E2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7B8B5D2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aanbrengen van voegvullingen van </w:t>
      </w:r>
      <w:proofErr w:type="spellStart"/>
      <w:r>
        <w:rPr>
          <w:rFonts w:ascii="Arial" w:hAnsi="Arial" w:cs="Arial"/>
          <w:kern w:val="0"/>
          <w:sz w:val="20"/>
          <w:szCs w:val="20"/>
        </w:rPr>
        <w:t>PUR-schuim</w:t>
      </w:r>
      <w:proofErr w:type="spellEnd"/>
      <w:r>
        <w:rPr>
          <w:rFonts w:ascii="Arial" w:hAnsi="Arial" w:cs="Arial"/>
          <w:kern w:val="0"/>
          <w:sz w:val="20"/>
          <w:szCs w:val="20"/>
        </w:rPr>
        <w:t>, kit en dergelijke.</w:t>
      </w:r>
    </w:p>
    <w:p w14:paraId="2C81999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37.</w:t>
      </w:r>
      <w:r>
        <w:rPr>
          <w:rFonts w:ascii="Arial" w:hAnsi="Arial" w:cs="Arial"/>
          <w:kern w:val="0"/>
          <w:sz w:val="20"/>
          <w:szCs w:val="20"/>
        </w:rPr>
        <w:tab/>
        <w:t xml:space="preserve"> </w:t>
      </w:r>
      <w:r>
        <w:rPr>
          <w:rFonts w:ascii="Arial" w:hAnsi="Arial" w:cs="Arial"/>
          <w:b/>
          <w:bCs/>
          <w:kern w:val="0"/>
          <w:sz w:val="20"/>
          <w:szCs w:val="20"/>
        </w:rPr>
        <w:t>NA-ISOLATIE</w:t>
      </w:r>
      <w:r>
        <w:rPr>
          <w:rFonts w:ascii="Arial" w:hAnsi="Arial" w:cs="Arial"/>
          <w:kern w:val="0"/>
          <w:sz w:val="20"/>
          <w:szCs w:val="20"/>
        </w:rPr>
        <w:t xml:space="preserve"> </w:t>
      </w:r>
    </w:p>
    <w:p w14:paraId="02ED98B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37.00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Isolatie:</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70083EB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historisch waardevol isolatiemateriaal (zoals boekweitdoppen, houtkrullen, mos, schelpen, slakkenwol en zeegras).</w:t>
      </w:r>
    </w:p>
    <w:p w14:paraId="075A6F4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Na-isolatie:</w:t>
      </w:r>
      <w:r>
        <w:rPr>
          <w:rFonts w:ascii="Arial" w:hAnsi="Arial" w:cs="Arial"/>
          <w:kern w:val="0"/>
          <w:sz w:val="20"/>
          <w:szCs w:val="20"/>
        </w:rPr>
        <w:t xml:space="preserve"> </w:t>
      </w:r>
      <w:r>
        <w:rPr>
          <w:rFonts w:ascii="Arial" w:hAnsi="Arial" w:cs="Arial"/>
          <w:kern w:val="0"/>
          <w:sz w:val="20"/>
          <w:szCs w:val="20"/>
        </w:rPr>
        <w:br/>
      </w:r>
    </w:p>
    <w:p w14:paraId="336B2F1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31FA3F5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(na-)isoleren van een monumentale waterinstallatie om bevriezing daarvan te voorkomen.</w:t>
      </w:r>
    </w:p>
    <w:p w14:paraId="186B53D9" w14:textId="77777777" w:rsidR="00785DA4"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p>
    <w:p w14:paraId="685D29CC" w14:textId="6B82EA81"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i/>
          <w:iCs/>
          <w:kern w:val="0"/>
          <w:sz w:val="20"/>
          <w:szCs w:val="20"/>
        </w:rPr>
        <w:t>Niet</w:t>
      </w:r>
      <w:r>
        <w:rPr>
          <w:rFonts w:ascii="Arial" w:hAnsi="Arial" w:cs="Arial"/>
          <w:kern w:val="0"/>
          <w:sz w:val="20"/>
          <w:szCs w:val="20"/>
        </w:rPr>
        <w:t xml:space="preserve"> subsidiabel zijn de kosten van:</w:t>
      </w:r>
    </w:p>
    <w:p w14:paraId="5919699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overig isolatiemateriaal.</w:t>
      </w:r>
    </w:p>
    <w:p w14:paraId="3EF5016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38.</w:t>
      </w:r>
      <w:r>
        <w:rPr>
          <w:rFonts w:ascii="Arial" w:hAnsi="Arial" w:cs="Arial"/>
          <w:kern w:val="0"/>
          <w:sz w:val="20"/>
          <w:szCs w:val="20"/>
        </w:rPr>
        <w:tab/>
        <w:t xml:space="preserve"> </w:t>
      </w:r>
      <w:r>
        <w:rPr>
          <w:rFonts w:ascii="Arial" w:hAnsi="Arial" w:cs="Arial"/>
          <w:b/>
          <w:bCs/>
          <w:kern w:val="0"/>
          <w:sz w:val="20"/>
          <w:szCs w:val="20"/>
        </w:rPr>
        <w:t>GEVELSCHERMEN</w:t>
      </w:r>
      <w:r>
        <w:rPr>
          <w:rFonts w:ascii="Arial" w:hAnsi="Arial" w:cs="Arial"/>
          <w:kern w:val="0"/>
          <w:sz w:val="20"/>
          <w:szCs w:val="20"/>
        </w:rPr>
        <w:t xml:space="preserve"> </w:t>
      </w:r>
    </w:p>
    <w:p w14:paraId="584398B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38.00</w:t>
      </w:r>
      <w:r>
        <w:rPr>
          <w:rFonts w:ascii="Arial" w:hAnsi="Arial" w:cs="Arial"/>
          <w:kern w:val="0"/>
          <w:sz w:val="20"/>
          <w:szCs w:val="20"/>
        </w:rPr>
        <w:tab/>
        <w:t>ALGEMEEN</w:t>
      </w:r>
      <w:r>
        <w:rPr>
          <w:rFonts w:ascii="Arial" w:hAnsi="Arial" w:cs="Arial"/>
          <w:kern w:val="0"/>
          <w:sz w:val="20"/>
          <w:szCs w:val="20"/>
        </w:rPr>
        <w:br/>
        <w:t>Subsidiabel zijn de kosten van:</w:t>
      </w:r>
    </w:p>
    <w:p w14:paraId="3445BB0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gevelschermen (zoals wind- en zonneschermen).</w:t>
      </w:r>
    </w:p>
    <w:p w14:paraId="7225F27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40.</w:t>
      </w:r>
      <w:r>
        <w:rPr>
          <w:rFonts w:ascii="Arial" w:hAnsi="Arial" w:cs="Arial"/>
          <w:kern w:val="0"/>
          <w:sz w:val="20"/>
          <w:szCs w:val="20"/>
        </w:rPr>
        <w:tab/>
        <w:t xml:space="preserve"> </w:t>
      </w:r>
      <w:r>
        <w:rPr>
          <w:rFonts w:ascii="Arial" w:hAnsi="Arial" w:cs="Arial"/>
          <w:b/>
          <w:bCs/>
          <w:kern w:val="0"/>
          <w:sz w:val="20"/>
          <w:szCs w:val="20"/>
        </w:rPr>
        <w:t>STUKADOORWERK</w:t>
      </w:r>
      <w:r>
        <w:rPr>
          <w:rFonts w:ascii="Arial" w:hAnsi="Arial" w:cs="Arial"/>
          <w:kern w:val="0"/>
          <w:sz w:val="20"/>
          <w:szCs w:val="20"/>
        </w:rPr>
        <w:t xml:space="preserve"> </w:t>
      </w:r>
    </w:p>
    <w:p w14:paraId="34D4563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40.00</w:t>
      </w:r>
      <w:r>
        <w:rPr>
          <w:rFonts w:ascii="Arial" w:hAnsi="Arial" w:cs="Arial"/>
          <w:kern w:val="0"/>
          <w:sz w:val="20"/>
          <w:szCs w:val="20"/>
        </w:rPr>
        <w:tab/>
        <w:t>ALGEMEEN</w:t>
      </w:r>
      <w:r>
        <w:rPr>
          <w:rFonts w:ascii="Arial" w:hAnsi="Arial" w:cs="Arial"/>
          <w:kern w:val="0"/>
          <w:sz w:val="20"/>
          <w:szCs w:val="20"/>
        </w:rPr>
        <w:br/>
        <w:t>Subsidiabel zijn de kosten van:</w:t>
      </w:r>
    </w:p>
    <w:p w14:paraId="50FB52D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binnen- en buitenstucwerk,</w:t>
      </w:r>
    </w:p>
    <w:p w14:paraId="54A6E9E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stucwerk ornamenten, zowel binnen als buiten,</w:t>
      </w:r>
    </w:p>
    <w:p w14:paraId="226872A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materiaaltechnische en/of constructieve redenen noodzakelijk is, gedeeltelijk dan wel geheel vervangen van het stucwerk,</w:t>
      </w:r>
    </w:p>
    <w:p w14:paraId="1C023BF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gebruiken van stucwerkdragers en stucwerkprofielen.</w:t>
      </w:r>
    </w:p>
    <w:p w14:paraId="1CC261E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41.</w:t>
      </w:r>
      <w:r>
        <w:rPr>
          <w:rFonts w:ascii="Arial" w:hAnsi="Arial" w:cs="Arial"/>
          <w:kern w:val="0"/>
          <w:sz w:val="20"/>
          <w:szCs w:val="20"/>
        </w:rPr>
        <w:tab/>
        <w:t xml:space="preserve"> </w:t>
      </w:r>
      <w:r>
        <w:rPr>
          <w:rFonts w:ascii="Arial" w:hAnsi="Arial" w:cs="Arial"/>
          <w:b/>
          <w:bCs/>
          <w:kern w:val="0"/>
          <w:sz w:val="20"/>
          <w:szCs w:val="20"/>
        </w:rPr>
        <w:t>TEGELWERK</w:t>
      </w:r>
      <w:r>
        <w:rPr>
          <w:rFonts w:ascii="Arial" w:hAnsi="Arial" w:cs="Arial"/>
          <w:kern w:val="0"/>
          <w:sz w:val="20"/>
          <w:szCs w:val="20"/>
        </w:rPr>
        <w:t xml:space="preserve"> </w:t>
      </w:r>
    </w:p>
    <w:p w14:paraId="683263C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41.00</w:t>
      </w:r>
      <w:r>
        <w:rPr>
          <w:rFonts w:ascii="Arial" w:hAnsi="Arial" w:cs="Arial"/>
          <w:kern w:val="0"/>
          <w:sz w:val="20"/>
          <w:szCs w:val="20"/>
        </w:rPr>
        <w:tab/>
        <w:t>ALGEMEEN</w:t>
      </w:r>
      <w:r>
        <w:rPr>
          <w:rFonts w:ascii="Arial" w:hAnsi="Arial" w:cs="Arial"/>
          <w:kern w:val="0"/>
          <w:sz w:val="20"/>
          <w:szCs w:val="20"/>
        </w:rPr>
        <w:br/>
        <w:t>Subsidiabel zijn de kosten van:</w:t>
      </w:r>
    </w:p>
    <w:p w14:paraId="7029F3F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instandhouding van tegelwerk (zoals vloer- en wandtegels, tegeltableaus in/op schouwen en mozaïekwerk),</w:t>
      </w:r>
    </w:p>
    <w:p w14:paraId="14808F6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vervangen van kapotte tegels.</w:t>
      </w:r>
    </w:p>
    <w:p w14:paraId="2309A83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42.</w:t>
      </w:r>
      <w:r>
        <w:rPr>
          <w:rFonts w:ascii="Arial" w:hAnsi="Arial" w:cs="Arial"/>
          <w:kern w:val="0"/>
          <w:sz w:val="20"/>
          <w:szCs w:val="20"/>
        </w:rPr>
        <w:tab/>
        <w:t xml:space="preserve"> </w:t>
      </w:r>
      <w:r>
        <w:rPr>
          <w:rFonts w:ascii="Arial" w:hAnsi="Arial" w:cs="Arial"/>
          <w:b/>
          <w:bCs/>
          <w:kern w:val="0"/>
          <w:sz w:val="20"/>
          <w:szCs w:val="20"/>
        </w:rPr>
        <w:t>DEKVLOEREN EN VLOERSYSTEMEN</w:t>
      </w:r>
      <w:r>
        <w:rPr>
          <w:rFonts w:ascii="Arial" w:hAnsi="Arial" w:cs="Arial"/>
          <w:kern w:val="0"/>
          <w:sz w:val="20"/>
          <w:szCs w:val="20"/>
        </w:rPr>
        <w:t xml:space="preserve"> </w:t>
      </w:r>
    </w:p>
    <w:p w14:paraId="4486813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42.00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Vloerafwerkingen: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77173EB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vloerafwerkingen (zoals terrazzo-, granito-, parket- en stalvloeren),</w:t>
      </w:r>
    </w:p>
    <w:p w14:paraId="51CEE83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aanbrengen van </w:t>
      </w:r>
      <w:proofErr w:type="spellStart"/>
      <w:r>
        <w:rPr>
          <w:rFonts w:ascii="Arial" w:hAnsi="Arial" w:cs="Arial"/>
          <w:kern w:val="0"/>
          <w:sz w:val="20"/>
          <w:szCs w:val="20"/>
        </w:rPr>
        <w:t>vloerbeschermende</w:t>
      </w:r>
      <w:proofErr w:type="spellEnd"/>
      <w:r>
        <w:rPr>
          <w:rFonts w:ascii="Arial" w:hAnsi="Arial" w:cs="Arial"/>
          <w:kern w:val="0"/>
          <w:sz w:val="20"/>
          <w:szCs w:val="20"/>
        </w:rPr>
        <w:t xml:space="preserve"> voorzieningen, mits naar het oordeel van de minister noodzakelijk.</w:t>
      </w:r>
    </w:p>
    <w:p w14:paraId="09AFAD7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Voor de instandhouding van geschilderde vloerdecoraties zie paragraaf 46.</w:t>
      </w:r>
    </w:p>
    <w:p w14:paraId="339DC6F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43.</w:t>
      </w:r>
      <w:r>
        <w:rPr>
          <w:rFonts w:ascii="Arial" w:hAnsi="Arial" w:cs="Arial"/>
          <w:kern w:val="0"/>
          <w:sz w:val="20"/>
          <w:szCs w:val="20"/>
        </w:rPr>
        <w:tab/>
        <w:t xml:space="preserve"> </w:t>
      </w:r>
      <w:r>
        <w:rPr>
          <w:rFonts w:ascii="Arial" w:hAnsi="Arial" w:cs="Arial"/>
          <w:b/>
          <w:bCs/>
          <w:kern w:val="0"/>
          <w:sz w:val="20"/>
          <w:szCs w:val="20"/>
        </w:rPr>
        <w:t>METAAL- EN KUNSTSTOFWERK</w:t>
      </w:r>
      <w:r>
        <w:rPr>
          <w:rFonts w:ascii="Arial" w:hAnsi="Arial" w:cs="Arial"/>
          <w:kern w:val="0"/>
          <w:sz w:val="20"/>
          <w:szCs w:val="20"/>
        </w:rPr>
        <w:t xml:space="preserve"> </w:t>
      </w:r>
    </w:p>
    <w:p w14:paraId="46E7597C"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43.00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Metaalwerken en metalen ornamenten: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3460BCC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metaalwerken (zoals gietijzeren/smeedijzeren/stalen hekwerken, balusters, kolommen en molenassen),</w:t>
      </w:r>
    </w:p>
    <w:p w14:paraId="7E36996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decoratieve metalen ornamenten (zoals bol, haantje, kruis, windvaan, wijzerplaat en zonnewijzer).</w:t>
      </w:r>
    </w:p>
    <w:p w14:paraId="0FA8A57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Roosters en dergelijke:</w:t>
      </w:r>
      <w:r>
        <w:rPr>
          <w:rFonts w:ascii="Arial" w:hAnsi="Arial" w:cs="Arial"/>
          <w:kern w:val="0"/>
          <w:sz w:val="20"/>
          <w:szCs w:val="20"/>
        </w:rPr>
        <w:t xml:space="preserve"> </w:t>
      </w:r>
      <w:r>
        <w:rPr>
          <w:rFonts w:ascii="Arial" w:hAnsi="Arial" w:cs="Arial"/>
          <w:kern w:val="0"/>
          <w:sz w:val="20"/>
          <w:szCs w:val="20"/>
        </w:rPr>
        <w:br/>
      </w:r>
    </w:p>
    <w:p w14:paraId="53E1A3E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125A63B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vloerluiken en -roosters,</w:t>
      </w:r>
    </w:p>
    <w:p w14:paraId="30B001D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ventilatieroosters (zoals gevelroosters voor de ventilatie van de kruipruimte),</w:t>
      </w:r>
    </w:p>
    <w:p w14:paraId="6B42EB2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gaasramen en roosters ter bescherming van monumentale onderdelen,</w:t>
      </w:r>
    </w:p>
    <w:p w14:paraId="0143CF1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blad- en sneeuwroosters in goten,</w:t>
      </w:r>
    </w:p>
    <w:p w14:paraId="216BBD4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vervangen en/of aanbrengen van roosters en/of luiken, indien technisch of bouwfysisch noodzakelijk,</w:t>
      </w:r>
    </w:p>
    <w:p w14:paraId="3D49418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aanbrengen en in stand houden van vogel- en </w:t>
      </w:r>
      <w:proofErr w:type="spellStart"/>
      <w:r>
        <w:rPr>
          <w:rFonts w:ascii="Arial" w:hAnsi="Arial" w:cs="Arial"/>
          <w:kern w:val="0"/>
          <w:sz w:val="20"/>
          <w:szCs w:val="20"/>
        </w:rPr>
        <w:t>ongediertewerende</w:t>
      </w:r>
      <w:proofErr w:type="spellEnd"/>
      <w:r>
        <w:rPr>
          <w:rFonts w:ascii="Arial" w:hAnsi="Arial" w:cs="Arial"/>
          <w:kern w:val="0"/>
          <w:sz w:val="20"/>
          <w:szCs w:val="20"/>
        </w:rPr>
        <w:t xml:space="preserve"> voorzieningen zoals gaasramen en roosters, mits geadviseerd door de minister.</w:t>
      </w:r>
    </w:p>
    <w:p w14:paraId="3E63E39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Hijs- en ankerwerken:</w:t>
      </w:r>
      <w:r>
        <w:rPr>
          <w:rFonts w:ascii="Arial" w:hAnsi="Arial" w:cs="Arial"/>
          <w:kern w:val="0"/>
          <w:sz w:val="20"/>
          <w:szCs w:val="20"/>
        </w:rPr>
        <w:t xml:space="preserve"> </w:t>
      </w:r>
      <w:r>
        <w:rPr>
          <w:rFonts w:ascii="Arial" w:hAnsi="Arial" w:cs="Arial"/>
          <w:kern w:val="0"/>
          <w:sz w:val="20"/>
          <w:szCs w:val="20"/>
        </w:rPr>
        <w:br/>
      </w:r>
    </w:p>
    <w:p w14:paraId="191F370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5D8DF3B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hijswerken (zoals hijsankers, hijshaken, hijskatrollen en dergelijke),</w:t>
      </w:r>
    </w:p>
    <w:p w14:paraId="29CB587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ankerwerken en bevestigingen (zoals gevelankers, bevestigingshaken en ophangstangen),</w:t>
      </w:r>
    </w:p>
    <w:p w14:paraId="790ECFA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ankers en bevestigingen.</w:t>
      </w:r>
    </w:p>
    <w:p w14:paraId="063EACED" w14:textId="77777777" w:rsidR="00785DA4" w:rsidRDefault="00785DA4">
      <w:pPr>
        <w:widowControl w:val="0"/>
        <w:autoSpaceDE w:val="0"/>
        <w:autoSpaceDN w:val="0"/>
        <w:adjustRightInd w:val="0"/>
        <w:spacing w:after="0" w:line="240" w:lineRule="auto"/>
        <w:ind w:left="640" w:hanging="320"/>
        <w:rPr>
          <w:rFonts w:ascii="Arial" w:hAnsi="Arial" w:cs="Arial"/>
          <w:kern w:val="0"/>
          <w:sz w:val="20"/>
          <w:szCs w:val="20"/>
        </w:rPr>
      </w:pPr>
    </w:p>
    <w:p w14:paraId="48406F57" w14:textId="687C5E68"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44.</w:t>
      </w:r>
      <w:r>
        <w:rPr>
          <w:rFonts w:ascii="Arial" w:hAnsi="Arial" w:cs="Arial"/>
          <w:kern w:val="0"/>
          <w:sz w:val="20"/>
          <w:szCs w:val="20"/>
        </w:rPr>
        <w:tab/>
        <w:t xml:space="preserve"> </w:t>
      </w:r>
      <w:r>
        <w:rPr>
          <w:rFonts w:ascii="Arial" w:hAnsi="Arial" w:cs="Arial"/>
          <w:b/>
          <w:bCs/>
          <w:kern w:val="0"/>
          <w:sz w:val="20"/>
          <w:szCs w:val="20"/>
        </w:rPr>
        <w:t>PLAFOND- EN WANDSYSTEMEN</w:t>
      </w:r>
      <w:r>
        <w:rPr>
          <w:rFonts w:ascii="Arial" w:hAnsi="Arial" w:cs="Arial"/>
          <w:kern w:val="0"/>
          <w:sz w:val="20"/>
          <w:szCs w:val="20"/>
        </w:rPr>
        <w:t xml:space="preserve"> </w:t>
      </w:r>
    </w:p>
    <w:p w14:paraId="6AFC2F40"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44.00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Plafonds en wanden:</w:t>
      </w:r>
      <w:r>
        <w:rPr>
          <w:rFonts w:ascii="Arial" w:hAnsi="Arial" w:cs="Arial"/>
          <w:kern w:val="0"/>
          <w:sz w:val="20"/>
          <w:szCs w:val="20"/>
        </w:rPr>
        <w:t xml:space="preserve"> </w:t>
      </w:r>
      <w:r>
        <w:rPr>
          <w:rFonts w:ascii="Arial" w:hAnsi="Arial" w:cs="Arial"/>
          <w:kern w:val="0"/>
          <w:sz w:val="20"/>
          <w:szCs w:val="20"/>
        </w:rPr>
        <w:br/>
        <w:t>Subsidiabel zijn de kosten van:</w:t>
      </w:r>
    </w:p>
    <w:p w14:paraId="67AD918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plafonds en wanden van onder andere glas, hout, leem, leer, metaal en textiel, al dan niet bevestigd op tengel- en rachelwerk, riet, steengaas en dergelijke,</w:t>
      </w:r>
    </w:p>
    <w:p w14:paraId="08B3C10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al dan niet geschilderde plafond- en wanddecoraties en ornamenten (zie hiervoor ook de paragrafen 46, 47 en 48).</w:t>
      </w:r>
    </w:p>
    <w:p w14:paraId="7301081A"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45.</w:t>
      </w:r>
      <w:r>
        <w:rPr>
          <w:rFonts w:ascii="Arial" w:hAnsi="Arial" w:cs="Arial"/>
          <w:kern w:val="0"/>
          <w:sz w:val="20"/>
          <w:szCs w:val="20"/>
        </w:rPr>
        <w:tab/>
        <w:t xml:space="preserve"> </w:t>
      </w:r>
      <w:r>
        <w:rPr>
          <w:rFonts w:ascii="Arial" w:hAnsi="Arial" w:cs="Arial"/>
          <w:b/>
          <w:bCs/>
          <w:kern w:val="0"/>
          <w:sz w:val="20"/>
          <w:szCs w:val="20"/>
        </w:rPr>
        <w:t>AFBOUWTIMMERWERK</w:t>
      </w:r>
      <w:r>
        <w:rPr>
          <w:rFonts w:ascii="Arial" w:hAnsi="Arial" w:cs="Arial"/>
          <w:kern w:val="0"/>
          <w:sz w:val="20"/>
          <w:szCs w:val="20"/>
        </w:rPr>
        <w:t xml:space="preserve"> </w:t>
      </w:r>
    </w:p>
    <w:p w14:paraId="09A0B02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45.00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Aftimmerwerk:</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74919E0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aftimmerwerk buiten (zoals gevelbetimmeringen, dakkapellen, frontons, boei- en gootlijsten, windveren, dak- en gevellijsten, pilasters, dakluiken, schoorsteenborden en </w:t>
      </w:r>
      <w:proofErr w:type="spellStart"/>
      <w:r>
        <w:rPr>
          <w:rFonts w:ascii="Arial" w:hAnsi="Arial" w:cs="Arial"/>
          <w:kern w:val="0"/>
          <w:sz w:val="20"/>
          <w:szCs w:val="20"/>
        </w:rPr>
        <w:t>uileborden</w:t>
      </w:r>
      <w:proofErr w:type="spellEnd"/>
      <w:r>
        <w:rPr>
          <w:rFonts w:ascii="Arial" w:hAnsi="Arial" w:cs="Arial"/>
          <w:kern w:val="0"/>
          <w:sz w:val="20"/>
          <w:szCs w:val="20"/>
        </w:rPr>
        <w:t>),</w:t>
      </w:r>
    </w:p>
    <w:p w14:paraId="1167792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aftimmerwerk binnen (zoals architraven, </w:t>
      </w:r>
      <w:proofErr w:type="spellStart"/>
      <w:r>
        <w:rPr>
          <w:rFonts w:ascii="Arial" w:hAnsi="Arial" w:cs="Arial"/>
          <w:kern w:val="0"/>
          <w:sz w:val="20"/>
          <w:szCs w:val="20"/>
        </w:rPr>
        <w:t>dagbetimmeringen</w:t>
      </w:r>
      <w:proofErr w:type="spellEnd"/>
      <w:r>
        <w:rPr>
          <w:rFonts w:ascii="Arial" w:hAnsi="Arial" w:cs="Arial"/>
          <w:kern w:val="0"/>
          <w:sz w:val="20"/>
          <w:szCs w:val="20"/>
        </w:rPr>
        <w:t>, deurlijsten, koplijsten, lambriseringen, orgelkassen, plinten, raamblinden, vensterbanken en vloerluiken),</w:t>
      </w:r>
    </w:p>
    <w:p w14:paraId="499FE9D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decoratieve houten elementen (zoals festoenen en sierlijstwerk).</w:t>
      </w:r>
    </w:p>
    <w:p w14:paraId="16DAD60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Behandelingen en voorzieningen:</w:t>
      </w:r>
      <w:r>
        <w:rPr>
          <w:rFonts w:ascii="Arial" w:hAnsi="Arial" w:cs="Arial"/>
          <w:kern w:val="0"/>
          <w:sz w:val="20"/>
          <w:szCs w:val="20"/>
        </w:rPr>
        <w:t xml:space="preserve"> </w:t>
      </w:r>
      <w:r>
        <w:rPr>
          <w:rFonts w:ascii="Arial" w:hAnsi="Arial" w:cs="Arial"/>
          <w:kern w:val="0"/>
          <w:sz w:val="20"/>
          <w:szCs w:val="20"/>
        </w:rPr>
        <w:br/>
      </w:r>
    </w:p>
    <w:p w14:paraId="64521DE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3D52838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een curatieve behandeling tegen houtaantasters als insecten, schimmels en zwammen, mits deze aantoonbaar actief zijn en de behandeling wordt uitgevoerd door een ter zake deskundige,</w:t>
      </w:r>
    </w:p>
    <w:p w14:paraId="218BE27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een bescherming tegen vocht/water door middel van vochtwerende, </w:t>
      </w:r>
      <w:proofErr w:type="spellStart"/>
      <w:r>
        <w:rPr>
          <w:rFonts w:ascii="Arial" w:hAnsi="Arial" w:cs="Arial"/>
          <w:kern w:val="0"/>
          <w:sz w:val="20"/>
          <w:szCs w:val="20"/>
        </w:rPr>
        <w:t>dampremmende</w:t>
      </w:r>
      <w:proofErr w:type="spellEnd"/>
      <w:r>
        <w:rPr>
          <w:rFonts w:ascii="Arial" w:hAnsi="Arial" w:cs="Arial"/>
          <w:kern w:val="0"/>
          <w:sz w:val="20"/>
          <w:szCs w:val="20"/>
        </w:rPr>
        <w:t xml:space="preserve"> lagen, mits bouwfysisch noodzakelijk.</w:t>
      </w:r>
    </w:p>
    <w:p w14:paraId="0E7C2A68"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4C73813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een preventieve behandeling tegen houtaantasters.</w:t>
      </w:r>
    </w:p>
    <w:p w14:paraId="063105F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46.</w:t>
      </w:r>
      <w:r>
        <w:rPr>
          <w:rFonts w:ascii="Arial" w:hAnsi="Arial" w:cs="Arial"/>
          <w:kern w:val="0"/>
          <w:sz w:val="20"/>
          <w:szCs w:val="20"/>
        </w:rPr>
        <w:tab/>
        <w:t xml:space="preserve"> </w:t>
      </w:r>
      <w:r>
        <w:rPr>
          <w:rFonts w:ascii="Arial" w:hAnsi="Arial" w:cs="Arial"/>
          <w:b/>
          <w:bCs/>
          <w:kern w:val="0"/>
          <w:sz w:val="20"/>
          <w:szCs w:val="20"/>
        </w:rPr>
        <w:t>SCHILDERWERK</w:t>
      </w:r>
      <w:r>
        <w:rPr>
          <w:rFonts w:ascii="Arial" w:hAnsi="Arial" w:cs="Arial"/>
          <w:kern w:val="0"/>
          <w:sz w:val="20"/>
          <w:szCs w:val="20"/>
        </w:rPr>
        <w:t xml:space="preserve"> </w:t>
      </w:r>
    </w:p>
    <w:p w14:paraId="21BF305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46.00</w:t>
      </w:r>
      <w:r>
        <w:rPr>
          <w:rFonts w:ascii="Arial" w:hAnsi="Arial" w:cs="Arial"/>
          <w:kern w:val="0"/>
          <w:sz w:val="20"/>
          <w:szCs w:val="20"/>
        </w:rPr>
        <w:tab/>
        <w:t>ALGEMEEN</w:t>
      </w:r>
      <w:r>
        <w:rPr>
          <w:rFonts w:ascii="Arial" w:hAnsi="Arial" w:cs="Arial"/>
          <w:kern w:val="0"/>
          <w:sz w:val="20"/>
          <w:szCs w:val="20"/>
        </w:rPr>
        <w:br/>
        <w:t>Subsidiabel zijn de kosten van:</w:t>
      </w:r>
      <w:r>
        <w:rPr>
          <w:rFonts w:ascii="Arial" w:hAnsi="Arial" w:cs="Arial"/>
          <w:kern w:val="0"/>
          <w:sz w:val="20"/>
          <w:szCs w:val="20"/>
        </w:rPr>
        <w:br/>
      </w:r>
    </w:p>
    <w:p w14:paraId="3EAE88B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schilderwerk buiten,</w:t>
      </w:r>
    </w:p>
    <w:p w14:paraId="48BFD22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schilderwerk binnen voor zover het de binnenzijde van kozijnen, ramen en deuren in de buitengevel betreft,</w:t>
      </w:r>
    </w:p>
    <w:p w14:paraId="01ED53A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bijzonder schilderwerk binnen en/of geschilderde decoraties (zoals muur-, wand-, plafond- en vloerschilderingen).</w:t>
      </w:r>
    </w:p>
    <w:p w14:paraId="08AEACF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302F742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periodiek wassen/reinigen van schilderwerk.</w:t>
      </w:r>
    </w:p>
    <w:p w14:paraId="2786D70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47.</w:t>
      </w:r>
      <w:r>
        <w:rPr>
          <w:rFonts w:ascii="Arial" w:hAnsi="Arial" w:cs="Arial"/>
          <w:kern w:val="0"/>
          <w:sz w:val="20"/>
          <w:szCs w:val="20"/>
        </w:rPr>
        <w:tab/>
        <w:t xml:space="preserve"> </w:t>
      </w:r>
      <w:r>
        <w:rPr>
          <w:rFonts w:ascii="Arial" w:hAnsi="Arial" w:cs="Arial"/>
          <w:b/>
          <w:bCs/>
          <w:kern w:val="0"/>
          <w:sz w:val="20"/>
          <w:szCs w:val="20"/>
        </w:rPr>
        <w:t>BINNENINRICHTING</w:t>
      </w:r>
      <w:r>
        <w:rPr>
          <w:rFonts w:ascii="Arial" w:hAnsi="Arial" w:cs="Arial"/>
          <w:kern w:val="0"/>
          <w:sz w:val="20"/>
          <w:szCs w:val="20"/>
        </w:rPr>
        <w:t xml:space="preserve"> </w:t>
      </w:r>
    </w:p>
    <w:p w14:paraId="7AF3988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47.00</w:t>
      </w:r>
      <w:r>
        <w:rPr>
          <w:rFonts w:ascii="Arial" w:hAnsi="Arial" w:cs="Arial"/>
          <w:kern w:val="0"/>
          <w:sz w:val="20"/>
          <w:szCs w:val="20"/>
        </w:rPr>
        <w:tab/>
        <w:t>ALGEMEEN</w:t>
      </w:r>
      <w:r>
        <w:rPr>
          <w:rFonts w:ascii="Arial" w:hAnsi="Arial" w:cs="Arial"/>
          <w:kern w:val="0"/>
          <w:sz w:val="20"/>
          <w:szCs w:val="20"/>
        </w:rPr>
        <w:br/>
        <w:t>Subsidiabel zijn de kosten van:</w:t>
      </w:r>
      <w:r>
        <w:rPr>
          <w:rFonts w:ascii="Arial" w:hAnsi="Arial" w:cs="Arial"/>
          <w:kern w:val="0"/>
          <w:sz w:val="20"/>
          <w:szCs w:val="20"/>
        </w:rPr>
        <w:br/>
      </w:r>
    </w:p>
    <w:p w14:paraId="6E2F034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interieurs en interieurelementen voor zover die hecht met het gebouw verbonden zijn zoals bedsteden, grafzerken, haarden, hekwerken, kasten, kerkbanken, orgelkassen, schouwen en tochtportalen,</w:t>
      </w:r>
    </w:p>
    <w:p w14:paraId="1C9D1AF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specialistisch schoonmaakwerk,</w:t>
      </w:r>
    </w:p>
    <w:p w14:paraId="521FAE9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preventieve maatregelen (zoals de aanschaf en het aanbrengen van apparatuur voor vocht-/klimaatbeheersing mits bouwfysisch noodzakelijk en geadviseerd door de minister),</w:t>
      </w:r>
    </w:p>
    <w:p w14:paraId="247AFB8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onderzoek en begeleiding door een gekwalificeerde deskundige (zie paragraaf 01.04).</w:t>
      </w:r>
    </w:p>
    <w:p w14:paraId="1D0F535D"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6FFDE5E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werkzaamheden ten behoeve van de instandhouding van losse interieurelementen (zoals boeken, gebruiksvoorwerpen, gordijnen, kandelaars, los meubilair, rouwborden en schilderijen),</w:t>
      </w:r>
    </w:p>
    <w:p w14:paraId="7A69EE4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regulier schoonmaakwerk (zoals afstoffen, boenen, poetsen en stofzuigen).</w:t>
      </w:r>
    </w:p>
    <w:p w14:paraId="259A0DB6" w14:textId="77777777" w:rsidR="00785DA4" w:rsidRDefault="00785DA4">
      <w:pPr>
        <w:widowControl w:val="0"/>
        <w:autoSpaceDE w:val="0"/>
        <w:autoSpaceDN w:val="0"/>
        <w:adjustRightInd w:val="0"/>
        <w:spacing w:after="0" w:line="240" w:lineRule="auto"/>
        <w:ind w:left="640" w:hanging="320"/>
        <w:rPr>
          <w:rFonts w:ascii="Arial" w:hAnsi="Arial" w:cs="Arial"/>
          <w:kern w:val="0"/>
          <w:sz w:val="20"/>
          <w:szCs w:val="20"/>
        </w:rPr>
      </w:pPr>
    </w:p>
    <w:p w14:paraId="60651243" w14:textId="77777777" w:rsidR="00785DA4" w:rsidRDefault="00785DA4">
      <w:pPr>
        <w:widowControl w:val="0"/>
        <w:autoSpaceDE w:val="0"/>
        <w:autoSpaceDN w:val="0"/>
        <w:adjustRightInd w:val="0"/>
        <w:spacing w:after="0" w:line="240" w:lineRule="auto"/>
        <w:ind w:left="640" w:hanging="320"/>
        <w:rPr>
          <w:rFonts w:ascii="Arial" w:hAnsi="Arial" w:cs="Arial"/>
          <w:kern w:val="0"/>
          <w:sz w:val="20"/>
          <w:szCs w:val="20"/>
        </w:rPr>
      </w:pPr>
    </w:p>
    <w:p w14:paraId="4CE77435" w14:textId="220CCEC5"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48.</w:t>
      </w:r>
      <w:r>
        <w:rPr>
          <w:rFonts w:ascii="Arial" w:hAnsi="Arial" w:cs="Arial"/>
          <w:kern w:val="0"/>
          <w:sz w:val="20"/>
          <w:szCs w:val="20"/>
        </w:rPr>
        <w:tab/>
        <w:t xml:space="preserve"> </w:t>
      </w:r>
      <w:r>
        <w:rPr>
          <w:rFonts w:ascii="Arial" w:hAnsi="Arial" w:cs="Arial"/>
          <w:b/>
          <w:bCs/>
          <w:kern w:val="0"/>
          <w:sz w:val="20"/>
          <w:szCs w:val="20"/>
        </w:rPr>
        <w:t>BEHANGWERK, VLOERBEDEKKING EN STOFFERING</w:t>
      </w:r>
      <w:r>
        <w:rPr>
          <w:rFonts w:ascii="Arial" w:hAnsi="Arial" w:cs="Arial"/>
          <w:kern w:val="0"/>
          <w:sz w:val="20"/>
          <w:szCs w:val="20"/>
        </w:rPr>
        <w:t xml:space="preserve"> </w:t>
      </w:r>
    </w:p>
    <w:p w14:paraId="666201AC"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48.00</w:t>
      </w:r>
      <w:r>
        <w:rPr>
          <w:rFonts w:ascii="Arial" w:hAnsi="Arial" w:cs="Arial"/>
          <w:kern w:val="0"/>
          <w:sz w:val="20"/>
          <w:szCs w:val="20"/>
        </w:rPr>
        <w:tab/>
        <w:t>ALGEMEEN</w:t>
      </w:r>
      <w:r>
        <w:rPr>
          <w:rFonts w:ascii="Arial" w:hAnsi="Arial" w:cs="Arial"/>
          <w:kern w:val="0"/>
          <w:sz w:val="20"/>
          <w:szCs w:val="20"/>
        </w:rPr>
        <w:br/>
        <w:t>Subsidiabel zijn de kosten van:</w:t>
      </w:r>
    </w:p>
    <w:p w14:paraId="58E71D5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interieurafwerkingen als behangwerk, vaste vloerbedekking en stoffering (zoals geschilderde behangsels, goudleer en textiele bespanningen; tapijten en lopers; bovendeur- en schoorsteenstukken),</w:t>
      </w:r>
    </w:p>
    <w:p w14:paraId="355C939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aanbrengen van voorzieningen tegen ongedierte, mits geadviseerd door de minister,</w:t>
      </w:r>
    </w:p>
    <w:p w14:paraId="3B97595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het aanbrengen, indien bouwfysisch noodzakelijk, van </w:t>
      </w:r>
      <w:proofErr w:type="spellStart"/>
      <w:r>
        <w:rPr>
          <w:rFonts w:ascii="Arial" w:hAnsi="Arial" w:cs="Arial"/>
          <w:kern w:val="0"/>
          <w:sz w:val="20"/>
          <w:szCs w:val="20"/>
        </w:rPr>
        <w:t>interieurbeschermende</w:t>
      </w:r>
      <w:proofErr w:type="spellEnd"/>
      <w:r>
        <w:rPr>
          <w:rFonts w:ascii="Arial" w:hAnsi="Arial" w:cs="Arial"/>
          <w:kern w:val="0"/>
          <w:sz w:val="20"/>
          <w:szCs w:val="20"/>
        </w:rPr>
        <w:t xml:space="preserve"> voorzieningen (zoals vocht-/klimaatbeheersing), mits geadviseerd door de minister,</w:t>
      </w:r>
    </w:p>
    <w:p w14:paraId="384BCCC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onderzoek en begeleiding door een ter zake deskundige (zie paragraaf 01.04).</w:t>
      </w:r>
    </w:p>
    <w:p w14:paraId="4EFCBF0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50.</w:t>
      </w:r>
      <w:r>
        <w:rPr>
          <w:rFonts w:ascii="Arial" w:hAnsi="Arial" w:cs="Arial"/>
          <w:kern w:val="0"/>
          <w:sz w:val="20"/>
          <w:szCs w:val="20"/>
        </w:rPr>
        <w:tab/>
        <w:t xml:space="preserve"> </w:t>
      </w:r>
      <w:r>
        <w:rPr>
          <w:rFonts w:ascii="Arial" w:hAnsi="Arial" w:cs="Arial"/>
          <w:b/>
          <w:bCs/>
          <w:kern w:val="0"/>
          <w:sz w:val="20"/>
          <w:szCs w:val="20"/>
        </w:rPr>
        <w:t>DAKGOTEN EN HEMELWATERAFVOEREN</w:t>
      </w:r>
      <w:r>
        <w:rPr>
          <w:rFonts w:ascii="Arial" w:hAnsi="Arial" w:cs="Arial"/>
          <w:kern w:val="0"/>
          <w:sz w:val="20"/>
          <w:szCs w:val="20"/>
        </w:rPr>
        <w:t xml:space="preserve"> </w:t>
      </w:r>
    </w:p>
    <w:p w14:paraId="513907E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50.00</w:t>
      </w:r>
      <w:r>
        <w:rPr>
          <w:rFonts w:ascii="Arial" w:hAnsi="Arial" w:cs="Arial"/>
          <w:kern w:val="0"/>
          <w:sz w:val="20"/>
          <w:szCs w:val="20"/>
        </w:rPr>
        <w:tab/>
        <w:t>ALGEMEEN</w:t>
      </w:r>
      <w:r>
        <w:rPr>
          <w:rFonts w:ascii="Arial" w:hAnsi="Arial" w:cs="Arial"/>
          <w:kern w:val="0"/>
          <w:sz w:val="20"/>
          <w:szCs w:val="20"/>
        </w:rPr>
        <w:br/>
        <w:t>Subsidiabel zijn de kosten van:</w:t>
      </w:r>
    </w:p>
    <w:p w14:paraId="13F0B74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instandhouding van (onder andere gietijzeren, koperen, loden, natuurstenen en zinken) goten c.q. gootbekledingen, vergaarbakken en hemelwaterafvoeren,</w:t>
      </w:r>
    </w:p>
    <w:p w14:paraId="14B5006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indien dat om materiaaltechnische redenen noodzakelijk is, gedeeltelijk dan wel geheel vervangen van goten c.q. gootbekledingen, vergaarbakken en hemelwaterafvoeren.</w:t>
      </w:r>
    </w:p>
    <w:p w14:paraId="7EDC694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51.</w:t>
      </w:r>
      <w:r>
        <w:rPr>
          <w:rFonts w:ascii="Arial" w:hAnsi="Arial" w:cs="Arial"/>
          <w:kern w:val="0"/>
          <w:sz w:val="20"/>
          <w:szCs w:val="20"/>
        </w:rPr>
        <w:tab/>
        <w:t xml:space="preserve"> </w:t>
      </w:r>
      <w:r>
        <w:rPr>
          <w:rFonts w:ascii="Arial" w:hAnsi="Arial" w:cs="Arial"/>
          <w:b/>
          <w:bCs/>
          <w:kern w:val="0"/>
          <w:sz w:val="20"/>
          <w:szCs w:val="20"/>
        </w:rPr>
        <w:t>BINNENRIOLERING</w:t>
      </w:r>
      <w:r>
        <w:rPr>
          <w:rFonts w:ascii="Arial" w:hAnsi="Arial" w:cs="Arial"/>
          <w:kern w:val="0"/>
          <w:sz w:val="20"/>
          <w:szCs w:val="20"/>
        </w:rPr>
        <w:t xml:space="preserve"> </w:t>
      </w:r>
    </w:p>
    <w:p w14:paraId="68C05D3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51.00</w:t>
      </w:r>
      <w:r>
        <w:rPr>
          <w:rFonts w:ascii="Arial" w:hAnsi="Arial" w:cs="Arial"/>
          <w:kern w:val="0"/>
          <w:sz w:val="20"/>
          <w:szCs w:val="20"/>
        </w:rPr>
        <w:tab/>
        <w:t>ALGEMEEN</w:t>
      </w:r>
      <w:r>
        <w:rPr>
          <w:rFonts w:ascii="Arial" w:hAnsi="Arial" w:cs="Arial"/>
          <w:kern w:val="0"/>
          <w:sz w:val="20"/>
          <w:szCs w:val="20"/>
        </w:rPr>
        <w:br/>
        <w:t>Subsidiabel zijn de kosten van:</w:t>
      </w:r>
    </w:p>
    <w:p w14:paraId="36C4709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w:t>
      </w:r>
      <w:proofErr w:type="spellStart"/>
      <w:r>
        <w:rPr>
          <w:rFonts w:ascii="Arial" w:hAnsi="Arial" w:cs="Arial"/>
          <w:kern w:val="0"/>
          <w:sz w:val="20"/>
          <w:szCs w:val="20"/>
        </w:rPr>
        <w:t>binnenriolering</w:t>
      </w:r>
      <w:proofErr w:type="spellEnd"/>
      <w:r>
        <w:rPr>
          <w:rFonts w:ascii="Arial" w:hAnsi="Arial" w:cs="Arial"/>
          <w:kern w:val="0"/>
          <w:sz w:val="20"/>
          <w:szCs w:val="20"/>
        </w:rPr>
        <w:t xml:space="preserve"> met bijbehorende onderdelen (zoals appendages, pompen en putten).</w:t>
      </w:r>
    </w:p>
    <w:p w14:paraId="291FABB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52.</w:t>
      </w:r>
      <w:r>
        <w:rPr>
          <w:rFonts w:ascii="Arial" w:hAnsi="Arial" w:cs="Arial"/>
          <w:kern w:val="0"/>
          <w:sz w:val="20"/>
          <w:szCs w:val="20"/>
        </w:rPr>
        <w:tab/>
        <w:t xml:space="preserve"> </w:t>
      </w:r>
      <w:r>
        <w:rPr>
          <w:rFonts w:ascii="Arial" w:hAnsi="Arial" w:cs="Arial"/>
          <w:b/>
          <w:bCs/>
          <w:kern w:val="0"/>
          <w:sz w:val="20"/>
          <w:szCs w:val="20"/>
        </w:rPr>
        <w:t>WATERINSTALLATIES</w:t>
      </w:r>
      <w:r>
        <w:rPr>
          <w:rFonts w:ascii="Arial" w:hAnsi="Arial" w:cs="Arial"/>
          <w:kern w:val="0"/>
          <w:sz w:val="20"/>
          <w:szCs w:val="20"/>
        </w:rPr>
        <w:t xml:space="preserve"> </w:t>
      </w:r>
    </w:p>
    <w:p w14:paraId="3F0A7B8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52.00</w:t>
      </w:r>
      <w:r>
        <w:rPr>
          <w:rFonts w:ascii="Arial" w:hAnsi="Arial" w:cs="Arial"/>
          <w:kern w:val="0"/>
          <w:sz w:val="20"/>
          <w:szCs w:val="20"/>
        </w:rPr>
        <w:tab/>
        <w:t>ALGEMEEN</w:t>
      </w:r>
      <w:r>
        <w:rPr>
          <w:rFonts w:ascii="Arial" w:hAnsi="Arial" w:cs="Arial"/>
          <w:kern w:val="0"/>
          <w:sz w:val="20"/>
          <w:szCs w:val="20"/>
        </w:rPr>
        <w:br/>
        <w:t>Subsidiabel zijn de kosten van:</w:t>
      </w:r>
    </w:p>
    <w:p w14:paraId="10325FF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waterinstallaties met bijbehorende onderdelen (zoals appendages, pompen en verdelers).</w:t>
      </w:r>
    </w:p>
    <w:p w14:paraId="7798196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53.</w:t>
      </w:r>
      <w:r>
        <w:rPr>
          <w:rFonts w:ascii="Arial" w:hAnsi="Arial" w:cs="Arial"/>
          <w:kern w:val="0"/>
          <w:sz w:val="20"/>
          <w:szCs w:val="20"/>
        </w:rPr>
        <w:tab/>
        <w:t xml:space="preserve"> </w:t>
      </w:r>
      <w:r>
        <w:rPr>
          <w:rFonts w:ascii="Arial" w:hAnsi="Arial" w:cs="Arial"/>
          <w:b/>
          <w:bCs/>
          <w:kern w:val="0"/>
          <w:sz w:val="20"/>
          <w:szCs w:val="20"/>
        </w:rPr>
        <w:t>SANITAIR</w:t>
      </w:r>
      <w:r>
        <w:rPr>
          <w:rFonts w:ascii="Arial" w:hAnsi="Arial" w:cs="Arial"/>
          <w:kern w:val="0"/>
          <w:sz w:val="20"/>
          <w:szCs w:val="20"/>
        </w:rPr>
        <w:t xml:space="preserve"> </w:t>
      </w:r>
    </w:p>
    <w:p w14:paraId="2112CD9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53.00</w:t>
      </w:r>
      <w:r>
        <w:rPr>
          <w:rFonts w:ascii="Arial" w:hAnsi="Arial" w:cs="Arial"/>
          <w:kern w:val="0"/>
          <w:sz w:val="20"/>
          <w:szCs w:val="20"/>
        </w:rPr>
        <w:tab/>
        <w:t>ALGEMEEN</w:t>
      </w:r>
      <w:r>
        <w:rPr>
          <w:rFonts w:ascii="Arial" w:hAnsi="Arial" w:cs="Arial"/>
          <w:kern w:val="0"/>
          <w:sz w:val="20"/>
          <w:szCs w:val="20"/>
        </w:rPr>
        <w:br/>
      </w:r>
      <w:r>
        <w:rPr>
          <w:rFonts w:ascii="Arial" w:hAnsi="Arial" w:cs="Arial"/>
          <w:kern w:val="0"/>
          <w:sz w:val="20"/>
          <w:szCs w:val="20"/>
        </w:rPr>
        <w:t>Subsidiabel zijn de kosten van:</w:t>
      </w:r>
    </w:p>
    <w:p w14:paraId="6965356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sanitair met bijbehorende onderdelen (zoals kranen, toiletpotten en wastafels).</w:t>
      </w:r>
    </w:p>
    <w:p w14:paraId="6ABD8DD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54.</w:t>
      </w:r>
      <w:r>
        <w:rPr>
          <w:rFonts w:ascii="Arial" w:hAnsi="Arial" w:cs="Arial"/>
          <w:kern w:val="0"/>
          <w:sz w:val="20"/>
          <w:szCs w:val="20"/>
        </w:rPr>
        <w:tab/>
        <w:t xml:space="preserve"> </w:t>
      </w:r>
      <w:r>
        <w:rPr>
          <w:rFonts w:ascii="Arial" w:hAnsi="Arial" w:cs="Arial"/>
          <w:b/>
          <w:bCs/>
          <w:kern w:val="0"/>
          <w:sz w:val="20"/>
          <w:szCs w:val="20"/>
        </w:rPr>
        <w:t>BRANDBESTRIJDINGSINSTALLATIES</w:t>
      </w:r>
      <w:r>
        <w:rPr>
          <w:rFonts w:ascii="Arial" w:hAnsi="Arial" w:cs="Arial"/>
          <w:kern w:val="0"/>
          <w:sz w:val="20"/>
          <w:szCs w:val="20"/>
        </w:rPr>
        <w:t xml:space="preserve"> </w:t>
      </w:r>
    </w:p>
    <w:p w14:paraId="04F6AB5A"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54.00</w:t>
      </w:r>
      <w:r>
        <w:rPr>
          <w:rFonts w:ascii="Arial" w:hAnsi="Arial" w:cs="Arial"/>
          <w:kern w:val="0"/>
          <w:sz w:val="20"/>
          <w:szCs w:val="20"/>
        </w:rPr>
        <w:tab/>
        <w:t>ALGEMEEN</w:t>
      </w:r>
      <w:r>
        <w:rPr>
          <w:rFonts w:ascii="Arial" w:hAnsi="Arial" w:cs="Arial"/>
          <w:kern w:val="0"/>
          <w:sz w:val="20"/>
          <w:szCs w:val="20"/>
        </w:rPr>
        <w:br/>
        <w:t>Subsidiabel zijn de kosten van:</w:t>
      </w:r>
      <w:r>
        <w:rPr>
          <w:rFonts w:ascii="Arial" w:hAnsi="Arial" w:cs="Arial"/>
          <w:kern w:val="0"/>
          <w:sz w:val="20"/>
          <w:szCs w:val="20"/>
        </w:rPr>
        <w:br/>
      </w:r>
    </w:p>
    <w:p w14:paraId="06184B0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brandbestrijdingsinstallaties,</w:t>
      </w:r>
    </w:p>
    <w:p w14:paraId="6D0403C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en/of onderhoud van brandbestrijdingsinstallaties en –voorzieningen (inclusief brandblussers en brandslanghaspels), mits geadviseerd door de minister en aangelegd conform de voorschriften inzake brandpreventie,</w:t>
      </w:r>
    </w:p>
    <w:p w14:paraId="4E11726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en/of onderhoud van voorzieningen ter voorkoming en/of ten behoeve van een snelle bestrijding van een brand, mits geadviseerd door de minister.</w:t>
      </w:r>
    </w:p>
    <w:p w14:paraId="0E5FEC7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10FF201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voorzieningen en/of maatregelen welke verband houden met het verkrijgen en/of behouden van een gebruiksvergunning (zoals noodverlichting, ontruimingsalarm en vluchtwegaanduiding).</w:t>
      </w:r>
    </w:p>
    <w:p w14:paraId="267E04AB"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55.</w:t>
      </w:r>
      <w:r>
        <w:rPr>
          <w:rFonts w:ascii="Arial" w:hAnsi="Arial" w:cs="Arial"/>
          <w:kern w:val="0"/>
          <w:sz w:val="20"/>
          <w:szCs w:val="20"/>
        </w:rPr>
        <w:tab/>
        <w:t xml:space="preserve"> </w:t>
      </w:r>
      <w:r>
        <w:rPr>
          <w:rFonts w:ascii="Arial" w:hAnsi="Arial" w:cs="Arial"/>
          <w:b/>
          <w:bCs/>
          <w:kern w:val="0"/>
          <w:sz w:val="20"/>
          <w:szCs w:val="20"/>
        </w:rPr>
        <w:t>GASINSTALLATIES</w:t>
      </w:r>
      <w:r>
        <w:rPr>
          <w:rFonts w:ascii="Arial" w:hAnsi="Arial" w:cs="Arial"/>
          <w:kern w:val="0"/>
          <w:sz w:val="20"/>
          <w:szCs w:val="20"/>
        </w:rPr>
        <w:t xml:space="preserve"> </w:t>
      </w:r>
    </w:p>
    <w:p w14:paraId="4B85DB7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55.00</w:t>
      </w:r>
      <w:r>
        <w:rPr>
          <w:rFonts w:ascii="Arial" w:hAnsi="Arial" w:cs="Arial"/>
          <w:kern w:val="0"/>
          <w:sz w:val="20"/>
          <w:szCs w:val="20"/>
        </w:rPr>
        <w:tab/>
        <w:t>ALGEMEEN</w:t>
      </w:r>
      <w:r>
        <w:rPr>
          <w:rFonts w:ascii="Arial" w:hAnsi="Arial" w:cs="Arial"/>
          <w:kern w:val="0"/>
          <w:sz w:val="20"/>
          <w:szCs w:val="20"/>
        </w:rPr>
        <w:br/>
        <w:t>Subsidiabel zijn de kosten van:</w:t>
      </w:r>
    </w:p>
    <w:p w14:paraId="6940C7F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gasinstallaties met bijbehorende onderdelen (zoals appendages, leidingen en tanks).</w:t>
      </w:r>
    </w:p>
    <w:p w14:paraId="7544D60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56.</w:t>
      </w:r>
      <w:r>
        <w:rPr>
          <w:rFonts w:ascii="Arial" w:hAnsi="Arial" w:cs="Arial"/>
          <w:kern w:val="0"/>
          <w:sz w:val="20"/>
          <w:szCs w:val="20"/>
        </w:rPr>
        <w:tab/>
        <w:t xml:space="preserve"> </w:t>
      </w:r>
      <w:r>
        <w:rPr>
          <w:rFonts w:ascii="Arial" w:hAnsi="Arial" w:cs="Arial"/>
          <w:b/>
          <w:bCs/>
          <w:kern w:val="0"/>
          <w:sz w:val="20"/>
          <w:szCs w:val="20"/>
        </w:rPr>
        <w:t>PERSLUCHT- EN VACUUMINSTALLATIES</w:t>
      </w:r>
      <w:r>
        <w:rPr>
          <w:rFonts w:ascii="Arial" w:hAnsi="Arial" w:cs="Arial"/>
          <w:kern w:val="0"/>
          <w:sz w:val="20"/>
          <w:szCs w:val="20"/>
        </w:rPr>
        <w:t xml:space="preserve"> </w:t>
      </w:r>
    </w:p>
    <w:p w14:paraId="6CD3AF5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56.00</w:t>
      </w:r>
      <w:r>
        <w:rPr>
          <w:rFonts w:ascii="Arial" w:hAnsi="Arial" w:cs="Arial"/>
          <w:kern w:val="0"/>
          <w:sz w:val="20"/>
          <w:szCs w:val="20"/>
        </w:rPr>
        <w:tab/>
        <w:t>ALGEMEEN</w:t>
      </w:r>
      <w:r>
        <w:rPr>
          <w:rFonts w:ascii="Arial" w:hAnsi="Arial" w:cs="Arial"/>
          <w:kern w:val="0"/>
          <w:sz w:val="20"/>
          <w:szCs w:val="20"/>
        </w:rPr>
        <w:br/>
        <w:t>Subsidiabel zijn de kosten van:</w:t>
      </w:r>
    </w:p>
    <w:p w14:paraId="0FF9C27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perslucht- en vacuü</w:t>
      </w:r>
      <w:r>
        <w:rPr>
          <w:rFonts w:ascii="Arial" w:hAnsi="Arial" w:cs="Arial"/>
          <w:kern w:val="0"/>
          <w:sz w:val="20"/>
          <w:szCs w:val="20"/>
        </w:rPr>
        <w:t>minstallaties met bijbehorende onderdelen (zoals appendages, leidingen en tanks).</w:t>
      </w:r>
    </w:p>
    <w:p w14:paraId="7BA63BCC"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60.</w:t>
      </w:r>
      <w:r>
        <w:rPr>
          <w:rFonts w:ascii="Arial" w:hAnsi="Arial" w:cs="Arial"/>
          <w:kern w:val="0"/>
          <w:sz w:val="20"/>
          <w:szCs w:val="20"/>
        </w:rPr>
        <w:tab/>
        <w:t xml:space="preserve"> </w:t>
      </w:r>
      <w:r>
        <w:rPr>
          <w:rFonts w:ascii="Arial" w:hAnsi="Arial" w:cs="Arial"/>
          <w:b/>
          <w:bCs/>
          <w:kern w:val="0"/>
          <w:sz w:val="20"/>
          <w:szCs w:val="20"/>
        </w:rPr>
        <w:t>VERWARMINGSINSTALLATIES</w:t>
      </w:r>
      <w:r>
        <w:rPr>
          <w:rFonts w:ascii="Arial" w:hAnsi="Arial" w:cs="Arial"/>
          <w:kern w:val="0"/>
          <w:sz w:val="20"/>
          <w:szCs w:val="20"/>
        </w:rPr>
        <w:t xml:space="preserve"> </w:t>
      </w:r>
    </w:p>
    <w:p w14:paraId="335108E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60.00</w:t>
      </w:r>
      <w:r>
        <w:rPr>
          <w:rFonts w:ascii="Arial" w:hAnsi="Arial" w:cs="Arial"/>
          <w:kern w:val="0"/>
          <w:sz w:val="20"/>
          <w:szCs w:val="20"/>
        </w:rPr>
        <w:tab/>
        <w:t>ALGEMEEN</w:t>
      </w:r>
      <w:r>
        <w:rPr>
          <w:rFonts w:ascii="Arial" w:hAnsi="Arial" w:cs="Arial"/>
          <w:kern w:val="0"/>
          <w:sz w:val="20"/>
          <w:szCs w:val="20"/>
        </w:rPr>
        <w:br/>
        <w:t>Subsidiabel zijn de kosten van:</w:t>
      </w:r>
    </w:p>
    <w:p w14:paraId="46CE7EA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verwarmingsinstallaties met bijbehorende onderdelen (zoals kachels, verwarmingsketels en radiatoren).</w:t>
      </w:r>
    </w:p>
    <w:p w14:paraId="7ADE6BA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61.</w:t>
      </w:r>
      <w:r>
        <w:rPr>
          <w:rFonts w:ascii="Arial" w:hAnsi="Arial" w:cs="Arial"/>
          <w:kern w:val="0"/>
          <w:sz w:val="20"/>
          <w:szCs w:val="20"/>
        </w:rPr>
        <w:tab/>
        <w:t xml:space="preserve"> </w:t>
      </w:r>
      <w:r>
        <w:rPr>
          <w:rFonts w:ascii="Arial" w:hAnsi="Arial" w:cs="Arial"/>
          <w:b/>
          <w:bCs/>
          <w:kern w:val="0"/>
          <w:sz w:val="20"/>
          <w:szCs w:val="20"/>
        </w:rPr>
        <w:t>VENTILATIE- EN LUCHTBEHANDELINGSINSTALLATIES</w:t>
      </w:r>
      <w:r>
        <w:rPr>
          <w:rFonts w:ascii="Arial" w:hAnsi="Arial" w:cs="Arial"/>
          <w:kern w:val="0"/>
          <w:sz w:val="20"/>
          <w:szCs w:val="20"/>
        </w:rPr>
        <w:t xml:space="preserve"> </w:t>
      </w:r>
    </w:p>
    <w:p w14:paraId="41D466A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61.00</w:t>
      </w:r>
      <w:r>
        <w:rPr>
          <w:rFonts w:ascii="Arial" w:hAnsi="Arial" w:cs="Arial"/>
          <w:kern w:val="0"/>
          <w:sz w:val="20"/>
          <w:szCs w:val="20"/>
        </w:rPr>
        <w:tab/>
        <w:t>ALGEMEEN</w:t>
      </w:r>
      <w:r>
        <w:rPr>
          <w:rFonts w:ascii="Arial" w:hAnsi="Arial" w:cs="Arial"/>
          <w:kern w:val="0"/>
          <w:sz w:val="20"/>
          <w:szCs w:val="20"/>
        </w:rPr>
        <w:br/>
        <w:t>Subsidiabel zijn de kosten van:</w:t>
      </w:r>
    </w:p>
    <w:p w14:paraId="0C72895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onder andere binnen- en buitenroosters, ventilatie- en dakkappen,</w:t>
      </w:r>
    </w:p>
    <w:p w14:paraId="210C317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 onderhoud van ventilatie- en bevochtigingsinstallaties ter bescherming van interieurs, mits bouwfysisch noodzakelijk en geadviseerd door de minister.</w:t>
      </w:r>
    </w:p>
    <w:p w14:paraId="6BD3628C"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62.</w:t>
      </w:r>
      <w:r>
        <w:rPr>
          <w:rFonts w:ascii="Arial" w:hAnsi="Arial" w:cs="Arial"/>
          <w:kern w:val="0"/>
          <w:sz w:val="20"/>
          <w:szCs w:val="20"/>
        </w:rPr>
        <w:tab/>
        <w:t xml:space="preserve"> </w:t>
      </w:r>
      <w:r>
        <w:rPr>
          <w:rFonts w:ascii="Arial" w:hAnsi="Arial" w:cs="Arial"/>
          <w:b/>
          <w:bCs/>
          <w:kern w:val="0"/>
          <w:sz w:val="20"/>
          <w:szCs w:val="20"/>
        </w:rPr>
        <w:t>KOELINSTALLATIES</w:t>
      </w:r>
      <w:r>
        <w:rPr>
          <w:rFonts w:ascii="Arial" w:hAnsi="Arial" w:cs="Arial"/>
          <w:kern w:val="0"/>
          <w:sz w:val="20"/>
          <w:szCs w:val="20"/>
        </w:rPr>
        <w:t xml:space="preserve"> </w:t>
      </w:r>
    </w:p>
    <w:p w14:paraId="27788268"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62.00</w:t>
      </w:r>
      <w:r>
        <w:rPr>
          <w:rFonts w:ascii="Arial" w:hAnsi="Arial" w:cs="Arial"/>
          <w:kern w:val="0"/>
          <w:sz w:val="20"/>
          <w:szCs w:val="20"/>
        </w:rPr>
        <w:tab/>
        <w:t>ALGEMEEN</w:t>
      </w:r>
      <w:r>
        <w:rPr>
          <w:rFonts w:ascii="Arial" w:hAnsi="Arial" w:cs="Arial"/>
          <w:kern w:val="0"/>
          <w:sz w:val="20"/>
          <w:szCs w:val="20"/>
        </w:rPr>
        <w:br/>
        <w:t>Subsidiabel zijn de kosten van:</w:t>
      </w:r>
    </w:p>
    <w:p w14:paraId="17CE17E9" w14:textId="207A851C" w:rsidR="00E4261A" w:rsidRDefault="00BE1B8D" w:rsidP="00785DA4">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koelinstallaties met bijbehorende onderdelen.</w:t>
      </w:r>
    </w:p>
    <w:p w14:paraId="1E072768" w14:textId="6A88A926"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7</w:t>
      </w:r>
      <w:r>
        <w:rPr>
          <w:rFonts w:ascii="Arial" w:hAnsi="Arial" w:cs="Arial"/>
          <w:kern w:val="0"/>
          <w:sz w:val="20"/>
          <w:szCs w:val="20"/>
        </w:rPr>
        <w:t>0.</w:t>
      </w:r>
      <w:r>
        <w:rPr>
          <w:rFonts w:ascii="Arial" w:hAnsi="Arial" w:cs="Arial"/>
          <w:kern w:val="0"/>
          <w:sz w:val="20"/>
          <w:szCs w:val="20"/>
        </w:rPr>
        <w:tab/>
        <w:t xml:space="preserve"> </w:t>
      </w:r>
      <w:r>
        <w:rPr>
          <w:rFonts w:ascii="Arial" w:hAnsi="Arial" w:cs="Arial"/>
          <w:b/>
          <w:bCs/>
          <w:kern w:val="0"/>
          <w:sz w:val="20"/>
          <w:szCs w:val="20"/>
        </w:rPr>
        <w:t>ELEKTROTECHNISCHE INSTALLATIES</w:t>
      </w:r>
      <w:r>
        <w:rPr>
          <w:rFonts w:ascii="Arial" w:hAnsi="Arial" w:cs="Arial"/>
          <w:kern w:val="0"/>
          <w:sz w:val="20"/>
          <w:szCs w:val="20"/>
        </w:rPr>
        <w:t xml:space="preserve"> </w:t>
      </w:r>
    </w:p>
    <w:p w14:paraId="137F763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70.00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Elektrotechnische installaties:</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1BE6964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elektrotechnische installaties met bijbehorende armaturen, schakelaars en dergelijke onderdelen.</w:t>
      </w:r>
    </w:p>
    <w:p w14:paraId="78204FD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0AA4362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vervanging dan wel aanleg van leidingen en/of bedrading.</w:t>
      </w:r>
    </w:p>
    <w:p w14:paraId="58BEA65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proofErr w:type="spellStart"/>
      <w:r>
        <w:rPr>
          <w:rFonts w:ascii="Arial" w:hAnsi="Arial" w:cs="Arial"/>
          <w:i/>
          <w:iCs/>
          <w:kern w:val="0"/>
          <w:sz w:val="20"/>
          <w:szCs w:val="20"/>
        </w:rPr>
        <w:t>Bliksemafleidingsinstallaties</w:t>
      </w:r>
      <w:proofErr w:type="spellEnd"/>
      <w:r>
        <w:rPr>
          <w:rFonts w:ascii="Arial" w:hAnsi="Arial" w:cs="Arial"/>
          <w:i/>
          <w:iCs/>
          <w:kern w:val="0"/>
          <w:sz w:val="20"/>
          <w:szCs w:val="20"/>
        </w:rPr>
        <w:t>:</w:t>
      </w:r>
      <w:r>
        <w:rPr>
          <w:rFonts w:ascii="Arial" w:hAnsi="Arial" w:cs="Arial"/>
          <w:kern w:val="0"/>
          <w:sz w:val="20"/>
          <w:szCs w:val="20"/>
        </w:rPr>
        <w:t xml:space="preserve"> </w:t>
      </w:r>
      <w:r>
        <w:rPr>
          <w:rFonts w:ascii="Arial" w:hAnsi="Arial" w:cs="Arial"/>
          <w:kern w:val="0"/>
          <w:sz w:val="20"/>
          <w:szCs w:val="20"/>
        </w:rPr>
        <w:br/>
      </w:r>
    </w:p>
    <w:p w14:paraId="24FF996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7CAD5A7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aanleg en het onderhoud van </w:t>
      </w:r>
      <w:proofErr w:type="spellStart"/>
      <w:r>
        <w:rPr>
          <w:rFonts w:ascii="Arial" w:hAnsi="Arial" w:cs="Arial"/>
          <w:kern w:val="0"/>
          <w:sz w:val="20"/>
          <w:szCs w:val="20"/>
        </w:rPr>
        <w:t>bliksemafleidingsinstallaties</w:t>
      </w:r>
      <w:proofErr w:type="spellEnd"/>
      <w:r>
        <w:rPr>
          <w:rFonts w:ascii="Arial" w:hAnsi="Arial" w:cs="Arial"/>
          <w:kern w:val="0"/>
          <w:sz w:val="20"/>
          <w:szCs w:val="20"/>
        </w:rPr>
        <w:t>, mits geadviseerd of voorgeschreven door de minister en aangelegd conform de geldende voorschriften (NEN-EN-IEC 62305 beveiligingsklasse LPL III of LPL II),</w:t>
      </w:r>
    </w:p>
    <w:p w14:paraId="2175453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visuele inspectie van een LPL III-installatie om het jaar en een volledige inspectie eens in de vier jaar,</w:t>
      </w:r>
    </w:p>
    <w:p w14:paraId="2AED976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visuele inspectie van een LPL II-installatie het ene jaar en een volledige inspectie het daaropvolgende jaar.</w:t>
      </w:r>
    </w:p>
    <w:p w14:paraId="77D69313"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7DD52A5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en/of onderhoud van overspanningsbeveiliging.</w:t>
      </w:r>
    </w:p>
    <w:p w14:paraId="75C7830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Arbo-voorzieningen:</w:t>
      </w:r>
      <w:r>
        <w:rPr>
          <w:rFonts w:ascii="Arial" w:hAnsi="Arial" w:cs="Arial"/>
          <w:kern w:val="0"/>
          <w:sz w:val="20"/>
          <w:szCs w:val="20"/>
        </w:rPr>
        <w:t xml:space="preserve"> </w:t>
      </w:r>
      <w:r>
        <w:rPr>
          <w:rFonts w:ascii="Arial" w:hAnsi="Arial" w:cs="Arial"/>
          <w:kern w:val="0"/>
          <w:sz w:val="20"/>
          <w:szCs w:val="20"/>
        </w:rPr>
        <w:br/>
      </w:r>
    </w:p>
    <w:p w14:paraId="01FBBCB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p>
    <w:p w14:paraId="3184032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aanleg en onderhoud van voorzieningen, conform de </w:t>
      </w:r>
      <w:proofErr w:type="spellStart"/>
      <w:r>
        <w:rPr>
          <w:rFonts w:ascii="Arial" w:hAnsi="Arial" w:cs="Arial"/>
          <w:kern w:val="0"/>
          <w:sz w:val="20"/>
          <w:szCs w:val="20"/>
        </w:rPr>
        <w:t>Arbo-wet</w:t>
      </w:r>
      <w:proofErr w:type="spellEnd"/>
      <w:r>
        <w:rPr>
          <w:rFonts w:ascii="Arial" w:hAnsi="Arial" w:cs="Arial"/>
          <w:kern w:val="0"/>
          <w:sz w:val="20"/>
          <w:szCs w:val="20"/>
        </w:rPr>
        <w:t>- en regelgeving, ten behoeve van veilig inspecteren en uitvoeren van werkzaamheden (zoals elektrotechnische installaties met bijbehorende verlichtingsarmaturen).</w:t>
      </w:r>
    </w:p>
    <w:p w14:paraId="307A22B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75.</w:t>
      </w:r>
      <w:r>
        <w:rPr>
          <w:rFonts w:ascii="Arial" w:hAnsi="Arial" w:cs="Arial"/>
          <w:kern w:val="0"/>
          <w:sz w:val="20"/>
          <w:szCs w:val="20"/>
        </w:rPr>
        <w:tab/>
        <w:t xml:space="preserve"> </w:t>
      </w:r>
      <w:r>
        <w:rPr>
          <w:rFonts w:ascii="Arial" w:hAnsi="Arial" w:cs="Arial"/>
          <w:b/>
          <w:bCs/>
          <w:kern w:val="0"/>
          <w:sz w:val="20"/>
          <w:szCs w:val="20"/>
        </w:rPr>
        <w:t>COMMUNICATIE- EN BEVEILIGINGSINSTALLATIES</w:t>
      </w:r>
      <w:r>
        <w:rPr>
          <w:rFonts w:ascii="Arial" w:hAnsi="Arial" w:cs="Arial"/>
          <w:kern w:val="0"/>
          <w:sz w:val="20"/>
          <w:szCs w:val="20"/>
        </w:rPr>
        <w:t xml:space="preserve"> </w:t>
      </w:r>
    </w:p>
    <w:p w14:paraId="5891FF9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75.00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Communicatie-installaties:</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740770D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communicatie-installaties met bijbehorende onderdelen.</w:t>
      </w:r>
    </w:p>
    <w:p w14:paraId="5C81B7C8"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Brandmeldinstallaties:</w:t>
      </w:r>
      <w:r>
        <w:rPr>
          <w:rFonts w:ascii="Arial" w:hAnsi="Arial" w:cs="Arial"/>
          <w:kern w:val="0"/>
          <w:sz w:val="20"/>
          <w:szCs w:val="20"/>
        </w:rPr>
        <w:t xml:space="preserve"> </w:t>
      </w:r>
      <w:r>
        <w:rPr>
          <w:rFonts w:ascii="Arial" w:hAnsi="Arial" w:cs="Arial"/>
          <w:kern w:val="0"/>
          <w:sz w:val="20"/>
          <w:szCs w:val="20"/>
        </w:rPr>
        <w:br/>
      </w:r>
    </w:p>
    <w:p w14:paraId="77746A4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481DA12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en/of onderhoud van brandmeldinstallaties, mits geadviseerd door de minister.</w:t>
      </w:r>
    </w:p>
    <w:p w14:paraId="33BBFEC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4E2904A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doormelding aan een meldkamer waaronder het abonnement en de lijnhuur.</w:t>
      </w:r>
    </w:p>
    <w:p w14:paraId="16A58DD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Inbraakbeveiligingsinstallaties:</w:t>
      </w:r>
      <w:r>
        <w:rPr>
          <w:rFonts w:ascii="Arial" w:hAnsi="Arial" w:cs="Arial"/>
          <w:kern w:val="0"/>
          <w:sz w:val="20"/>
          <w:szCs w:val="20"/>
        </w:rPr>
        <w:t xml:space="preserve"> </w:t>
      </w:r>
      <w:r>
        <w:rPr>
          <w:rFonts w:ascii="Arial" w:hAnsi="Arial" w:cs="Arial"/>
          <w:kern w:val="0"/>
          <w:sz w:val="20"/>
          <w:szCs w:val="20"/>
        </w:rPr>
        <w:br/>
      </w:r>
    </w:p>
    <w:p w14:paraId="683FF40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7882B3B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en/of onderhoud van inbraakbeveiligingsinstallaties, mits geadviseerd door de minister.</w:t>
      </w:r>
    </w:p>
    <w:p w14:paraId="4934A21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033BDC2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doormelding aan een meldkamer waaronder het abonnement en de lijnhuur.</w:t>
      </w:r>
    </w:p>
    <w:p w14:paraId="2A7863D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78.</w:t>
      </w:r>
      <w:r>
        <w:rPr>
          <w:rFonts w:ascii="Arial" w:hAnsi="Arial" w:cs="Arial"/>
          <w:kern w:val="0"/>
          <w:sz w:val="20"/>
          <w:szCs w:val="20"/>
        </w:rPr>
        <w:tab/>
        <w:t xml:space="preserve"> </w:t>
      </w:r>
      <w:r>
        <w:rPr>
          <w:rFonts w:ascii="Arial" w:hAnsi="Arial" w:cs="Arial"/>
          <w:b/>
          <w:bCs/>
          <w:kern w:val="0"/>
          <w:sz w:val="20"/>
          <w:szCs w:val="20"/>
        </w:rPr>
        <w:t>GEBOUWENBEHEERSYSTEMEN</w:t>
      </w:r>
      <w:r>
        <w:rPr>
          <w:rFonts w:ascii="Arial" w:hAnsi="Arial" w:cs="Arial"/>
          <w:kern w:val="0"/>
          <w:sz w:val="20"/>
          <w:szCs w:val="20"/>
        </w:rPr>
        <w:t xml:space="preserve"> </w:t>
      </w:r>
    </w:p>
    <w:p w14:paraId="679AC2A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78.00</w:t>
      </w:r>
      <w:r>
        <w:rPr>
          <w:rFonts w:ascii="Arial" w:hAnsi="Arial" w:cs="Arial"/>
          <w:kern w:val="0"/>
          <w:sz w:val="20"/>
          <w:szCs w:val="20"/>
        </w:rPr>
        <w:tab/>
        <w:t>ALGEMEEN</w:t>
      </w:r>
      <w:r>
        <w:rPr>
          <w:rFonts w:ascii="Arial" w:hAnsi="Arial" w:cs="Arial"/>
          <w:kern w:val="0"/>
          <w:sz w:val="20"/>
          <w:szCs w:val="20"/>
        </w:rPr>
        <w:br/>
        <w:t>Subsidiabel zijn de kosten van:</w:t>
      </w:r>
    </w:p>
    <w:p w14:paraId="372ACDE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en/of onderhoud van gebouwenbeheersystemen, mits geadviseerd door de minister.</w:t>
      </w:r>
    </w:p>
    <w:p w14:paraId="0029B7BE"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80.</w:t>
      </w:r>
      <w:r>
        <w:rPr>
          <w:rFonts w:ascii="Arial" w:hAnsi="Arial" w:cs="Arial"/>
          <w:kern w:val="0"/>
          <w:sz w:val="20"/>
          <w:szCs w:val="20"/>
        </w:rPr>
        <w:tab/>
        <w:t xml:space="preserve"> </w:t>
      </w:r>
      <w:r>
        <w:rPr>
          <w:rFonts w:ascii="Arial" w:hAnsi="Arial" w:cs="Arial"/>
          <w:b/>
          <w:bCs/>
          <w:kern w:val="0"/>
          <w:sz w:val="20"/>
          <w:szCs w:val="20"/>
        </w:rPr>
        <w:t>LIFTINSTALLATIES</w:t>
      </w:r>
      <w:r>
        <w:rPr>
          <w:rFonts w:ascii="Arial" w:hAnsi="Arial" w:cs="Arial"/>
          <w:kern w:val="0"/>
          <w:sz w:val="20"/>
          <w:szCs w:val="20"/>
        </w:rPr>
        <w:t xml:space="preserve"> </w:t>
      </w:r>
    </w:p>
    <w:p w14:paraId="5B7A9690"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80.00</w:t>
      </w:r>
      <w:r>
        <w:rPr>
          <w:rFonts w:ascii="Arial" w:hAnsi="Arial" w:cs="Arial"/>
          <w:kern w:val="0"/>
          <w:sz w:val="20"/>
          <w:szCs w:val="20"/>
        </w:rPr>
        <w:tab/>
        <w:t>ALGEMEEN</w:t>
      </w:r>
      <w:r>
        <w:rPr>
          <w:rFonts w:ascii="Arial" w:hAnsi="Arial" w:cs="Arial"/>
          <w:kern w:val="0"/>
          <w:sz w:val="20"/>
          <w:szCs w:val="20"/>
        </w:rPr>
        <w:br/>
        <w:t>Subsidiabel zijn de kosten van:</w:t>
      </w:r>
    </w:p>
    <w:p w14:paraId="08EF086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instandhouding van personen- en goederenliftinstallaties.</w:t>
      </w:r>
    </w:p>
    <w:p w14:paraId="55222378"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81.</w:t>
      </w:r>
      <w:r>
        <w:rPr>
          <w:rFonts w:ascii="Arial" w:hAnsi="Arial" w:cs="Arial"/>
          <w:kern w:val="0"/>
          <w:sz w:val="20"/>
          <w:szCs w:val="20"/>
        </w:rPr>
        <w:tab/>
        <w:t xml:space="preserve"> </w:t>
      </w:r>
      <w:r>
        <w:rPr>
          <w:rFonts w:ascii="Arial" w:hAnsi="Arial" w:cs="Arial"/>
          <w:b/>
          <w:bCs/>
          <w:kern w:val="0"/>
          <w:sz w:val="20"/>
          <w:szCs w:val="20"/>
        </w:rPr>
        <w:t>ROLTRAPPEN EN ROLPADEN</w:t>
      </w:r>
      <w:r>
        <w:rPr>
          <w:rFonts w:ascii="Arial" w:hAnsi="Arial" w:cs="Arial"/>
          <w:kern w:val="0"/>
          <w:sz w:val="20"/>
          <w:szCs w:val="20"/>
        </w:rPr>
        <w:t xml:space="preserve"> </w:t>
      </w:r>
    </w:p>
    <w:p w14:paraId="19B79A7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81.00</w:t>
      </w:r>
      <w:r>
        <w:rPr>
          <w:rFonts w:ascii="Arial" w:hAnsi="Arial" w:cs="Arial"/>
          <w:kern w:val="0"/>
          <w:sz w:val="20"/>
          <w:szCs w:val="20"/>
        </w:rPr>
        <w:tab/>
        <w:t>ALGEMEEN</w:t>
      </w:r>
      <w:r>
        <w:rPr>
          <w:rFonts w:ascii="Arial" w:hAnsi="Arial" w:cs="Arial"/>
          <w:kern w:val="0"/>
          <w:sz w:val="20"/>
          <w:szCs w:val="20"/>
        </w:rPr>
        <w:br/>
        <w:t>Subsidiabel zijn de kosten van:</w:t>
      </w:r>
    </w:p>
    <w:p w14:paraId="33ACD7D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roltrappen en rolpaden.</w:t>
      </w:r>
    </w:p>
    <w:p w14:paraId="08E01C95"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82.</w:t>
      </w:r>
      <w:r>
        <w:rPr>
          <w:rFonts w:ascii="Arial" w:hAnsi="Arial" w:cs="Arial"/>
          <w:kern w:val="0"/>
          <w:sz w:val="20"/>
          <w:szCs w:val="20"/>
        </w:rPr>
        <w:tab/>
        <w:t xml:space="preserve"> </w:t>
      </w:r>
      <w:r>
        <w:rPr>
          <w:rFonts w:ascii="Arial" w:hAnsi="Arial" w:cs="Arial"/>
          <w:b/>
          <w:bCs/>
          <w:kern w:val="0"/>
          <w:sz w:val="20"/>
          <w:szCs w:val="20"/>
        </w:rPr>
        <w:t>HEF- EN HIJSINSTALLATIES</w:t>
      </w:r>
      <w:r>
        <w:rPr>
          <w:rFonts w:ascii="Arial" w:hAnsi="Arial" w:cs="Arial"/>
          <w:kern w:val="0"/>
          <w:sz w:val="20"/>
          <w:szCs w:val="20"/>
        </w:rPr>
        <w:t xml:space="preserve"> </w:t>
      </w:r>
    </w:p>
    <w:p w14:paraId="18B547B0"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82.00</w:t>
      </w:r>
      <w:r>
        <w:rPr>
          <w:rFonts w:ascii="Arial" w:hAnsi="Arial" w:cs="Arial"/>
          <w:kern w:val="0"/>
          <w:sz w:val="20"/>
          <w:szCs w:val="20"/>
        </w:rPr>
        <w:tab/>
        <w:t>ALGEMEEN</w:t>
      </w:r>
      <w:r>
        <w:rPr>
          <w:rFonts w:ascii="Arial" w:hAnsi="Arial" w:cs="Arial"/>
          <w:kern w:val="0"/>
          <w:sz w:val="20"/>
          <w:szCs w:val="20"/>
        </w:rPr>
        <w:br/>
        <w:t>Subsidiabel zijn de kosten van:</w:t>
      </w:r>
    </w:p>
    <w:p w14:paraId="7D8BF05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hef- en hijsinstallaties (zoals hefplateaus, hijsbalken en hijsankers).</w:t>
      </w:r>
    </w:p>
    <w:p w14:paraId="7C8F5B4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83.</w:t>
      </w:r>
      <w:r>
        <w:rPr>
          <w:rFonts w:ascii="Arial" w:hAnsi="Arial" w:cs="Arial"/>
          <w:kern w:val="0"/>
          <w:sz w:val="20"/>
          <w:szCs w:val="20"/>
        </w:rPr>
        <w:tab/>
        <w:t xml:space="preserve"> </w:t>
      </w:r>
      <w:r>
        <w:rPr>
          <w:rFonts w:ascii="Arial" w:hAnsi="Arial" w:cs="Arial"/>
          <w:b/>
          <w:bCs/>
          <w:kern w:val="0"/>
          <w:sz w:val="20"/>
          <w:szCs w:val="20"/>
        </w:rPr>
        <w:t>GOEDERENTRANSPORT- EN -DISTRIBUTIESYSTEMEN</w:t>
      </w:r>
      <w:r>
        <w:rPr>
          <w:rFonts w:ascii="Arial" w:hAnsi="Arial" w:cs="Arial"/>
          <w:kern w:val="0"/>
          <w:sz w:val="20"/>
          <w:szCs w:val="20"/>
        </w:rPr>
        <w:t xml:space="preserve"> </w:t>
      </w:r>
    </w:p>
    <w:p w14:paraId="22AD4C0C"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83.00</w:t>
      </w:r>
      <w:r>
        <w:rPr>
          <w:rFonts w:ascii="Arial" w:hAnsi="Arial" w:cs="Arial"/>
          <w:kern w:val="0"/>
          <w:sz w:val="20"/>
          <w:szCs w:val="20"/>
        </w:rPr>
        <w:tab/>
        <w:t>ALGEMEEN</w:t>
      </w:r>
      <w:r>
        <w:rPr>
          <w:rFonts w:ascii="Arial" w:hAnsi="Arial" w:cs="Arial"/>
          <w:kern w:val="0"/>
          <w:sz w:val="20"/>
          <w:szCs w:val="20"/>
        </w:rPr>
        <w:br/>
        <w:t>Subsidiabel zijn de kosten van:</w:t>
      </w:r>
    </w:p>
    <w:p w14:paraId="6D4B241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goederentransport- en distributiesystemen.</w:t>
      </w:r>
    </w:p>
    <w:p w14:paraId="76B3E42F"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84.</w:t>
      </w:r>
      <w:r>
        <w:rPr>
          <w:rFonts w:ascii="Arial" w:hAnsi="Arial" w:cs="Arial"/>
          <w:kern w:val="0"/>
          <w:sz w:val="20"/>
          <w:szCs w:val="20"/>
        </w:rPr>
        <w:tab/>
        <w:t xml:space="preserve"> </w:t>
      </w:r>
      <w:r>
        <w:rPr>
          <w:rFonts w:ascii="Arial" w:hAnsi="Arial" w:cs="Arial"/>
          <w:b/>
          <w:bCs/>
          <w:kern w:val="0"/>
          <w:sz w:val="20"/>
          <w:szCs w:val="20"/>
        </w:rPr>
        <w:t>GEVELONDERHOUDINSTALLATIES</w:t>
      </w:r>
      <w:r>
        <w:rPr>
          <w:rFonts w:ascii="Arial" w:hAnsi="Arial" w:cs="Arial"/>
          <w:kern w:val="0"/>
          <w:sz w:val="20"/>
          <w:szCs w:val="20"/>
        </w:rPr>
        <w:t xml:space="preserve"> </w:t>
      </w:r>
    </w:p>
    <w:p w14:paraId="6E45E5DE"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84.00</w:t>
      </w:r>
      <w:r>
        <w:rPr>
          <w:rFonts w:ascii="Arial" w:hAnsi="Arial" w:cs="Arial"/>
          <w:kern w:val="0"/>
          <w:sz w:val="20"/>
          <w:szCs w:val="20"/>
        </w:rPr>
        <w:tab/>
        <w:t>ALGEMEEN</w:t>
      </w:r>
      <w:r>
        <w:rPr>
          <w:rFonts w:ascii="Arial" w:hAnsi="Arial" w:cs="Arial"/>
          <w:kern w:val="0"/>
          <w:sz w:val="20"/>
          <w:szCs w:val="20"/>
        </w:rPr>
        <w:br/>
        <w:t xml:space="preserve"> </w:t>
      </w:r>
      <w:r>
        <w:rPr>
          <w:rFonts w:ascii="Arial" w:hAnsi="Arial" w:cs="Arial"/>
          <w:i/>
          <w:iCs/>
          <w:kern w:val="0"/>
          <w:sz w:val="20"/>
          <w:szCs w:val="20"/>
        </w:rPr>
        <w:t>Arbo-voorzieningen:</w:t>
      </w:r>
      <w:r>
        <w:rPr>
          <w:rFonts w:ascii="Arial" w:hAnsi="Arial" w:cs="Arial"/>
          <w:kern w:val="0"/>
          <w:sz w:val="20"/>
          <w:szCs w:val="20"/>
        </w:rPr>
        <w:t xml:space="preserve"> </w:t>
      </w:r>
      <w:r>
        <w:rPr>
          <w:rFonts w:ascii="Arial" w:hAnsi="Arial" w:cs="Arial"/>
          <w:kern w:val="0"/>
          <w:sz w:val="20"/>
          <w:szCs w:val="20"/>
        </w:rPr>
        <w:br/>
        <w:t>Subsidiabel zijn de kosten van:</w:t>
      </w:r>
    </w:p>
    <w:p w14:paraId="0A906D2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aanleg en onderhoud van voorzieningen, conform de </w:t>
      </w:r>
      <w:proofErr w:type="spellStart"/>
      <w:r>
        <w:rPr>
          <w:rFonts w:ascii="Arial" w:hAnsi="Arial" w:cs="Arial"/>
          <w:kern w:val="0"/>
          <w:sz w:val="20"/>
          <w:szCs w:val="20"/>
        </w:rPr>
        <w:t>Arbo-wet</w:t>
      </w:r>
      <w:proofErr w:type="spellEnd"/>
      <w:r>
        <w:rPr>
          <w:rFonts w:ascii="Arial" w:hAnsi="Arial" w:cs="Arial"/>
          <w:kern w:val="0"/>
          <w:sz w:val="20"/>
          <w:szCs w:val="20"/>
        </w:rPr>
        <w:t>- en regelgeving, ten behoeve van veilig inspecteren en uitvoeren van werkzaamheden (zoals veiligheidsogen en –ankers; bij monumentale constructies dient het aantal tot een minimum beperkt te blijven en de bevestigingsplaatsen zorgvuldig gekozen te worden).</w:t>
      </w:r>
    </w:p>
    <w:p w14:paraId="61B88CF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90.</w:t>
      </w:r>
      <w:r>
        <w:rPr>
          <w:rFonts w:ascii="Arial" w:hAnsi="Arial" w:cs="Arial"/>
          <w:kern w:val="0"/>
          <w:sz w:val="20"/>
          <w:szCs w:val="20"/>
        </w:rPr>
        <w:tab/>
        <w:t xml:space="preserve"> </w:t>
      </w:r>
      <w:r>
        <w:rPr>
          <w:rFonts w:ascii="Arial" w:hAnsi="Arial" w:cs="Arial"/>
          <w:b/>
          <w:bCs/>
          <w:kern w:val="0"/>
          <w:sz w:val="20"/>
          <w:szCs w:val="20"/>
        </w:rPr>
        <w:t>WERKTUIGBOUWKUNDIGE INSTALLATIES</w:t>
      </w:r>
      <w:r>
        <w:rPr>
          <w:rFonts w:ascii="Arial" w:hAnsi="Arial" w:cs="Arial"/>
          <w:kern w:val="0"/>
          <w:sz w:val="20"/>
          <w:szCs w:val="20"/>
        </w:rPr>
        <w:t xml:space="preserve"> </w:t>
      </w:r>
    </w:p>
    <w:p w14:paraId="0003EB9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90.00</w:t>
      </w:r>
      <w:r>
        <w:rPr>
          <w:rFonts w:ascii="Arial" w:hAnsi="Arial" w:cs="Arial"/>
          <w:kern w:val="0"/>
          <w:sz w:val="20"/>
          <w:szCs w:val="20"/>
        </w:rPr>
        <w:tab/>
        <w:t>ALGEMEEN</w:t>
      </w:r>
      <w:r>
        <w:rPr>
          <w:rFonts w:ascii="Arial" w:hAnsi="Arial" w:cs="Arial"/>
          <w:kern w:val="0"/>
          <w:sz w:val="20"/>
          <w:szCs w:val="20"/>
        </w:rPr>
        <w:br/>
        <w:t>Subsidiabel zijn de kosten van:</w:t>
      </w:r>
      <w:r>
        <w:rPr>
          <w:rFonts w:ascii="Arial" w:hAnsi="Arial" w:cs="Arial"/>
          <w:kern w:val="0"/>
          <w:sz w:val="20"/>
          <w:szCs w:val="20"/>
        </w:rPr>
        <w:br/>
      </w:r>
    </w:p>
    <w:p w14:paraId="3171EB3B"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werktuigbouwkundige installaties en onderdelen aan/in/van bij voorbeeld:</w:t>
      </w:r>
    </w:p>
    <w:p w14:paraId="7A59F512"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civiele monumenten (zoals brug- en sluisbedieningswerken),</w:t>
      </w:r>
    </w:p>
    <w:p w14:paraId="681BBBDE"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industriële monumenten (zoals machinerieën en werktuigen),</w:t>
      </w:r>
    </w:p>
    <w:p w14:paraId="0B0333B4" w14:textId="77777777" w:rsidR="00BE1B8D" w:rsidRDefault="00BE1B8D">
      <w:pPr>
        <w:widowControl w:val="0"/>
        <w:autoSpaceDE w:val="0"/>
        <w:autoSpaceDN w:val="0"/>
        <w:adjustRightInd w:val="0"/>
        <w:spacing w:after="0" w:line="240" w:lineRule="auto"/>
        <w:ind w:left="128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molens (zoals de onderdelen van het gaande werk).</w:t>
      </w:r>
    </w:p>
    <w:p w14:paraId="14E3442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6DB9614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de instandhouding van later aangebrachte/toegevoegde installaties (zoals een modernere maalderij-installatie, een mechanische bemaling, een elektrisch bewegingswerk en dergelijke) en bijbehorende werken, tenzij deze expliciet in de registeromschrijving van een rijksmonument zijn opgenomen.</w:t>
      </w:r>
    </w:p>
    <w:p w14:paraId="7BD4EE7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91.</w:t>
      </w:r>
      <w:r>
        <w:rPr>
          <w:rFonts w:ascii="Arial" w:hAnsi="Arial" w:cs="Arial"/>
          <w:kern w:val="0"/>
          <w:sz w:val="20"/>
          <w:szCs w:val="20"/>
        </w:rPr>
        <w:tab/>
        <w:t xml:space="preserve"> </w:t>
      </w:r>
      <w:r>
        <w:rPr>
          <w:rFonts w:ascii="Arial" w:hAnsi="Arial" w:cs="Arial"/>
          <w:b/>
          <w:bCs/>
          <w:kern w:val="0"/>
          <w:sz w:val="20"/>
          <w:szCs w:val="20"/>
        </w:rPr>
        <w:t>KLINKENDE ONDERDELEN VAN MONUMENTEN (luidklokken, beiaarden, orgels, uurwerken, e.d.)</w:t>
      </w:r>
      <w:r>
        <w:rPr>
          <w:rFonts w:ascii="Arial" w:hAnsi="Arial" w:cs="Arial"/>
          <w:kern w:val="0"/>
          <w:sz w:val="20"/>
          <w:szCs w:val="20"/>
        </w:rPr>
        <w:t xml:space="preserve"> </w:t>
      </w:r>
    </w:p>
    <w:p w14:paraId="32CCAB1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91.00</w:t>
      </w:r>
      <w:r>
        <w:rPr>
          <w:rFonts w:ascii="Arial" w:hAnsi="Arial" w:cs="Arial"/>
          <w:kern w:val="0"/>
          <w:sz w:val="20"/>
          <w:szCs w:val="20"/>
        </w:rPr>
        <w:tab/>
        <w:t>ALGEMEEN</w:t>
      </w:r>
      <w:r>
        <w:rPr>
          <w:rFonts w:ascii="Arial" w:hAnsi="Arial" w:cs="Arial"/>
          <w:kern w:val="0"/>
          <w:sz w:val="20"/>
          <w:szCs w:val="20"/>
        </w:rPr>
        <w:br/>
        <w:t xml:space="preserve"> </w:t>
      </w:r>
      <w:proofErr w:type="spellStart"/>
      <w:r>
        <w:rPr>
          <w:rFonts w:ascii="Arial" w:hAnsi="Arial" w:cs="Arial"/>
          <w:i/>
          <w:iCs/>
          <w:kern w:val="0"/>
          <w:sz w:val="20"/>
          <w:szCs w:val="20"/>
        </w:rPr>
        <w:t>Algemeen</w:t>
      </w:r>
      <w:proofErr w:type="spellEnd"/>
      <w:r>
        <w:rPr>
          <w:rFonts w:ascii="Arial" w:hAnsi="Arial" w:cs="Arial"/>
          <w:i/>
          <w:iCs/>
          <w:kern w:val="0"/>
          <w:sz w:val="20"/>
          <w:szCs w:val="20"/>
        </w:rPr>
        <w:t>:</w:t>
      </w:r>
      <w:r>
        <w:rPr>
          <w:rFonts w:ascii="Arial" w:hAnsi="Arial" w:cs="Arial"/>
          <w:kern w:val="0"/>
          <w:sz w:val="20"/>
          <w:szCs w:val="20"/>
        </w:rPr>
        <w:t xml:space="preserve"> </w:t>
      </w:r>
      <w:r>
        <w:rPr>
          <w:rFonts w:ascii="Arial" w:hAnsi="Arial" w:cs="Arial"/>
          <w:kern w:val="0"/>
          <w:sz w:val="20"/>
          <w:szCs w:val="20"/>
        </w:rPr>
        <w:br/>
        <w:t>Omdat veel werkzaamheden voor met name de functionele instandhouding van klinkende onderdelen van monumenten specifiek en specialistisch van aard zijn, is ervoor gekozen hier een aparte paragraaf voor op te nemen. Voor subsidie komen alleen in aanmerking werkzaamheden aan klinkende onderdelen van rijksmonumenten die naar het oordeel van de Minister voldoende monumentale waarde hebben.</w:t>
      </w:r>
      <w:r>
        <w:rPr>
          <w:rFonts w:ascii="Arial" w:hAnsi="Arial" w:cs="Arial"/>
          <w:kern w:val="0"/>
          <w:sz w:val="20"/>
          <w:szCs w:val="20"/>
        </w:rPr>
        <w:br/>
        <w:t>Op de website van de Rijksdienst voor het Cultureel Erfgoed, www.cultureelerfgoed.nl, is een lijst gep</w:t>
      </w:r>
      <w:r>
        <w:rPr>
          <w:rFonts w:ascii="Arial" w:hAnsi="Arial" w:cs="Arial"/>
          <w:kern w:val="0"/>
          <w:sz w:val="20"/>
          <w:szCs w:val="20"/>
        </w:rPr>
        <w:t>ubliceerd van de klinkende onderdelen van rijksmonumenten die naar het oordeel van de Minister voldoende monumentale waarde hebben. Voor klinkende onderdelen die nog niet eerder door de Minister op hun monumentale waarde zijn beoordeeld, kan de monumentale waarde worden vastgesteld in het kader van de behandeling van de subsidieaanvraag. De beoordeling van deze klinkende onderdelen vindt daarbij plaats aan de hand van de waarderingscriteria die eveneens zijn gepubliceerd op de website www.cultureelerfgoed.n</w:t>
      </w:r>
      <w:r>
        <w:rPr>
          <w:rFonts w:ascii="Arial" w:hAnsi="Arial" w:cs="Arial"/>
          <w:kern w:val="0"/>
          <w:sz w:val="20"/>
          <w:szCs w:val="20"/>
        </w:rPr>
        <w:t>l.</w:t>
      </w:r>
      <w:r>
        <w:rPr>
          <w:rFonts w:ascii="Arial" w:hAnsi="Arial" w:cs="Arial"/>
          <w:kern w:val="0"/>
          <w:sz w:val="20"/>
          <w:szCs w:val="20"/>
        </w:rPr>
        <w:br/>
        <w:t xml:space="preserve"> </w:t>
      </w:r>
      <w:r>
        <w:rPr>
          <w:rFonts w:ascii="Arial" w:hAnsi="Arial" w:cs="Arial"/>
          <w:i/>
          <w:iCs/>
          <w:kern w:val="0"/>
          <w:sz w:val="20"/>
          <w:szCs w:val="20"/>
        </w:rPr>
        <w:t>Luidklokken:</w:t>
      </w:r>
      <w:r>
        <w:rPr>
          <w:rFonts w:ascii="Arial" w:hAnsi="Arial" w:cs="Arial"/>
          <w:kern w:val="0"/>
          <w:sz w:val="20"/>
          <w:szCs w:val="20"/>
        </w:rPr>
        <w:t xml:space="preserve"> </w:t>
      </w:r>
      <w:r>
        <w:rPr>
          <w:rFonts w:ascii="Arial" w:hAnsi="Arial" w:cs="Arial"/>
          <w:kern w:val="0"/>
          <w:sz w:val="20"/>
          <w:szCs w:val="20"/>
        </w:rPr>
        <w:br/>
        <w:t>Subsidiabel zijn de kosten van:</w:t>
      </w:r>
      <w:r>
        <w:rPr>
          <w:rFonts w:ascii="Arial" w:hAnsi="Arial" w:cs="Arial"/>
          <w:kern w:val="0"/>
          <w:sz w:val="20"/>
          <w:szCs w:val="20"/>
        </w:rPr>
        <w:br/>
      </w:r>
    </w:p>
    <w:p w14:paraId="70CC47D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de luidklokken (werkzaamheden zoals het opvullen van slagplekken, het herstel van kronen en dergelijke),</w:t>
      </w:r>
    </w:p>
    <w:p w14:paraId="67EC6BE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de klokophanging (werkzaamheden aan onder andere stroppen en kloklagers),</w:t>
      </w:r>
    </w:p>
    <w:p w14:paraId="73F364E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klepels en slaghamers (werkzaamheden zoals het uitgloeien van klepels, de revisie en afstelling van de klepelophanging, de vervanging van moderne klepels door historisch verantwoorde klepels en dergelijke),</w:t>
      </w:r>
    </w:p>
    <w:p w14:paraId="5B72439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de luidinrichting (werkzaamheden aan onder andere luidassen, luidwielen, luidarmen, luidtouwen/-kettingen en luidmotoren),</w:t>
      </w:r>
    </w:p>
    <w:p w14:paraId="4998AE4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onderzoek en begeleiding door een gekwalificeerde deskundige.</w:t>
      </w:r>
    </w:p>
    <w:p w14:paraId="0162EE9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Voor de klokkenstoel c.q. klokkentoren/dakruiter en bijbehorende onderdelen zie paragraaf 24.</w:t>
      </w:r>
      <w:r>
        <w:rPr>
          <w:rFonts w:ascii="Arial" w:hAnsi="Arial" w:cs="Arial"/>
          <w:kern w:val="0"/>
          <w:sz w:val="20"/>
          <w:szCs w:val="20"/>
        </w:rPr>
        <w:br/>
      </w:r>
    </w:p>
    <w:p w14:paraId="4B6859BE"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7D47B90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vervanging van een historisch verantwoorde klepel en/of klepelophanging door een moderne uitvoering,</w:t>
      </w:r>
    </w:p>
    <w:p w14:paraId="4391E8C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vervanging van mechanische slaghamers door magneethamers,</w:t>
      </w:r>
    </w:p>
    <w:p w14:paraId="4F9D079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buiten gebruik stellen en/of vervangen door een nieuwe luidklok.</w:t>
      </w:r>
    </w:p>
    <w:p w14:paraId="5638329F"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Beiaarden:</w:t>
      </w:r>
      <w:r>
        <w:rPr>
          <w:rFonts w:ascii="Arial" w:hAnsi="Arial" w:cs="Arial"/>
          <w:kern w:val="0"/>
          <w:sz w:val="20"/>
          <w:szCs w:val="20"/>
        </w:rPr>
        <w:t xml:space="preserve"> </w:t>
      </w:r>
      <w:r>
        <w:rPr>
          <w:rFonts w:ascii="Arial" w:hAnsi="Arial" w:cs="Arial"/>
          <w:kern w:val="0"/>
          <w:sz w:val="20"/>
          <w:szCs w:val="20"/>
        </w:rPr>
        <w:br/>
      </w:r>
    </w:p>
    <w:p w14:paraId="44FADBA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Zie onder luidklokken. Daarnaast:</w:t>
      </w:r>
      <w:r>
        <w:rPr>
          <w:rFonts w:ascii="Arial" w:hAnsi="Arial" w:cs="Arial"/>
          <w:kern w:val="0"/>
          <w:sz w:val="20"/>
          <w:szCs w:val="20"/>
        </w:rPr>
        <w:br/>
      </w:r>
    </w:p>
    <w:p w14:paraId="66C939A2"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50B4DCE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de tractuur van het handspel en automatisch spel,</w:t>
      </w:r>
    </w:p>
    <w:p w14:paraId="458AAC8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de speeltrommel, de (gewichts-)aandrijving van de speeltrommel en noten,</w:t>
      </w:r>
    </w:p>
    <w:p w14:paraId="740AB75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mechanische speelhamers,</w:t>
      </w:r>
    </w:p>
    <w:p w14:paraId="5A28C385"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het klavier,</w:t>
      </w:r>
    </w:p>
    <w:p w14:paraId="68E1BEA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vervanging van versleten onderdelen door historisch verantwoorde replica</w:t>
      </w:r>
      <w:r>
        <w:rPr>
          <w:rFonts w:ascii="Arial" w:hAnsi="Arial" w:cs="Arial"/>
          <w:kern w:val="0"/>
          <w:sz w:val="20"/>
          <w:szCs w:val="20"/>
        </w:rPr>
        <w:t>’</w:t>
      </w:r>
      <w:r>
        <w:rPr>
          <w:rFonts w:ascii="Arial" w:hAnsi="Arial" w:cs="Arial"/>
          <w:kern w:val="0"/>
          <w:sz w:val="20"/>
          <w:szCs w:val="20"/>
        </w:rPr>
        <w:t>s/kopieën,</w:t>
      </w:r>
    </w:p>
    <w:p w14:paraId="375ADCE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onderzoek en begeleiding door een gekwalificeerde deskundige.</w:t>
      </w:r>
    </w:p>
    <w:p w14:paraId="33D8C55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Voor de klokkenstoel c.q. klokkentoren/dakruiter en bijbehorende onderdelen zie paragraaf 24.</w:t>
      </w:r>
      <w:r>
        <w:rPr>
          <w:rFonts w:ascii="Arial" w:hAnsi="Arial" w:cs="Arial"/>
          <w:kern w:val="0"/>
          <w:sz w:val="20"/>
          <w:szCs w:val="20"/>
        </w:rPr>
        <w:br/>
      </w:r>
    </w:p>
    <w:p w14:paraId="1E182C8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r>
        <w:rPr>
          <w:rFonts w:ascii="Arial" w:hAnsi="Arial" w:cs="Arial"/>
          <w:kern w:val="0"/>
          <w:sz w:val="20"/>
          <w:szCs w:val="20"/>
        </w:rPr>
        <w:br/>
      </w:r>
    </w:p>
    <w:p w14:paraId="2071AD5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herstel van elektronische speelwerken en bandspeelwerken,</w:t>
      </w:r>
    </w:p>
    <w:p w14:paraId="441371BE"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vervanging van de gewichtsaandrijving van een speeltrommel door een elektromotor,</w:t>
      </w:r>
    </w:p>
    <w:p w14:paraId="38FF540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werkzaamheden aan magneethamers,</w:t>
      </w:r>
    </w:p>
    <w:p w14:paraId="3647476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Orgels:</w:t>
      </w:r>
      <w:r>
        <w:rPr>
          <w:rFonts w:ascii="Arial" w:hAnsi="Arial" w:cs="Arial"/>
          <w:kern w:val="0"/>
          <w:sz w:val="20"/>
          <w:szCs w:val="20"/>
        </w:rPr>
        <w:t xml:space="preserve"> </w:t>
      </w:r>
      <w:r>
        <w:rPr>
          <w:rFonts w:ascii="Arial" w:hAnsi="Arial" w:cs="Arial"/>
          <w:kern w:val="0"/>
          <w:sz w:val="20"/>
          <w:szCs w:val="20"/>
        </w:rPr>
        <w:br/>
      </w:r>
    </w:p>
    <w:p w14:paraId="678A9FAB"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4C1C42E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de instandhouding van het instrument (werkzaamheden aan onder andere windvoorziening, windladen, tractuur, claviatuur, pijpwerk, </w:t>
      </w:r>
      <w:proofErr w:type="spellStart"/>
      <w:r>
        <w:rPr>
          <w:rFonts w:ascii="Arial" w:hAnsi="Arial" w:cs="Arial"/>
          <w:kern w:val="0"/>
          <w:sz w:val="20"/>
          <w:szCs w:val="20"/>
        </w:rPr>
        <w:t>klankgeving</w:t>
      </w:r>
      <w:proofErr w:type="spellEnd"/>
      <w:r>
        <w:rPr>
          <w:rFonts w:ascii="Arial" w:hAnsi="Arial" w:cs="Arial"/>
          <w:kern w:val="0"/>
          <w:sz w:val="20"/>
          <w:szCs w:val="20"/>
        </w:rPr>
        <w:t xml:space="preserve"> en stemming),</w:t>
      </w:r>
    </w:p>
    <w:p w14:paraId="733E90D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schilderwerk in het kader van een algeheel herstel van het instrument,</w:t>
      </w:r>
    </w:p>
    <w:p w14:paraId="4246B56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functionele instandhouding van het instrument (periodieke werkzaamheden zoals stemwerk door een ervaren orgelstemmer, het schoonmaken en bijregelen van mechanieken en het afregelen van de windvoorziening),</w:t>
      </w:r>
    </w:p>
    <w:p w14:paraId="2DA95C6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aanleg en onderhoud van klimaatbeheersingsapparatuur in of nabij het instrument (zoals bij voorbeeld luchtvochtigheidsmeter, luchtbevochtiger en klimaatregelaar), mits geadviseerd door de minister,</w:t>
      </w:r>
    </w:p>
    <w:p w14:paraId="554B83AF"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onderzoek en begeleiding door een gekwalificeerde deskundige.</w:t>
      </w:r>
    </w:p>
    <w:p w14:paraId="23C99789" w14:textId="77777777" w:rsidR="00785DA4"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p>
    <w:p w14:paraId="7F9E3329" w14:textId="77777777" w:rsidR="00785DA4" w:rsidRDefault="00785DA4">
      <w:pPr>
        <w:widowControl w:val="0"/>
        <w:autoSpaceDE w:val="0"/>
        <w:autoSpaceDN w:val="0"/>
        <w:adjustRightInd w:val="0"/>
        <w:spacing w:after="0" w:line="240" w:lineRule="auto"/>
        <w:ind w:left="640"/>
        <w:rPr>
          <w:rFonts w:ascii="Arial" w:hAnsi="Arial" w:cs="Arial"/>
          <w:kern w:val="0"/>
          <w:sz w:val="20"/>
          <w:szCs w:val="20"/>
        </w:rPr>
      </w:pPr>
    </w:p>
    <w:p w14:paraId="5600DA00" w14:textId="77777777" w:rsidR="00785DA4" w:rsidRDefault="00785DA4">
      <w:pPr>
        <w:widowControl w:val="0"/>
        <w:autoSpaceDE w:val="0"/>
        <w:autoSpaceDN w:val="0"/>
        <w:adjustRightInd w:val="0"/>
        <w:spacing w:after="0" w:line="240" w:lineRule="auto"/>
        <w:ind w:left="640"/>
        <w:rPr>
          <w:rFonts w:ascii="Arial" w:hAnsi="Arial" w:cs="Arial"/>
          <w:kern w:val="0"/>
          <w:sz w:val="20"/>
          <w:szCs w:val="20"/>
        </w:rPr>
      </w:pPr>
    </w:p>
    <w:p w14:paraId="4D07B25B" w14:textId="11729988" w:rsidR="00BE1B8D" w:rsidRDefault="00785DA4">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sidR="00BE1B8D">
        <w:rPr>
          <w:rFonts w:ascii="Arial" w:hAnsi="Arial" w:cs="Arial"/>
          <w:i/>
          <w:iCs/>
          <w:kern w:val="0"/>
          <w:sz w:val="20"/>
          <w:szCs w:val="20"/>
        </w:rPr>
        <w:t>Niet</w:t>
      </w:r>
      <w:r w:rsidR="00BE1B8D">
        <w:rPr>
          <w:rFonts w:ascii="Arial" w:hAnsi="Arial" w:cs="Arial"/>
          <w:kern w:val="0"/>
          <w:sz w:val="20"/>
          <w:szCs w:val="20"/>
        </w:rPr>
        <w:t xml:space="preserve"> subsidiabel zijn de kosten van:</w:t>
      </w:r>
      <w:r w:rsidR="00BE1B8D">
        <w:rPr>
          <w:rFonts w:ascii="Arial" w:hAnsi="Arial" w:cs="Arial"/>
          <w:kern w:val="0"/>
          <w:sz w:val="20"/>
          <w:szCs w:val="20"/>
        </w:rPr>
        <w:br/>
      </w:r>
    </w:p>
    <w:p w14:paraId="3B52287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wijziging van de </w:t>
      </w:r>
      <w:proofErr w:type="spellStart"/>
      <w:r>
        <w:rPr>
          <w:rFonts w:ascii="Arial" w:hAnsi="Arial" w:cs="Arial"/>
          <w:kern w:val="0"/>
          <w:sz w:val="20"/>
          <w:szCs w:val="20"/>
        </w:rPr>
        <w:t>klankgeving</w:t>
      </w:r>
      <w:proofErr w:type="spellEnd"/>
      <w:r>
        <w:rPr>
          <w:rFonts w:ascii="Arial" w:hAnsi="Arial" w:cs="Arial"/>
          <w:kern w:val="0"/>
          <w:sz w:val="20"/>
          <w:szCs w:val="20"/>
        </w:rPr>
        <w:t xml:space="preserve"> (intonatie),</w:t>
      </w:r>
    </w:p>
    <w:p w14:paraId="59E7748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een stemhulp,</w:t>
      </w:r>
    </w:p>
    <w:p w14:paraId="1F6D952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herstelwerk als gevolg van onoordeelkundig stemwerk.</w:t>
      </w:r>
    </w:p>
    <w:p w14:paraId="4A00425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Uurwerken:</w:t>
      </w:r>
      <w:r>
        <w:rPr>
          <w:rFonts w:ascii="Arial" w:hAnsi="Arial" w:cs="Arial"/>
          <w:kern w:val="0"/>
          <w:sz w:val="20"/>
          <w:szCs w:val="20"/>
        </w:rPr>
        <w:t xml:space="preserve"> </w:t>
      </w:r>
      <w:r>
        <w:rPr>
          <w:rFonts w:ascii="Arial" w:hAnsi="Arial" w:cs="Arial"/>
          <w:kern w:val="0"/>
          <w:sz w:val="20"/>
          <w:szCs w:val="20"/>
        </w:rPr>
        <w:br/>
      </w:r>
    </w:p>
    <w:p w14:paraId="06FE453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Subsidiabel zijn de kosten van:</w:t>
      </w:r>
      <w:r>
        <w:rPr>
          <w:rFonts w:ascii="Arial" w:hAnsi="Arial" w:cs="Arial"/>
          <w:kern w:val="0"/>
          <w:sz w:val="20"/>
          <w:szCs w:val="20"/>
        </w:rPr>
        <w:br/>
      </w:r>
    </w:p>
    <w:p w14:paraId="63B25CF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instandhouding van het uurwerk en zijn aandrijving (werkzaamheden aan onder andere uurwerkframe, gewichten, draden/kabels/kettingen/touwen, katrollen, valkisten, opwindsysteem, gelijkloop-inrichting, slaghamers en bijbehorende afhoudveren),</w:t>
      </w:r>
    </w:p>
    <w:p w14:paraId="4CA577F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schilder- en verguldwerk aan uurwerk en wijzerplaat (conservering van de aangetroffen toestand of herstel van de uit onderzoek gebleken oorspronkelijke toestand),</w:t>
      </w:r>
    </w:p>
    <w:p w14:paraId="02F787A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de functionele instandhouding van het instrument (periodieke werkzaamheden zoals het schoonmaken, smeren en zo nodig bijregelen van de bewegende delen),</w:t>
      </w:r>
    </w:p>
    <w:p w14:paraId="6D1C24D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onderzoek en begeleiding door een gekwalificeerde deskundige.</w:t>
      </w:r>
    </w:p>
    <w:p w14:paraId="6BBDA8F7"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Niet</w:t>
      </w:r>
      <w:r>
        <w:rPr>
          <w:rFonts w:ascii="Arial" w:hAnsi="Arial" w:cs="Arial"/>
          <w:kern w:val="0"/>
          <w:sz w:val="20"/>
          <w:szCs w:val="20"/>
        </w:rPr>
        <w:t xml:space="preserve"> subsidiabel zijn de kosten van:</w:t>
      </w:r>
    </w:p>
    <w:p w14:paraId="6607F54D"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werkzaamheden aan wijzerring-/wijzerplaatverlichting,</w:t>
      </w:r>
    </w:p>
    <w:p w14:paraId="5A5A88A0"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het ombouwen/wijzigen van mechanisch uurwerk naar elektrisch uurwerk,</w:t>
      </w:r>
    </w:p>
    <w:p w14:paraId="5E38536A"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ab/>
        <w:t xml:space="preserve">werkzaamheden aan moederklokken en </w:t>
      </w:r>
      <w:proofErr w:type="spellStart"/>
      <w:r>
        <w:rPr>
          <w:rFonts w:ascii="Arial" w:hAnsi="Arial" w:cs="Arial"/>
          <w:kern w:val="0"/>
          <w:sz w:val="20"/>
          <w:szCs w:val="20"/>
        </w:rPr>
        <w:t>afstandgestuurde</w:t>
      </w:r>
      <w:proofErr w:type="spellEnd"/>
      <w:r>
        <w:rPr>
          <w:rFonts w:ascii="Arial" w:hAnsi="Arial" w:cs="Arial"/>
          <w:kern w:val="0"/>
          <w:sz w:val="20"/>
          <w:szCs w:val="20"/>
        </w:rPr>
        <w:t xml:space="preserve"> elektronica.</w:t>
      </w:r>
    </w:p>
    <w:p w14:paraId="31E4FBED"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92.</w:t>
      </w:r>
      <w:r>
        <w:rPr>
          <w:rFonts w:ascii="Arial" w:hAnsi="Arial" w:cs="Arial"/>
          <w:kern w:val="0"/>
          <w:sz w:val="20"/>
          <w:szCs w:val="20"/>
        </w:rPr>
        <w:tab/>
        <w:t xml:space="preserve"> </w:t>
      </w:r>
      <w:r>
        <w:rPr>
          <w:rFonts w:ascii="Arial" w:hAnsi="Arial" w:cs="Arial"/>
          <w:b/>
          <w:bCs/>
          <w:kern w:val="0"/>
          <w:sz w:val="20"/>
          <w:szCs w:val="20"/>
        </w:rPr>
        <w:t>GROENE MONUMENTEN (begraafplaatsen, parken, tuinen, e.d.)</w:t>
      </w:r>
      <w:r>
        <w:rPr>
          <w:rFonts w:ascii="Arial" w:hAnsi="Arial" w:cs="Arial"/>
          <w:kern w:val="0"/>
          <w:sz w:val="20"/>
          <w:szCs w:val="20"/>
        </w:rPr>
        <w:t xml:space="preserve"> </w:t>
      </w:r>
    </w:p>
    <w:p w14:paraId="38A1749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92.00</w:t>
      </w:r>
      <w:r>
        <w:rPr>
          <w:rFonts w:ascii="Arial" w:hAnsi="Arial" w:cs="Arial"/>
          <w:kern w:val="0"/>
          <w:sz w:val="20"/>
          <w:szCs w:val="20"/>
        </w:rPr>
        <w:tab/>
        <w:t>ALGEMEEN</w:t>
      </w:r>
      <w:r>
        <w:rPr>
          <w:rFonts w:ascii="Arial" w:hAnsi="Arial" w:cs="Arial"/>
          <w:kern w:val="0"/>
          <w:sz w:val="20"/>
          <w:szCs w:val="20"/>
        </w:rPr>
        <w:br/>
        <w:t xml:space="preserve"> </w:t>
      </w:r>
      <w:proofErr w:type="spellStart"/>
      <w:r>
        <w:rPr>
          <w:rFonts w:ascii="Arial" w:hAnsi="Arial" w:cs="Arial"/>
          <w:i/>
          <w:iCs/>
          <w:kern w:val="0"/>
          <w:sz w:val="20"/>
          <w:szCs w:val="20"/>
        </w:rPr>
        <w:t>Algemeen</w:t>
      </w:r>
      <w:proofErr w:type="spellEnd"/>
      <w:r>
        <w:rPr>
          <w:rFonts w:ascii="Arial" w:hAnsi="Arial" w:cs="Arial"/>
          <w:i/>
          <w:iCs/>
          <w:kern w:val="0"/>
          <w:sz w:val="20"/>
          <w:szCs w:val="20"/>
        </w:rPr>
        <w:t>:</w:t>
      </w:r>
      <w:r>
        <w:rPr>
          <w:rFonts w:ascii="Arial" w:hAnsi="Arial" w:cs="Arial"/>
          <w:kern w:val="0"/>
          <w:sz w:val="20"/>
          <w:szCs w:val="20"/>
        </w:rPr>
        <w:t xml:space="preserve"> </w:t>
      </w:r>
      <w:r>
        <w:rPr>
          <w:rFonts w:ascii="Arial" w:hAnsi="Arial" w:cs="Arial"/>
          <w:kern w:val="0"/>
          <w:sz w:val="20"/>
          <w:szCs w:val="20"/>
        </w:rPr>
        <w:br/>
      </w:r>
      <w:r>
        <w:rPr>
          <w:rFonts w:ascii="Arial" w:hAnsi="Arial" w:cs="Arial"/>
          <w:kern w:val="0"/>
          <w:sz w:val="20"/>
          <w:szCs w:val="20"/>
        </w:rPr>
        <w:t xml:space="preserve">Het gaat hier om werkzaamheden aan de aangelegde elementen van een groen monument, zoals beplanting, padenstructuur, waterlopen en vijvers. Gebouwde objecten binnen een groenaanleg, zoals bruggen, </w:t>
      </w:r>
      <w:proofErr w:type="spellStart"/>
      <w:r>
        <w:rPr>
          <w:rFonts w:ascii="Arial" w:hAnsi="Arial" w:cs="Arial"/>
          <w:kern w:val="0"/>
          <w:sz w:val="20"/>
          <w:szCs w:val="20"/>
        </w:rPr>
        <w:t>priëlen</w:t>
      </w:r>
      <w:proofErr w:type="spellEnd"/>
      <w:r>
        <w:rPr>
          <w:rFonts w:ascii="Arial" w:hAnsi="Arial" w:cs="Arial"/>
          <w:kern w:val="0"/>
          <w:sz w:val="20"/>
          <w:szCs w:val="20"/>
        </w:rPr>
        <w:t>, standbeelden, grafmonumenten en tuinmuren, gelden in het kader van de Subsidieregeling instandhouding monumenten (hierna: Sim) niet als onderdeel van een groen monument. Zie voorgaande paragrafen voor de subsidiabele kosten met betrekking tot de gebouwde objecten binnen een groenaanleg.</w:t>
      </w:r>
      <w:r>
        <w:rPr>
          <w:rFonts w:ascii="Arial" w:hAnsi="Arial" w:cs="Arial"/>
          <w:kern w:val="0"/>
          <w:sz w:val="20"/>
          <w:szCs w:val="20"/>
        </w:rPr>
        <w:br/>
        <w:t xml:space="preserve">Deze paragraaf is </w:t>
      </w:r>
      <w:r>
        <w:rPr>
          <w:rFonts w:ascii="Arial" w:hAnsi="Arial" w:cs="Arial"/>
          <w:kern w:val="0"/>
          <w:sz w:val="20"/>
          <w:szCs w:val="20"/>
        </w:rPr>
        <w:t>onderverdeeld in elementen waaruit een groen monument kan bestaan. Per element blijkt uit een tabel of de genoemde werkzaamheden subsidiabel zijn of niet. Niet genoemde werkzaamheden zijn niet subsidiabel. Of werkzaamheden subsidiabel zijn op grond van de Sim volgt uit de volgende onderverdeling in vier categorieën werkzaamheden: Onderhoud prioriteit 1 Hoofdstructuur; Onderhoud prioriteit 1 Kernwaarde; Onderhoud prioriteit 2; Restauratie:</w:t>
      </w:r>
      <w:r>
        <w:rPr>
          <w:rFonts w:ascii="Arial" w:hAnsi="Arial" w:cs="Arial"/>
          <w:kern w:val="0"/>
          <w:sz w:val="20"/>
          <w:szCs w:val="20"/>
        </w:rPr>
        <w:br/>
      </w:r>
    </w:p>
    <w:p w14:paraId="25026EE4"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Onderhoud prioriteit 1 Hoofdstructuur: het betreft belangrijke structurerende elementen van het groene monument, zoals historische paden, laanbeplantingen, waterlopen en zichtlijnen. De kosten zijn subsidiabel op grond van de Sim.</w:t>
      </w:r>
    </w:p>
    <w:p w14:paraId="6964F6D8"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Onderhoud prioriteit 1 Kernwaarde: het betreft elementen die aantoonbaar tot de hoofdkarakteristiek(en) van de aanleg behoren doordat ze in hun context uniek of zeldzaam zijn. De kosten zijn subsidiabel op grond van de Sim voor zover naar het oordeel van de minister voldoende is aangetoond dat het om een kernwaarde gaat. Een kernwaarde aantonen kan bijvoorbeeld op basis van een tuinhistorisch rapport of literatuur. Vermelding in de registeromschrijving van de beschermde aanleg is niet doorslaggevend.</w:t>
      </w:r>
    </w:p>
    <w:p w14:paraId="615EAA6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Onderhoud Prioriteit 2: de kosten strekken tot instandhouding van monumentale waarden, maar zijn om budgettaire redenen niet subsidiabel op grond van de Sim.</w:t>
      </w:r>
    </w:p>
    <w:p w14:paraId="07BB83B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Restauratie: de kosten zijn niet subsidiabel op grond van de Sim, maar kunnen wel subsidiabel zijn op grond van een restauratiesubsidieregeling.</w:t>
      </w:r>
    </w:p>
    <w:p w14:paraId="3FB8BE9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Beplanting:</w:t>
      </w:r>
      <w:r>
        <w:rPr>
          <w:rFonts w:ascii="Arial" w:hAnsi="Arial" w:cs="Arial"/>
          <w:kern w:val="0"/>
          <w:sz w:val="20"/>
          <w:szCs w:val="20"/>
        </w:rPr>
        <w:t xml:space="preserve"> </w:t>
      </w:r>
      <w:r>
        <w:rPr>
          <w:rFonts w:ascii="Arial" w:hAnsi="Arial" w:cs="Arial"/>
          <w:kern w:val="0"/>
          <w:sz w:val="20"/>
          <w:szCs w:val="20"/>
        </w:rPr>
        <w:br/>
      </w:r>
    </w:p>
    <w:p w14:paraId="2D74D97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Bermen: zie Grasland</w:t>
      </w:r>
      <w:r>
        <w:rPr>
          <w:rFonts w:ascii="Arial" w:hAnsi="Arial" w:cs="Arial"/>
          <w:kern w:val="0"/>
          <w:sz w:val="20"/>
          <w:szCs w:val="20"/>
        </w:rPr>
        <w:t xml:space="preserve"> </w:t>
      </w:r>
      <w:r>
        <w:rPr>
          <w:rFonts w:ascii="Arial" w:hAnsi="Arial" w:cs="Arial"/>
          <w:kern w:val="0"/>
          <w:sz w:val="20"/>
          <w:szCs w:val="20"/>
        </w:rPr>
        <w:br/>
      </w:r>
    </w:p>
    <w:p w14:paraId="53DAD79E" w14:textId="77777777" w:rsidR="00785DA4" w:rsidRDefault="00BE1B8D" w:rsidP="00E4261A">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p>
    <w:p w14:paraId="35F8388E" w14:textId="77777777" w:rsidR="00785DA4" w:rsidRDefault="00785DA4" w:rsidP="00E4261A">
      <w:pPr>
        <w:widowControl w:val="0"/>
        <w:autoSpaceDE w:val="0"/>
        <w:autoSpaceDN w:val="0"/>
        <w:adjustRightInd w:val="0"/>
        <w:spacing w:after="0" w:line="240" w:lineRule="auto"/>
        <w:ind w:left="640"/>
        <w:rPr>
          <w:rFonts w:ascii="Arial" w:hAnsi="Arial" w:cs="Arial"/>
          <w:kern w:val="0"/>
          <w:sz w:val="20"/>
          <w:szCs w:val="20"/>
        </w:rPr>
      </w:pPr>
    </w:p>
    <w:p w14:paraId="6EA57349" w14:textId="77777777" w:rsidR="00785DA4" w:rsidRDefault="00785DA4" w:rsidP="00E4261A">
      <w:pPr>
        <w:widowControl w:val="0"/>
        <w:autoSpaceDE w:val="0"/>
        <w:autoSpaceDN w:val="0"/>
        <w:adjustRightInd w:val="0"/>
        <w:spacing w:after="0" w:line="240" w:lineRule="auto"/>
        <w:ind w:left="640"/>
        <w:rPr>
          <w:rFonts w:ascii="Arial" w:hAnsi="Arial" w:cs="Arial"/>
          <w:kern w:val="0"/>
          <w:sz w:val="20"/>
          <w:szCs w:val="20"/>
        </w:rPr>
      </w:pPr>
    </w:p>
    <w:p w14:paraId="53E9FEB6" w14:textId="77777777" w:rsidR="00785DA4" w:rsidRDefault="00785DA4" w:rsidP="00E4261A">
      <w:pPr>
        <w:widowControl w:val="0"/>
        <w:autoSpaceDE w:val="0"/>
        <w:autoSpaceDN w:val="0"/>
        <w:adjustRightInd w:val="0"/>
        <w:spacing w:after="0" w:line="240" w:lineRule="auto"/>
        <w:ind w:left="640"/>
        <w:rPr>
          <w:rFonts w:ascii="Arial" w:hAnsi="Arial" w:cs="Arial"/>
          <w:kern w:val="0"/>
          <w:sz w:val="20"/>
          <w:szCs w:val="20"/>
        </w:rPr>
      </w:pPr>
    </w:p>
    <w:p w14:paraId="13804F76" w14:textId="77777777" w:rsidR="00785DA4" w:rsidRDefault="00785DA4" w:rsidP="00E4261A">
      <w:pPr>
        <w:widowControl w:val="0"/>
        <w:autoSpaceDE w:val="0"/>
        <w:autoSpaceDN w:val="0"/>
        <w:adjustRightInd w:val="0"/>
        <w:spacing w:after="0" w:line="240" w:lineRule="auto"/>
        <w:ind w:left="640"/>
        <w:rPr>
          <w:rFonts w:ascii="Arial" w:hAnsi="Arial" w:cs="Arial"/>
          <w:kern w:val="0"/>
          <w:sz w:val="20"/>
          <w:szCs w:val="20"/>
        </w:rPr>
      </w:pPr>
    </w:p>
    <w:p w14:paraId="75A36167" w14:textId="77777777" w:rsidR="00785DA4" w:rsidRDefault="00785DA4" w:rsidP="00E4261A">
      <w:pPr>
        <w:widowControl w:val="0"/>
        <w:autoSpaceDE w:val="0"/>
        <w:autoSpaceDN w:val="0"/>
        <w:adjustRightInd w:val="0"/>
        <w:spacing w:after="0" w:line="240" w:lineRule="auto"/>
        <w:ind w:left="640"/>
        <w:rPr>
          <w:rFonts w:ascii="Arial" w:hAnsi="Arial" w:cs="Arial"/>
          <w:kern w:val="0"/>
          <w:sz w:val="20"/>
          <w:szCs w:val="20"/>
        </w:rPr>
      </w:pPr>
    </w:p>
    <w:p w14:paraId="7C0F2B10" w14:textId="3C75289A" w:rsidR="00BE1B8D" w:rsidRPr="00E4261A" w:rsidRDefault="00BE1B8D" w:rsidP="00E4261A">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Boomgaarden en (lei)fruitcollecties:</w:t>
      </w:r>
      <w:r>
        <w:rPr>
          <w:rFonts w:ascii="Arial" w:hAnsi="Arial" w:cs="Arial"/>
          <w:kern w:val="0"/>
          <w:sz w:val="20"/>
          <w:szCs w:val="20"/>
        </w:rPr>
        <w:t xml:space="preserve"> </w:t>
      </w:r>
      <w:r>
        <w:rPr>
          <w:rFonts w:ascii="Arial" w:hAnsi="Arial" w:cs="Arial"/>
          <w:kern w:val="0"/>
          <w:sz w:val="20"/>
          <w:szCs w:val="20"/>
        </w:rPr>
        <w:br/>
      </w:r>
    </w:p>
    <w:p w14:paraId="6CF40F81" w14:textId="77777777" w:rsidR="00BE1B8D" w:rsidRDefault="00BE1B8D">
      <w:pPr>
        <w:widowControl w:val="0"/>
        <w:autoSpaceDE w:val="0"/>
        <w:autoSpaceDN w:val="0"/>
        <w:adjustRightInd w:val="0"/>
        <w:spacing w:after="0" w:line="240" w:lineRule="auto"/>
        <w:rPr>
          <w:rFonts w:ascii="Arial" w:hAnsi="Arial" w:cs="Arial"/>
          <w:kern w:val="0"/>
          <w:sz w:val="20"/>
          <w:szCs w:val="20"/>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292D9AD4" w14:textId="77777777">
        <w:tc>
          <w:tcPr>
            <w:tcW w:w="4665" w:type="dxa"/>
            <w:tcBorders>
              <w:top w:val="single" w:sz="4" w:space="0" w:color="auto"/>
              <w:left w:val="single" w:sz="4" w:space="0" w:color="auto"/>
              <w:bottom w:val="single" w:sz="4" w:space="0" w:color="auto"/>
              <w:right w:val="single" w:sz="4" w:space="0" w:color="auto"/>
            </w:tcBorders>
          </w:tcPr>
          <w:p w14:paraId="6A03AA1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Kernwaarde: Hoogstamboomgaarden waarbij het rijksmonument overwegend (voor meer dan 50%) uit boomgaard bestaat, en historische leifruitcollecties</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29A139A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Hoogstamboomgaarden en leifruitcollecties</w:t>
            </w:r>
            <w:r w:rsidRPr="00E4261A">
              <w:rPr>
                <w:rFonts w:ascii="Arial" w:hAnsi="Arial" w:cs="Arial"/>
                <w:kern w:val="0"/>
                <w:sz w:val="16"/>
                <w:szCs w:val="16"/>
              </w:rPr>
              <w:t xml:space="preserve"> </w:t>
            </w:r>
          </w:p>
        </w:tc>
      </w:tr>
      <w:tr w:rsidR="00000000" w:rsidRPr="00E4261A" w14:paraId="7D2EF588" w14:textId="77777777">
        <w:tc>
          <w:tcPr>
            <w:tcW w:w="4665" w:type="dxa"/>
            <w:tcBorders>
              <w:top w:val="single" w:sz="4" w:space="0" w:color="auto"/>
              <w:left w:val="single" w:sz="4" w:space="0" w:color="auto"/>
              <w:bottom w:val="single" w:sz="4" w:space="0" w:color="auto"/>
              <w:right w:val="single" w:sz="4" w:space="0" w:color="auto"/>
            </w:tcBorders>
          </w:tcPr>
          <w:p w14:paraId="559984B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bomen en beplanting (zoals snoeien, onkruidvrij houden met milieuvriendelijke middelen en leiden),</w:t>
            </w:r>
            <w:r w:rsidRPr="00E4261A">
              <w:rPr>
                <w:rFonts w:ascii="Arial" w:hAnsi="Arial" w:cs="Arial"/>
                <w:kern w:val="0"/>
                <w:sz w:val="16"/>
                <w:szCs w:val="16"/>
              </w:rPr>
              <w:br/>
              <w:t xml:space="preserve">* inboeten van bomen en beplanting. </w:t>
            </w:r>
          </w:p>
        </w:tc>
        <w:tc>
          <w:tcPr>
            <w:tcW w:w="4665" w:type="dxa"/>
            <w:vMerge w:val="restart"/>
            <w:tcBorders>
              <w:top w:val="single" w:sz="4" w:space="0" w:color="auto"/>
              <w:left w:val="single" w:sz="4" w:space="0" w:color="auto"/>
              <w:bottom w:val="single" w:sz="4" w:space="0" w:color="auto"/>
              <w:right w:val="single" w:sz="4" w:space="0" w:color="auto"/>
            </w:tcBorders>
          </w:tcPr>
          <w:p w14:paraId="7D85482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vervangen van de boomgaard en/of (lei)fruitcollectie. </w:t>
            </w:r>
          </w:p>
        </w:tc>
      </w:tr>
      <w:tr w:rsidR="00000000" w:rsidRPr="00E4261A" w14:paraId="1054D6AC" w14:textId="77777777">
        <w:tc>
          <w:tcPr>
            <w:tcW w:w="4665" w:type="dxa"/>
            <w:tcBorders>
              <w:top w:val="single" w:sz="4" w:space="0" w:color="auto"/>
              <w:left w:val="single" w:sz="4" w:space="0" w:color="auto"/>
              <w:bottom w:val="single" w:sz="4" w:space="0" w:color="auto"/>
              <w:right w:val="single" w:sz="4" w:space="0" w:color="auto"/>
            </w:tcBorders>
          </w:tcPr>
          <w:p w14:paraId="0D8E671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Boomgaard en leifruitcollectie</w:t>
            </w:r>
            <w:r w:rsidRPr="00E4261A">
              <w:rPr>
                <w:rFonts w:ascii="Arial" w:hAnsi="Arial" w:cs="Arial"/>
                <w:kern w:val="0"/>
                <w:sz w:val="16"/>
                <w:szCs w:val="16"/>
              </w:rPr>
              <w:t xml:space="preserve"> </w:t>
            </w:r>
          </w:p>
        </w:tc>
        <w:tc>
          <w:tcPr>
            <w:tcW w:w="4665" w:type="dxa"/>
            <w:vMerge/>
            <w:tcBorders>
              <w:top w:val="nil"/>
              <w:left w:val="single" w:sz="4" w:space="0" w:color="auto"/>
              <w:bottom w:val="single" w:sz="4" w:space="0" w:color="auto"/>
              <w:right w:val="single" w:sz="4" w:space="0" w:color="auto"/>
            </w:tcBorders>
          </w:tcPr>
          <w:p w14:paraId="2B1644A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r w:rsidR="00000000" w:rsidRPr="00E4261A" w14:paraId="1B38552F" w14:textId="77777777">
        <w:tc>
          <w:tcPr>
            <w:tcW w:w="4665" w:type="dxa"/>
            <w:tcBorders>
              <w:top w:val="single" w:sz="4" w:space="0" w:color="auto"/>
              <w:left w:val="single" w:sz="4" w:space="0" w:color="auto"/>
              <w:bottom w:val="single" w:sz="4" w:space="0" w:color="auto"/>
              <w:right w:val="single" w:sz="4" w:space="0" w:color="auto"/>
            </w:tcBorders>
          </w:tcPr>
          <w:p w14:paraId="21BC3EB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bomen en beplanting (zoals snoeien, onkruidvrij houden met milieuvriendelijke middelen en leiden),</w:t>
            </w:r>
            <w:r w:rsidRPr="00E4261A">
              <w:rPr>
                <w:rFonts w:ascii="Arial" w:hAnsi="Arial" w:cs="Arial"/>
                <w:kern w:val="0"/>
                <w:sz w:val="16"/>
                <w:szCs w:val="16"/>
              </w:rPr>
              <w:br/>
              <w:t xml:space="preserve">* inboeten van bomen en beplanting. </w:t>
            </w:r>
          </w:p>
        </w:tc>
        <w:tc>
          <w:tcPr>
            <w:tcW w:w="4665" w:type="dxa"/>
            <w:vMerge/>
            <w:tcBorders>
              <w:top w:val="nil"/>
              <w:left w:val="single" w:sz="4" w:space="0" w:color="auto"/>
              <w:bottom w:val="single" w:sz="4" w:space="0" w:color="auto"/>
              <w:right w:val="single" w:sz="4" w:space="0" w:color="auto"/>
            </w:tcBorders>
          </w:tcPr>
          <w:p w14:paraId="4DBE5E6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bl>
    <w:p w14:paraId="05670114" w14:textId="77777777" w:rsidR="00E4261A" w:rsidRPr="00E4261A" w:rsidRDefault="00E4261A" w:rsidP="00E4261A"/>
    <w:p w14:paraId="44DBF15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Boomsingels bij begraafplaatsen: zie Solitairen en boomgroepen</w:t>
      </w:r>
      <w:r>
        <w:rPr>
          <w:rFonts w:ascii="Arial" w:hAnsi="Arial" w:cs="Arial"/>
          <w:kern w:val="0"/>
          <w:sz w:val="20"/>
          <w:szCs w:val="20"/>
        </w:rPr>
        <w:t xml:space="preserve"> </w:t>
      </w:r>
      <w:r>
        <w:rPr>
          <w:rFonts w:ascii="Arial" w:hAnsi="Arial" w:cs="Arial"/>
          <w:kern w:val="0"/>
          <w:sz w:val="20"/>
          <w:szCs w:val="20"/>
        </w:rPr>
        <w:br/>
      </w:r>
    </w:p>
    <w:p w14:paraId="44C5ED2C"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Borders: zie Heesterborders, vaste plantenborders en rozenperken</w:t>
      </w:r>
      <w:r>
        <w:rPr>
          <w:rFonts w:ascii="Arial" w:hAnsi="Arial" w:cs="Arial"/>
          <w:kern w:val="0"/>
          <w:sz w:val="20"/>
          <w:szCs w:val="20"/>
        </w:rPr>
        <w:t xml:space="preserve"> </w:t>
      </w:r>
      <w:r>
        <w:rPr>
          <w:rFonts w:ascii="Arial" w:hAnsi="Arial" w:cs="Arial"/>
          <w:kern w:val="0"/>
          <w:sz w:val="20"/>
          <w:szCs w:val="20"/>
        </w:rPr>
        <w:br/>
      </w:r>
    </w:p>
    <w:p w14:paraId="782879A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Gazon: zie Grasland</w:t>
      </w:r>
      <w:r>
        <w:rPr>
          <w:rFonts w:ascii="Arial" w:hAnsi="Arial" w:cs="Arial"/>
          <w:kern w:val="0"/>
          <w:sz w:val="20"/>
          <w:szCs w:val="20"/>
        </w:rPr>
        <w:t xml:space="preserve"> </w:t>
      </w:r>
      <w:r>
        <w:rPr>
          <w:rFonts w:ascii="Arial" w:hAnsi="Arial" w:cs="Arial"/>
          <w:kern w:val="0"/>
          <w:sz w:val="20"/>
          <w:szCs w:val="20"/>
        </w:rPr>
        <w:br/>
      </w:r>
    </w:p>
    <w:p w14:paraId="43D04FF1" w14:textId="0447EA95"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Grasland (bermen, gazons, parkweiden en ruigten in parkbossen en langs waterlopen), niet door vee begraasd:</w:t>
      </w:r>
      <w:r>
        <w:rPr>
          <w:rFonts w:ascii="Arial" w:hAnsi="Arial" w:cs="Arial"/>
          <w:kern w:val="0"/>
          <w:sz w:val="20"/>
          <w:szCs w:val="20"/>
        </w:rPr>
        <w:t xml:space="preserve"> </w:t>
      </w:r>
    </w:p>
    <w:p w14:paraId="29979AA8"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0F13E4FA" w14:textId="77777777">
        <w:tc>
          <w:tcPr>
            <w:tcW w:w="4665" w:type="dxa"/>
            <w:tcBorders>
              <w:top w:val="single" w:sz="4" w:space="0" w:color="auto"/>
              <w:left w:val="single" w:sz="4" w:space="0" w:color="auto"/>
              <w:bottom w:val="single" w:sz="4" w:space="0" w:color="auto"/>
              <w:right w:val="single" w:sz="4" w:space="0" w:color="auto"/>
            </w:tcBorders>
          </w:tcPr>
          <w:p w14:paraId="3814EB2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Hoofdstructuur Grasland (bermen, gazons, parkweiden en ruigten in parkbossen en langs waterlopen)</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158E4C5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Grasland (bermen, gazons, parkweiden en ruigten van parkbossen en langs waterlopen)</w:t>
            </w:r>
            <w:r w:rsidRPr="00E4261A">
              <w:rPr>
                <w:rFonts w:ascii="Arial" w:hAnsi="Arial" w:cs="Arial"/>
                <w:kern w:val="0"/>
                <w:sz w:val="16"/>
                <w:szCs w:val="16"/>
              </w:rPr>
              <w:t xml:space="preserve"> </w:t>
            </w:r>
          </w:p>
        </w:tc>
      </w:tr>
      <w:tr w:rsidR="00000000" w:rsidRPr="00E4261A" w14:paraId="35024B94" w14:textId="77777777">
        <w:tc>
          <w:tcPr>
            <w:tcW w:w="4665" w:type="dxa"/>
            <w:tcBorders>
              <w:top w:val="single" w:sz="4" w:space="0" w:color="auto"/>
              <w:left w:val="single" w:sz="4" w:space="0" w:color="auto"/>
              <w:bottom w:val="single" w:sz="4" w:space="0" w:color="auto"/>
              <w:right w:val="single" w:sz="4" w:space="0" w:color="auto"/>
            </w:tcBorders>
          </w:tcPr>
          <w:p w14:paraId="0943FAD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maaien (maximaal twee keer per jaar) en het afvoeren van het maaisel (hooilandbeheer),</w:t>
            </w:r>
            <w:r w:rsidRPr="00E4261A">
              <w:rPr>
                <w:rFonts w:ascii="Arial" w:hAnsi="Arial" w:cs="Arial"/>
                <w:kern w:val="0"/>
                <w:sz w:val="16"/>
                <w:szCs w:val="16"/>
              </w:rPr>
              <w:br/>
              <w:t xml:space="preserve">* blad ruimen 1x per jaar. </w:t>
            </w:r>
          </w:p>
        </w:tc>
        <w:tc>
          <w:tcPr>
            <w:tcW w:w="4665" w:type="dxa"/>
            <w:tcBorders>
              <w:top w:val="single" w:sz="4" w:space="0" w:color="auto"/>
              <w:left w:val="single" w:sz="4" w:space="0" w:color="auto"/>
              <w:bottom w:val="single" w:sz="4" w:space="0" w:color="auto"/>
              <w:right w:val="single" w:sz="4" w:space="0" w:color="auto"/>
            </w:tcBorders>
          </w:tcPr>
          <w:p w14:paraId="0FFB413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opslag verwijderen, egaliseren en zaaien. </w:t>
            </w:r>
          </w:p>
        </w:tc>
      </w:tr>
    </w:tbl>
    <w:p w14:paraId="341A29C2"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6AC0CBC5"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01562BAC" w14:textId="17DC94DF"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Hagen, topiaria en berceaus:</w:t>
      </w:r>
      <w:r>
        <w:rPr>
          <w:rFonts w:ascii="Arial" w:hAnsi="Arial" w:cs="Arial"/>
          <w:kern w:val="0"/>
          <w:sz w:val="20"/>
          <w:szCs w:val="20"/>
        </w:rPr>
        <w:t xml:space="preserve"> </w:t>
      </w:r>
    </w:p>
    <w:p w14:paraId="61D61690"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35CBAE48" w14:textId="77777777">
        <w:tc>
          <w:tcPr>
            <w:tcW w:w="4665" w:type="dxa"/>
            <w:tcBorders>
              <w:top w:val="single" w:sz="4" w:space="0" w:color="auto"/>
              <w:left w:val="single" w:sz="4" w:space="0" w:color="auto"/>
              <w:bottom w:val="single" w:sz="4" w:space="0" w:color="auto"/>
              <w:right w:val="single" w:sz="4" w:space="0" w:color="auto"/>
            </w:tcBorders>
          </w:tcPr>
          <w:p w14:paraId="6D2C6B2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Kernwaarde: Hagen,</w:t>
            </w:r>
            <w:r w:rsidRPr="00E4261A">
              <w:rPr>
                <w:rFonts w:ascii="Arial" w:hAnsi="Arial" w:cs="Arial"/>
                <w:kern w:val="0"/>
                <w:sz w:val="16"/>
                <w:szCs w:val="16"/>
              </w:rPr>
              <w:t xml:space="preserve"> topiaria en berceaus </w:t>
            </w:r>
            <w:r w:rsidRPr="00E4261A">
              <w:rPr>
                <w:rFonts w:ascii="Arial" w:hAnsi="Arial" w:cs="Arial"/>
                <w:i/>
                <w:iCs/>
                <w:kern w:val="0"/>
                <w:sz w:val="16"/>
                <w:szCs w:val="16"/>
              </w:rPr>
              <w:t>die vanuit aantoonbaar historisch ontwerp of vanuit historische typologie een kernwaarde zijn</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5C1892F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Hagen, die vanuit aantoonbaar historisch ontwerp of vanuit historische typologie een kernwaarde zijn, topiaria en berceaus</w:t>
            </w:r>
            <w:r w:rsidRPr="00E4261A">
              <w:rPr>
                <w:rFonts w:ascii="Arial" w:hAnsi="Arial" w:cs="Arial"/>
                <w:kern w:val="0"/>
                <w:sz w:val="16"/>
                <w:szCs w:val="16"/>
              </w:rPr>
              <w:t xml:space="preserve"> </w:t>
            </w:r>
          </w:p>
        </w:tc>
      </w:tr>
      <w:tr w:rsidR="00000000" w:rsidRPr="00E4261A" w14:paraId="47F2AB30" w14:textId="77777777">
        <w:tc>
          <w:tcPr>
            <w:tcW w:w="4665" w:type="dxa"/>
            <w:tcBorders>
              <w:top w:val="single" w:sz="4" w:space="0" w:color="auto"/>
              <w:left w:val="single" w:sz="4" w:space="0" w:color="auto"/>
              <w:bottom w:val="single" w:sz="4" w:space="0" w:color="auto"/>
              <w:right w:val="single" w:sz="4" w:space="0" w:color="auto"/>
            </w:tcBorders>
          </w:tcPr>
          <w:p w14:paraId="61E9C6B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verzorgen van bomen en beplanting (zoals </w:t>
            </w:r>
            <w:proofErr w:type="spellStart"/>
            <w:r w:rsidRPr="00E4261A">
              <w:rPr>
                <w:rFonts w:ascii="Arial" w:hAnsi="Arial" w:cs="Arial"/>
                <w:kern w:val="0"/>
                <w:sz w:val="16"/>
                <w:szCs w:val="16"/>
              </w:rPr>
              <w:t>vormsnoei</w:t>
            </w:r>
            <w:proofErr w:type="spellEnd"/>
            <w:r w:rsidRPr="00E4261A">
              <w:rPr>
                <w:rFonts w:ascii="Arial" w:hAnsi="Arial" w:cs="Arial"/>
                <w:kern w:val="0"/>
                <w:sz w:val="16"/>
                <w:szCs w:val="16"/>
              </w:rPr>
              <w:t>, bemesten en onkruidvrij houden op milieuvriendelijke wijze),</w:t>
            </w:r>
            <w:r w:rsidRPr="00E4261A">
              <w:rPr>
                <w:rFonts w:ascii="Arial" w:hAnsi="Arial" w:cs="Arial"/>
                <w:kern w:val="0"/>
                <w:sz w:val="16"/>
                <w:szCs w:val="16"/>
              </w:rPr>
              <w:br/>
              <w:t>* het inboeten van bomen en heesters,</w:t>
            </w:r>
            <w:r w:rsidRPr="00E4261A">
              <w:rPr>
                <w:rFonts w:ascii="Arial" w:hAnsi="Arial" w:cs="Arial"/>
                <w:kern w:val="0"/>
                <w:sz w:val="16"/>
                <w:szCs w:val="16"/>
              </w:rPr>
              <w:br/>
              <w:t>* het knippen (beuk, liguster en meidoorn twee keer per jaar, buxus, haagbeuk en taxus één keer per jaar),</w:t>
            </w:r>
            <w:r w:rsidRPr="00E4261A">
              <w:rPr>
                <w:rFonts w:ascii="Arial" w:hAnsi="Arial" w:cs="Arial"/>
                <w:kern w:val="0"/>
                <w:sz w:val="16"/>
                <w:szCs w:val="16"/>
              </w:rPr>
              <w:br/>
              <w:t xml:space="preserve">* de instandhouding van een lei- of draagconstructie. </w:t>
            </w:r>
          </w:p>
        </w:tc>
        <w:tc>
          <w:tcPr>
            <w:tcW w:w="4665" w:type="dxa"/>
            <w:vMerge w:val="restart"/>
            <w:tcBorders>
              <w:top w:val="single" w:sz="4" w:space="0" w:color="auto"/>
              <w:left w:val="single" w:sz="4" w:space="0" w:color="auto"/>
              <w:bottom w:val="single" w:sz="4" w:space="0" w:color="auto"/>
              <w:right w:val="single" w:sz="4" w:space="0" w:color="auto"/>
            </w:tcBorders>
          </w:tcPr>
          <w:p w14:paraId="607A1E8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(volledige) vervanging van een lei- of draagconstructie en/of beplanting. </w:t>
            </w:r>
          </w:p>
        </w:tc>
      </w:tr>
      <w:tr w:rsidR="00000000" w:rsidRPr="00E4261A" w14:paraId="7A9ADF1F" w14:textId="77777777">
        <w:tc>
          <w:tcPr>
            <w:tcW w:w="4665" w:type="dxa"/>
            <w:tcBorders>
              <w:top w:val="single" w:sz="4" w:space="0" w:color="auto"/>
              <w:left w:val="single" w:sz="4" w:space="0" w:color="auto"/>
              <w:bottom w:val="single" w:sz="4" w:space="0" w:color="auto"/>
              <w:right w:val="single" w:sz="4" w:space="0" w:color="auto"/>
            </w:tcBorders>
          </w:tcPr>
          <w:p w14:paraId="439E317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Hagen, topiaria en berceaus</w:t>
            </w:r>
            <w:r w:rsidRPr="00E4261A">
              <w:rPr>
                <w:rFonts w:ascii="Arial" w:hAnsi="Arial" w:cs="Arial"/>
                <w:kern w:val="0"/>
                <w:sz w:val="16"/>
                <w:szCs w:val="16"/>
              </w:rPr>
              <w:t xml:space="preserve"> </w:t>
            </w:r>
          </w:p>
        </w:tc>
        <w:tc>
          <w:tcPr>
            <w:tcW w:w="4665" w:type="dxa"/>
            <w:vMerge/>
            <w:tcBorders>
              <w:top w:val="nil"/>
              <w:left w:val="single" w:sz="4" w:space="0" w:color="auto"/>
              <w:bottom w:val="single" w:sz="4" w:space="0" w:color="auto"/>
              <w:right w:val="single" w:sz="4" w:space="0" w:color="auto"/>
            </w:tcBorders>
          </w:tcPr>
          <w:p w14:paraId="26DCAB0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r w:rsidR="00000000" w:rsidRPr="00E4261A" w14:paraId="077053C2" w14:textId="77777777">
        <w:tc>
          <w:tcPr>
            <w:tcW w:w="4665" w:type="dxa"/>
            <w:tcBorders>
              <w:top w:val="single" w:sz="4" w:space="0" w:color="auto"/>
              <w:left w:val="single" w:sz="4" w:space="0" w:color="auto"/>
              <w:bottom w:val="single" w:sz="4" w:space="0" w:color="auto"/>
              <w:right w:val="single" w:sz="4" w:space="0" w:color="auto"/>
            </w:tcBorders>
          </w:tcPr>
          <w:p w14:paraId="226E9A7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verzorgen van bomen en beplanting (zoals </w:t>
            </w:r>
            <w:proofErr w:type="spellStart"/>
            <w:r w:rsidRPr="00E4261A">
              <w:rPr>
                <w:rFonts w:ascii="Arial" w:hAnsi="Arial" w:cs="Arial"/>
                <w:kern w:val="0"/>
                <w:sz w:val="16"/>
                <w:szCs w:val="16"/>
              </w:rPr>
              <w:t>vormsnoei</w:t>
            </w:r>
            <w:proofErr w:type="spellEnd"/>
            <w:r w:rsidRPr="00E4261A">
              <w:rPr>
                <w:rFonts w:ascii="Arial" w:hAnsi="Arial" w:cs="Arial"/>
                <w:kern w:val="0"/>
                <w:sz w:val="16"/>
                <w:szCs w:val="16"/>
              </w:rPr>
              <w:t>, bemesten en onkruidvrij houden op milieuvriendelijke wijze),</w:t>
            </w:r>
            <w:r w:rsidRPr="00E4261A">
              <w:rPr>
                <w:rFonts w:ascii="Arial" w:hAnsi="Arial" w:cs="Arial"/>
                <w:kern w:val="0"/>
                <w:sz w:val="16"/>
                <w:szCs w:val="16"/>
              </w:rPr>
              <w:br/>
              <w:t>* het inboeten van bomen en heesters,</w:t>
            </w:r>
            <w:r w:rsidRPr="00E4261A">
              <w:rPr>
                <w:rFonts w:ascii="Arial" w:hAnsi="Arial" w:cs="Arial"/>
                <w:kern w:val="0"/>
                <w:sz w:val="16"/>
                <w:szCs w:val="16"/>
              </w:rPr>
              <w:br/>
              <w:t>* het knippen (beuk, liguster en meidoorn twee keer per jaar; buxus, haagbeuk en taxus één keer per jaar),</w:t>
            </w:r>
            <w:r w:rsidRPr="00E4261A">
              <w:rPr>
                <w:rFonts w:ascii="Arial" w:hAnsi="Arial" w:cs="Arial"/>
                <w:kern w:val="0"/>
                <w:sz w:val="16"/>
                <w:szCs w:val="16"/>
              </w:rPr>
              <w:br/>
              <w:t xml:space="preserve">* de instandhouding van een lei- of draagconstructie. </w:t>
            </w:r>
          </w:p>
        </w:tc>
        <w:tc>
          <w:tcPr>
            <w:tcW w:w="4665" w:type="dxa"/>
            <w:vMerge/>
            <w:tcBorders>
              <w:top w:val="nil"/>
              <w:left w:val="single" w:sz="4" w:space="0" w:color="auto"/>
              <w:bottom w:val="single" w:sz="4" w:space="0" w:color="auto"/>
              <w:right w:val="single" w:sz="4" w:space="0" w:color="auto"/>
            </w:tcBorders>
          </w:tcPr>
          <w:p w14:paraId="0828271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bl>
    <w:p w14:paraId="7B49E801"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5D5666D9"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56B46FAB" w14:textId="55FF191D"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Hakhoutbos:</w:t>
      </w:r>
      <w:r>
        <w:rPr>
          <w:rFonts w:ascii="Arial" w:hAnsi="Arial" w:cs="Arial"/>
          <w:kern w:val="0"/>
          <w:sz w:val="20"/>
          <w:szCs w:val="20"/>
        </w:rPr>
        <w:t xml:space="preserve"> </w:t>
      </w:r>
    </w:p>
    <w:p w14:paraId="632CCEFB"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15FBE1E2" w14:textId="77777777">
        <w:tc>
          <w:tcPr>
            <w:tcW w:w="4665" w:type="dxa"/>
            <w:tcBorders>
              <w:top w:val="single" w:sz="4" w:space="0" w:color="auto"/>
              <w:left w:val="single" w:sz="4" w:space="0" w:color="auto"/>
              <w:bottom w:val="single" w:sz="4" w:space="0" w:color="auto"/>
              <w:right w:val="single" w:sz="4" w:space="0" w:color="auto"/>
            </w:tcBorders>
          </w:tcPr>
          <w:p w14:paraId="490D678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Hakhoutbos</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224A431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Hakhoutbos</w:t>
            </w:r>
            <w:r w:rsidRPr="00E4261A">
              <w:rPr>
                <w:rFonts w:ascii="Arial" w:hAnsi="Arial" w:cs="Arial"/>
                <w:kern w:val="0"/>
                <w:sz w:val="16"/>
                <w:szCs w:val="16"/>
              </w:rPr>
              <w:t xml:space="preserve"> </w:t>
            </w:r>
          </w:p>
        </w:tc>
      </w:tr>
      <w:tr w:rsidR="00000000" w:rsidRPr="00E4261A" w14:paraId="40B93084" w14:textId="77777777">
        <w:tc>
          <w:tcPr>
            <w:tcW w:w="4665" w:type="dxa"/>
            <w:tcBorders>
              <w:top w:val="single" w:sz="4" w:space="0" w:color="auto"/>
              <w:left w:val="single" w:sz="4" w:space="0" w:color="auto"/>
              <w:bottom w:val="single" w:sz="4" w:space="0" w:color="auto"/>
              <w:right w:val="single" w:sz="4" w:space="0" w:color="auto"/>
            </w:tcBorders>
          </w:tcPr>
          <w:p w14:paraId="7B15547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afzetten van uitlopers of slieten,</w:t>
            </w:r>
            <w:r w:rsidRPr="00E4261A">
              <w:rPr>
                <w:rFonts w:ascii="Arial" w:hAnsi="Arial" w:cs="Arial"/>
                <w:kern w:val="0"/>
                <w:sz w:val="16"/>
                <w:szCs w:val="16"/>
              </w:rPr>
              <w:br/>
              <w:t>* het uitslepen van hout,</w:t>
            </w:r>
            <w:r w:rsidRPr="00E4261A">
              <w:rPr>
                <w:rFonts w:ascii="Arial" w:hAnsi="Arial" w:cs="Arial"/>
                <w:kern w:val="0"/>
                <w:sz w:val="16"/>
                <w:szCs w:val="16"/>
              </w:rPr>
              <w:br/>
              <w:t xml:space="preserve">* het inboeten. </w:t>
            </w:r>
          </w:p>
        </w:tc>
        <w:tc>
          <w:tcPr>
            <w:tcW w:w="4665" w:type="dxa"/>
            <w:tcBorders>
              <w:top w:val="single" w:sz="4" w:space="0" w:color="auto"/>
              <w:left w:val="single" w:sz="4" w:space="0" w:color="auto"/>
              <w:bottom w:val="single" w:sz="4" w:space="0" w:color="auto"/>
              <w:right w:val="single" w:sz="4" w:space="0" w:color="auto"/>
            </w:tcBorders>
          </w:tcPr>
          <w:p w14:paraId="7C576B3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geheel, dan wel vaksgewijs in fasen, vervangen van de beplanting als element door nieuwe aanplant mits geadviseerd door de minister. </w:t>
            </w:r>
          </w:p>
        </w:tc>
      </w:tr>
    </w:tbl>
    <w:p w14:paraId="1B870475"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25C2C171"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3B83C3B9" w14:textId="36735636"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Heestergroepen voor zover aantoonbaar onderdeel ontwerp aanleg:</w:t>
      </w:r>
      <w:r>
        <w:rPr>
          <w:rFonts w:ascii="Arial" w:hAnsi="Arial" w:cs="Arial"/>
          <w:kern w:val="0"/>
          <w:sz w:val="20"/>
          <w:szCs w:val="20"/>
        </w:rPr>
        <w:t xml:space="preserve"> </w:t>
      </w:r>
    </w:p>
    <w:p w14:paraId="48F86879"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08821995" w14:textId="77777777">
        <w:tc>
          <w:tcPr>
            <w:tcW w:w="4665" w:type="dxa"/>
            <w:tcBorders>
              <w:top w:val="single" w:sz="4" w:space="0" w:color="auto"/>
              <w:left w:val="single" w:sz="4" w:space="0" w:color="auto"/>
              <w:bottom w:val="single" w:sz="4" w:space="0" w:color="auto"/>
              <w:right w:val="single" w:sz="4" w:space="0" w:color="auto"/>
            </w:tcBorders>
          </w:tcPr>
          <w:p w14:paraId="7CCCC2B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Kernwaarde Heestergroepen die beeldbepalend zijn in een (landschappelijke) aanleg en die vanuit de ontwerpgedachte van de aanleg een belangrijke ruimtelijke functie hebben op hun specifieke plek (bijvoorbeeld als afsluiting van een zichtlijn)</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5657FC9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Heestergroepen</w:t>
            </w:r>
            <w:r w:rsidRPr="00E4261A">
              <w:rPr>
                <w:rFonts w:ascii="Arial" w:hAnsi="Arial" w:cs="Arial"/>
                <w:kern w:val="0"/>
                <w:sz w:val="16"/>
                <w:szCs w:val="16"/>
              </w:rPr>
              <w:t xml:space="preserve"> </w:t>
            </w:r>
          </w:p>
        </w:tc>
      </w:tr>
      <w:tr w:rsidR="00000000" w:rsidRPr="00E4261A" w14:paraId="31C7602D" w14:textId="77777777">
        <w:tc>
          <w:tcPr>
            <w:tcW w:w="4665" w:type="dxa"/>
            <w:tcBorders>
              <w:top w:val="single" w:sz="4" w:space="0" w:color="auto"/>
              <w:left w:val="single" w:sz="4" w:space="0" w:color="auto"/>
              <w:bottom w:val="single" w:sz="4" w:space="0" w:color="auto"/>
              <w:right w:val="single" w:sz="4" w:space="0" w:color="auto"/>
            </w:tcBorders>
          </w:tcPr>
          <w:p w14:paraId="021C0BC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beplanting (zoals snoeien, bemesten, onkruidvrij houden op milieuvriendelijke wijze),</w:t>
            </w:r>
            <w:r w:rsidRPr="00E4261A">
              <w:rPr>
                <w:rFonts w:ascii="Arial" w:hAnsi="Arial" w:cs="Arial"/>
                <w:kern w:val="0"/>
                <w:sz w:val="16"/>
                <w:szCs w:val="16"/>
              </w:rPr>
              <w:br/>
              <w:t xml:space="preserve">* inboeten van heesters. </w:t>
            </w:r>
          </w:p>
        </w:tc>
        <w:tc>
          <w:tcPr>
            <w:tcW w:w="4665" w:type="dxa"/>
            <w:vMerge w:val="restart"/>
            <w:tcBorders>
              <w:top w:val="single" w:sz="4" w:space="0" w:color="auto"/>
              <w:left w:val="single" w:sz="4" w:space="0" w:color="auto"/>
              <w:bottom w:val="single" w:sz="4" w:space="0" w:color="auto"/>
              <w:right w:val="single" w:sz="4" w:space="0" w:color="auto"/>
            </w:tcBorders>
          </w:tcPr>
          <w:p w14:paraId="08FB751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vervanging door nieuwe aanplant. </w:t>
            </w:r>
          </w:p>
        </w:tc>
      </w:tr>
      <w:tr w:rsidR="00000000" w:rsidRPr="00E4261A" w14:paraId="518601B2" w14:textId="77777777">
        <w:tc>
          <w:tcPr>
            <w:tcW w:w="4665" w:type="dxa"/>
            <w:tcBorders>
              <w:top w:val="single" w:sz="4" w:space="0" w:color="auto"/>
              <w:left w:val="single" w:sz="4" w:space="0" w:color="auto"/>
              <w:bottom w:val="single" w:sz="4" w:space="0" w:color="auto"/>
              <w:right w:val="single" w:sz="4" w:space="0" w:color="auto"/>
            </w:tcBorders>
          </w:tcPr>
          <w:p w14:paraId="48C17C0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Heestergroepen</w:t>
            </w:r>
            <w:r w:rsidRPr="00E4261A">
              <w:rPr>
                <w:rFonts w:ascii="Arial" w:hAnsi="Arial" w:cs="Arial"/>
                <w:kern w:val="0"/>
                <w:sz w:val="16"/>
                <w:szCs w:val="16"/>
              </w:rPr>
              <w:t xml:space="preserve"> </w:t>
            </w:r>
          </w:p>
        </w:tc>
        <w:tc>
          <w:tcPr>
            <w:tcW w:w="4665" w:type="dxa"/>
            <w:vMerge/>
            <w:tcBorders>
              <w:top w:val="nil"/>
              <w:left w:val="single" w:sz="4" w:space="0" w:color="auto"/>
              <w:bottom w:val="single" w:sz="4" w:space="0" w:color="auto"/>
              <w:right w:val="single" w:sz="4" w:space="0" w:color="auto"/>
            </w:tcBorders>
          </w:tcPr>
          <w:p w14:paraId="41BED88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r w:rsidR="00000000" w:rsidRPr="00E4261A" w14:paraId="0FDBF821" w14:textId="77777777">
        <w:tc>
          <w:tcPr>
            <w:tcW w:w="4665" w:type="dxa"/>
            <w:tcBorders>
              <w:top w:val="single" w:sz="4" w:space="0" w:color="auto"/>
              <w:left w:val="single" w:sz="4" w:space="0" w:color="auto"/>
              <w:bottom w:val="single" w:sz="4" w:space="0" w:color="auto"/>
              <w:right w:val="single" w:sz="4" w:space="0" w:color="auto"/>
            </w:tcBorders>
          </w:tcPr>
          <w:p w14:paraId="1CFBE22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verzorgen van beplanting (zoals snoeien, bemesten, onkruidvrij houden op milieuvriendelijke wijze). </w:t>
            </w:r>
          </w:p>
        </w:tc>
        <w:tc>
          <w:tcPr>
            <w:tcW w:w="4665" w:type="dxa"/>
            <w:vMerge/>
            <w:tcBorders>
              <w:top w:val="nil"/>
              <w:left w:val="single" w:sz="4" w:space="0" w:color="auto"/>
              <w:bottom w:val="single" w:sz="4" w:space="0" w:color="auto"/>
              <w:right w:val="single" w:sz="4" w:space="0" w:color="auto"/>
            </w:tcBorders>
          </w:tcPr>
          <w:p w14:paraId="061FDFD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bl>
    <w:p w14:paraId="04CAD179"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73D2CD5F"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791D9B1C" w14:textId="01BF25F2"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Heesterborders, vaste plantenborders en rozenperken:</w:t>
      </w:r>
      <w:r>
        <w:rPr>
          <w:rFonts w:ascii="Arial" w:hAnsi="Arial" w:cs="Arial"/>
          <w:kern w:val="0"/>
          <w:sz w:val="20"/>
          <w:szCs w:val="20"/>
        </w:rPr>
        <w:t xml:space="preserve"> </w:t>
      </w:r>
    </w:p>
    <w:p w14:paraId="7FD48D0F"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6D50EBDE" w14:textId="77777777">
        <w:tc>
          <w:tcPr>
            <w:tcW w:w="4665" w:type="dxa"/>
            <w:tcBorders>
              <w:top w:val="single" w:sz="4" w:space="0" w:color="auto"/>
              <w:left w:val="single" w:sz="4" w:space="0" w:color="auto"/>
              <w:bottom w:val="single" w:sz="4" w:space="0" w:color="auto"/>
              <w:right w:val="single" w:sz="4" w:space="0" w:color="auto"/>
            </w:tcBorders>
          </w:tcPr>
          <w:p w14:paraId="18347D7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Kernwaarde: Heesterborders, plantenborders en rozenperken, op basis van aangetoonde beplantingsschema</w:t>
            </w:r>
            <w:r w:rsidRPr="00E4261A">
              <w:rPr>
                <w:rFonts w:ascii="Arial" w:hAnsi="Arial" w:cs="Arial"/>
                <w:i/>
                <w:iCs/>
                <w:kern w:val="0"/>
                <w:sz w:val="16"/>
                <w:szCs w:val="16"/>
              </w:rPr>
              <w:t>’</w:t>
            </w:r>
            <w:r w:rsidRPr="00E4261A">
              <w:rPr>
                <w:rFonts w:ascii="Arial" w:hAnsi="Arial" w:cs="Arial"/>
                <w:i/>
                <w:iCs/>
                <w:kern w:val="0"/>
                <w:sz w:val="16"/>
                <w:szCs w:val="16"/>
              </w:rPr>
              <w:t>s uit een voor de monumentale waarde relevante historische fase</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30BD682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Heesterborders, plantenborders en rozenperken</w:t>
            </w:r>
            <w:r w:rsidRPr="00E4261A">
              <w:rPr>
                <w:rFonts w:ascii="Arial" w:hAnsi="Arial" w:cs="Arial"/>
                <w:kern w:val="0"/>
                <w:sz w:val="16"/>
                <w:szCs w:val="16"/>
              </w:rPr>
              <w:t xml:space="preserve"> </w:t>
            </w:r>
          </w:p>
        </w:tc>
      </w:tr>
      <w:tr w:rsidR="00000000" w:rsidRPr="00E4261A" w14:paraId="5740BCDC" w14:textId="77777777">
        <w:tc>
          <w:tcPr>
            <w:tcW w:w="4665" w:type="dxa"/>
            <w:tcBorders>
              <w:top w:val="single" w:sz="4" w:space="0" w:color="auto"/>
              <w:left w:val="single" w:sz="4" w:space="0" w:color="auto"/>
              <w:bottom w:val="single" w:sz="4" w:space="0" w:color="auto"/>
              <w:right w:val="single" w:sz="4" w:space="0" w:color="auto"/>
            </w:tcBorders>
          </w:tcPr>
          <w:p w14:paraId="547585B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beplanting (zoals snoeien, bemesten, onkruidvrij houden op milieuvriendelijke wijze en, bij vaste planten en rozen, ongediertevrij houden op milieuvriendelijke wijze,</w:t>
            </w:r>
            <w:r w:rsidRPr="00E4261A">
              <w:rPr>
                <w:rFonts w:ascii="Arial" w:hAnsi="Arial" w:cs="Arial"/>
                <w:kern w:val="0"/>
                <w:sz w:val="16"/>
                <w:szCs w:val="16"/>
              </w:rPr>
              <w:br/>
              <w:t xml:space="preserve">* het inboeten van plantmateriaal. </w:t>
            </w:r>
          </w:p>
        </w:tc>
        <w:tc>
          <w:tcPr>
            <w:tcW w:w="4665" w:type="dxa"/>
            <w:vMerge w:val="restart"/>
            <w:tcBorders>
              <w:top w:val="single" w:sz="4" w:space="0" w:color="auto"/>
              <w:left w:val="single" w:sz="4" w:space="0" w:color="auto"/>
              <w:bottom w:val="single" w:sz="4" w:space="0" w:color="auto"/>
              <w:right w:val="single" w:sz="4" w:space="0" w:color="auto"/>
            </w:tcBorders>
          </w:tcPr>
          <w:p w14:paraId="3B9827E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vervanging door nieuwe aanplant. </w:t>
            </w:r>
          </w:p>
        </w:tc>
      </w:tr>
      <w:tr w:rsidR="00000000" w:rsidRPr="00E4261A" w14:paraId="00D084CF" w14:textId="77777777">
        <w:tc>
          <w:tcPr>
            <w:tcW w:w="4665" w:type="dxa"/>
            <w:tcBorders>
              <w:top w:val="single" w:sz="4" w:space="0" w:color="auto"/>
              <w:left w:val="single" w:sz="4" w:space="0" w:color="auto"/>
              <w:bottom w:val="single" w:sz="4" w:space="0" w:color="auto"/>
              <w:right w:val="single" w:sz="4" w:space="0" w:color="auto"/>
            </w:tcBorders>
          </w:tcPr>
          <w:p w14:paraId="699A373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Heesterborders, plantenborders en rozenperken</w:t>
            </w:r>
            <w:r w:rsidRPr="00E4261A">
              <w:rPr>
                <w:rFonts w:ascii="Arial" w:hAnsi="Arial" w:cs="Arial"/>
                <w:kern w:val="0"/>
                <w:sz w:val="16"/>
                <w:szCs w:val="16"/>
              </w:rPr>
              <w:t xml:space="preserve"> </w:t>
            </w:r>
          </w:p>
        </w:tc>
        <w:tc>
          <w:tcPr>
            <w:tcW w:w="4665" w:type="dxa"/>
            <w:vMerge/>
            <w:tcBorders>
              <w:top w:val="nil"/>
              <w:left w:val="single" w:sz="4" w:space="0" w:color="auto"/>
              <w:bottom w:val="single" w:sz="4" w:space="0" w:color="auto"/>
              <w:right w:val="single" w:sz="4" w:space="0" w:color="auto"/>
            </w:tcBorders>
          </w:tcPr>
          <w:p w14:paraId="5C45E78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r w:rsidR="00000000" w:rsidRPr="00E4261A" w14:paraId="343F9E30" w14:textId="77777777">
        <w:tc>
          <w:tcPr>
            <w:tcW w:w="4665" w:type="dxa"/>
            <w:tcBorders>
              <w:top w:val="single" w:sz="4" w:space="0" w:color="auto"/>
              <w:left w:val="single" w:sz="4" w:space="0" w:color="auto"/>
              <w:bottom w:val="single" w:sz="4" w:space="0" w:color="auto"/>
              <w:right w:val="single" w:sz="4" w:space="0" w:color="auto"/>
            </w:tcBorders>
          </w:tcPr>
          <w:p w14:paraId="5A83AD5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beplanting (zoals snoeien, bemesten, onkruidvrij houden op milieuvriendelijke wijze en, bij vaste planten en rozen, ongediertevrij houden op milieuvriendelijke wijze,</w:t>
            </w:r>
            <w:r w:rsidRPr="00E4261A">
              <w:rPr>
                <w:rFonts w:ascii="Arial" w:hAnsi="Arial" w:cs="Arial"/>
                <w:kern w:val="0"/>
                <w:sz w:val="16"/>
                <w:szCs w:val="16"/>
              </w:rPr>
              <w:br/>
              <w:t xml:space="preserve">* het inboeten van plantmateriaal. </w:t>
            </w:r>
          </w:p>
        </w:tc>
        <w:tc>
          <w:tcPr>
            <w:tcW w:w="4665" w:type="dxa"/>
            <w:vMerge/>
            <w:tcBorders>
              <w:top w:val="nil"/>
              <w:left w:val="single" w:sz="4" w:space="0" w:color="auto"/>
              <w:bottom w:val="single" w:sz="4" w:space="0" w:color="auto"/>
              <w:right w:val="single" w:sz="4" w:space="0" w:color="auto"/>
            </w:tcBorders>
          </w:tcPr>
          <w:p w14:paraId="089E195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bl>
    <w:p w14:paraId="07A46105"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482ABE87"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2ADC2659"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Knotbomen: zie Lei- en knotbomen:</w:t>
      </w:r>
      <w:r>
        <w:rPr>
          <w:rFonts w:ascii="Arial" w:hAnsi="Arial" w:cs="Arial"/>
          <w:kern w:val="0"/>
          <w:sz w:val="20"/>
          <w:szCs w:val="20"/>
        </w:rPr>
        <w:t xml:space="preserve"> </w:t>
      </w:r>
      <w:r>
        <w:rPr>
          <w:rFonts w:ascii="Arial" w:hAnsi="Arial" w:cs="Arial"/>
          <w:kern w:val="0"/>
          <w:sz w:val="20"/>
          <w:szCs w:val="20"/>
        </w:rPr>
        <w:br/>
      </w:r>
    </w:p>
    <w:p w14:paraId="5AB7EDFC" w14:textId="1D1F5D9A"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Kuipplantencollectie (voor zover aantoonbaar onderdeel ontwerp aanleg):</w:t>
      </w:r>
      <w:r>
        <w:rPr>
          <w:rFonts w:ascii="Arial" w:hAnsi="Arial" w:cs="Arial"/>
          <w:kern w:val="0"/>
          <w:sz w:val="20"/>
          <w:szCs w:val="20"/>
        </w:rPr>
        <w:t xml:space="preserve"> </w:t>
      </w:r>
    </w:p>
    <w:p w14:paraId="5D31CB97"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1B98CCEB" w14:textId="77777777">
        <w:tc>
          <w:tcPr>
            <w:tcW w:w="4665" w:type="dxa"/>
            <w:tcBorders>
              <w:top w:val="single" w:sz="4" w:space="0" w:color="auto"/>
              <w:left w:val="single" w:sz="4" w:space="0" w:color="auto"/>
              <w:bottom w:val="single" w:sz="4" w:space="0" w:color="auto"/>
              <w:right w:val="single" w:sz="4" w:space="0" w:color="auto"/>
            </w:tcBorders>
          </w:tcPr>
          <w:p w14:paraId="5A5C410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Kernwaarde Kuipplantencollectie</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2037E6A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Kuipplantencollectie</w:t>
            </w:r>
            <w:r w:rsidRPr="00E4261A">
              <w:rPr>
                <w:rFonts w:ascii="Arial" w:hAnsi="Arial" w:cs="Arial"/>
                <w:kern w:val="0"/>
                <w:sz w:val="16"/>
                <w:szCs w:val="16"/>
              </w:rPr>
              <w:t xml:space="preserve"> </w:t>
            </w:r>
          </w:p>
        </w:tc>
      </w:tr>
      <w:tr w:rsidR="00000000" w:rsidRPr="00E4261A" w14:paraId="5F3DB3A0" w14:textId="77777777">
        <w:tc>
          <w:tcPr>
            <w:tcW w:w="4665" w:type="dxa"/>
            <w:tcBorders>
              <w:top w:val="single" w:sz="4" w:space="0" w:color="auto"/>
              <w:left w:val="single" w:sz="4" w:space="0" w:color="auto"/>
              <w:bottom w:val="single" w:sz="4" w:space="0" w:color="auto"/>
              <w:right w:val="single" w:sz="4" w:space="0" w:color="auto"/>
            </w:tcBorders>
          </w:tcPr>
          <w:p w14:paraId="4FFA1FF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verzorgen van bomen en beplanting (zoals snoeien, bemesten, ongediertevrij houden op milieuvriendelijke wijze, </w:t>
            </w:r>
            <w:proofErr w:type="spellStart"/>
            <w:r w:rsidRPr="00E4261A">
              <w:rPr>
                <w:rFonts w:ascii="Arial" w:hAnsi="Arial" w:cs="Arial"/>
                <w:kern w:val="0"/>
                <w:sz w:val="16"/>
                <w:szCs w:val="16"/>
              </w:rPr>
              <w:t>verkuipen</w:t>
            </w:r>
            <w:proofErr w:type="spellEnd"/>
            <w:r w:rsidRPr="00E4261A">
              <w:rPr>
                <w:rFonts w:ascii="Arial" w:hAnsi="Arial" w:cs="Arial"/>
                <w:kern w:val="0"/>
                <w:sz w:val="16"/>
                <w:szCs w:val="16"/>
              </w:rPr>
              <w:t xml:space="preserve"> en water geven),</w:t>
            </w:r>
            <w:r w:rsidRPr="00E4261A">
              <w:rPr>
                <w:rFonts w:ascii="Arial" w:hAnsi="Arial" w:cs="Arial"/>
                <w:kern w:val="0"/>
                <w:sz w:val="16"/>
                <w:szCs w:val="16"/>
              </w:rPr>
              <w:br/>
              <w:t xml:space="preserve">* onderhoud aan de kuipen. </w:t>
            </w:r>
          </w:p>
        </w:tc>
        <w:tc>
          <w:tcPr>
            <w:tcW w:w="4665" w:type="dxa"/>
            <w:tcBorders>
              <w:top w:val="single" w:sz="4" w:space="0" w:color="auto"/>
              <w:left w:val="single" w:sz="4" w:space="0" w:color="auto"/>
              <w:bottom w:val="single" w:sz="4" w:space="0" w:color="auto"/>
              <w:right w:val="single" w:sz="4" w:space="0" w:color="auto"/>
            </w:tcBorders>
          </w:tcPr>
          <w:p w14:paraId="49A8792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vervanging van kuipen. </w:t>
            </w:r>
          </w:p>
        </w:tc>
      </w:tr>
    </w:tbl>
    <w:p w14:paraId="5D20D9C4"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504F0979"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032B3590" w14:textId="5756A8A0"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Laanbeplantingen (zie ook Grasland):</w:t>
      </w:r>
      <w:r>
        <w:rPr>
          <w:rFonts w:ascii="Arial" w:hAnsi="Arial" w:cs="Arial"/>
          <w:kern w:val="0"/>
          <w:sz w:val="20"/>
          <w:szCs w:val="20"/>
        </w:rPr>
        <w:t xml:space="preserve"> </w:t>
      </w:r>
    </w:p>
    <w:p w14:paraId="2BB2772F"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5E6A9044" w14:textId="77777777">
        <w:tc>
          <w:tcPr>
            <w:tcW w:w="4665" w:type="dxa"/>
            <w:tcBorders>
              <w:top w:val="single" w:sz="4" w:space="0" w:color="auto"/>
              <w:left w:val="single" w:sz="4" w:space="0" w:color="auto"/>
              <w:bottom w:val="single" w:sz="4" w:space="0" w:color="auto"/>
              <w:right w:val="single" w:sz="4" w:space="0" w:color="auto"/>
            </w:tcBorders>
          </w:tcPr>
          <w:p w14:paraId="7892FD7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Hoofdstructuur Laanbeplanting</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3A11F82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Laanbeplanting</w:t>
            </w:r>
            <w:r w:rsidRPr="00E4261A">
              <w:rPr>
                <w:rFonts w:ascii="Arial" w:hAnsi="Arial" w:cs="Arial"/>
                <w:kern w:val="0"/>
                <w:sz w:val="16"/>
                <w:szCs w:val="16"/>
              </w:rPr>
              <w:t xml:space="preserve"> </w:t>
            </w:r>
          </w:p>
        </w:tc>
      </w:tr>
      <w:tr w:rsidR="00000000" w:rsidRPr="00E4261A" w14:paraId="027AB62A" w14:textId="77777777">
        <w:tc>
          <w:tcPr>
            <w:tcW w:w="4665" w:type="dxa"/>
            <w:tcBorders>
              <w:top w:val="single" w:sz="4" w:space="0" w:color="auto"/>
              <w:left w:val="single" w:sz="4" w:space="0" w:color="auto"/>
              <w:bottom w:val="single" w:sz="4" w:space="0" w:color="auto"/>
              <w:right w:val="single" w:sz="4" w:space="0" w:color="auto"/>
            </w:tcBorders>
          </w:tcPr>
          <w:p w14:paraId="392D6A3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bomen (snoeien voor zover nodig voor de instandhouding van de boom of voor instandhouding van de monumentale waarde),</w:t>
            </w:r>
            <w:r w:rsidRPr="00E4261A">
              <w:rPr>
                <w:rFonts w:ascii="Arial" w:hAnsi="Arial" w:cs="Arial"/>
                <w:kern w:val="0"/>
                <w:sz w:val="16"/>
                <w:szCs w:val="16"/>
              </w:rPr>
              <w:br/>
              <w:t>* het incidenteel kappen van zieke bomen en inboeten van nieuwe bomen en het beschermen van de jonge aanplant tegen vee of wild,</w:t>
            </w:r>
            <w:r w:rsidRPr="00E4261A">
              <w:rPr>
                <w:rFonts w:ascii="Arial" w:hAnsi="Arial" w:cs="Arial"/>
                <w:kern w:val="0"/>
                <w:sz w:val="16"/>
                <w:szCs w:val="16"/>
              </w:rPr>
              <w:br/>
              <w:t xml:space="preserve">* Onderhoud van bestaande drainage ten behoeve van een adequate waterafvoer voor behoud van de laanbeplanting. </w:t>
            </w:r>
          </w:p>
        </w:tc>
        <w:tc>
          <w:tcPr>
            <w:tcW w:w="4665" w:type="dxa"/>
            <w:tcBorders>
              <w:top w:val="single" w:sz="4" w:space="0" w:color="auto"/>
              <w:left w:val="single" w:sz="4" w:space="0" w:color="auto"/>
              <w:bottom w:val="single" w:sz="4" w:space="0" w:color="auto"/>
              <w:right w:val="single" w:sz="4" w:space="0" w:color="auto"/>
            </w:tcBorders>
          </w:tcPr>
          <w:p w14:paraId="1E501D2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geheel, dan wel bij grotere lengte in </w:t>
            </w:r>
            <w:proofErr w:type="spellStart"/>
            <w:r w:rsidRPr="00E4261A">
              <w:rPr>
                <w:rFonts w:ascii="Arial" w:hAnsi="Arial" w:cs="Arial"/>
                <w:kern w:val="0"/>
                <w:sz w:val="16"/>
                <w:szCs w:val="16"/>
              </w:rPr>
              <w:t>fasen,vervangen</w:t>
            </w:r>
            <w:proofErr w:type="spellEnd"/>
            <w:r w:rsidRPr="00E4261A">
              <w:rPr>
                <w:rFonts w:ascii="Arial" w:hAnsi="Arial" w:cs="Arial"/>
                <w:kern w:val="0"/>
                <w:sz w:val="16"/>
                <w:szCs w:val="16"/>
              </w:rPr>
              <w:t xml:space="preserve"> van de laanbeplanting als element door nieuwe aanplant en water geven gedurende maximaal 3 jaar,</w:t>
            </w:r>
            <w:r w:rsidRPr="00E4261A">
              <w:rPr>
                <w:rFonts w:ascii="Arial" w:hAnsi="Arial" w:cs="Arial"/>
                <w:kern w:val="0"/>
                <w:sz w:val="16"/>
                <w:szCs w:val="16"/>
              </w:rPr>
              <w:br/>
              <w:t xml:space="preserve">* Aanleg van drainage ten behoeve van een adequate waterafvoer voor behoud van de laanbeplanting indien nodig door gewijzigde, blijvend verhoogde waterstand (niet na oneigenlijk gebruik, bijvoorbeeld te zware bodembelasting). </w:t>
            </w:r>
          </w:p>
        </w:tc>
      </w:tr>
    </w:tbl>
    <w:p w14:paraId="38AB12B2"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5F8FB4E"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0BCD9224"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VTA (Visual Tree Assessment) en opkronen van bomen vanwege het verkeer is niet subsidiabel.</w:t>
      </w:r>
      <w:r>
        <w:rPr>
          <w:rFonts w:ascii="Arial" w:hAnsi="Arial" w:cs="Arial"/>
          <w:kern w:val="0"/>
          <w:sz w:val="20"/>
          <w:szCs w:val="20"/>
        </w:rPr>
        <w:br/>
      </w:r>
    </w:p>
    <w:p w14:paraId="004FFC74" w14:textId="328FDE23" w:rsidR="00E4261A" w:rsidRDefault="00BE1B8D" w:rsidP="00785DA4">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p>
    <w:p w14:paraId="686C2865" w14:textId="5449C0A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i/>
          <w:iCs/>
          <w:kern w:val="0"/>
          <w:sz w:val="20"/>
          <w:szCs w:val="20"/>
        </w:rPr>
        <w:t>Lei- en knotbomen (zie ook Laanbeplantingen of Solitairen en boomgroepen):</w:t>
      </w:r>
      <w:r>
        <w:rPr>
          <w:rFonts w:ascii="Arial" w:hAnsi="Arial" w:cs="Arial"/>
          <w:kern w:val="0"/>
          <w:sz w:val="20"/>
          <w:szCs w:val="20"/>
        </w:rPr>
        <w:t xml:space="preserve"> </w:t>
      </w:r>
    </w:p>
    <w:p w14:paraId="1856A92C"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50454569" w14:textId="77777777">
        <w:tc>
          <w:tcPr>
            <w:tcW w:w="4665" w:type="dxa"/>
            <w:tcBorders>
              <w:top w:val="single" w:sz="4" w:space="0" w:color="auto"/>
              <w:left w:val="single" w:sz="4" w:space="0" w:color="auto"/>
              <w:bottom w:val="single" w:sz="4" w:space="0" w:color="auto"/>
              <w:right w:val="single" w:sz="4" w:space="0" w:color="auto"/>
            </w:tcBorders>
          </w:tcPr>
          <w:p w14:paraId="4FA4C7D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Lei- en knotbomen</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7F93483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Lei- en knotbomen</w:t>
            </w:r>
            <w:r w:rsidRPr="00E4261A">
              <w:rPr>
                <w:rFonts w:ascii="Arial" w:hAnsi="Arial" w:cs="Arial"/>
                <w:kern w:val="0"/>
                <w:sz w:val="16"/>
                <w:szCs w:val="16"/>
              </w:rPr>
              <w:t xml:space="preserve"> </w:t>
            </w:r>
          </w:p>
        </w:tc>
      </w:tr>
      <w:tr w:rsidR="00000000" w:rsidRPr="00E4261A" w14:paraId="1B85EEF3" w14:textId="77777777">
        <w:tc>
          <w:tcPr>
            <w:tcW w:w="4665" w:type="dxa"/>
            <w:tcBorders>
              <w:top w:val="single" w:sz="4" w:space="0" w:color="auto"/>
              <w:left w:val="single" w:sz="4" w:space="0" w:color="auto"/>
              <w:bottom w:val="single" w:sz="4" w:space="0" w:color="auto"/>
              <w:right w:val="single" w:sz="4" w:space="0" w:color="auto"/>
            </w:tcBorders>
          </w:tcPr>
          <w:p w14:paraId="0C849D3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bomen (zoals snoeien, met compost bemesten, leiden en knotten),</w:t>
            </w:r>
            <w:r w:rsidRPr="00E4261A">
              <w:rPr>
                <w:rFonts w:ascii="Arial" w:hAnsi="Arial" w:cs="Arial"/>
                <w:kern w:val="0"/>
                <w:sz w:val="16"/>
                <w:szCs w:val="16"/>
              </w:rPr>
              <w:br/>
              <w:t>* het incidenteel kappen en inboeten van bomen,</w:t>
            </w:r>
            <w:r w:rsidRPr="00E4261A">
              <w:rPr>
                <w:rFonts w:ascii="Arial" w:hAnsi="Arial" w:cs="Arial"/>
                <w:kern w:val="0"/>
                <w:sz w:val="16"/>
                <w:szCs w:val="16"/>
              </w:rPr>
              <w:br/>
              <w:t xml:space="preserve">* het verwijderen van opslag. </w:t>
            </w:r>
          </w:p>
        </w:tc>
        <w:tc>
          <w:tcPr>
            <w:tcW w:w="4665" w:type="dxa"/>
            <w:tcBorders>
              <w:top w:val="single" w:sz="4" w:space="0" w:color="auto"/>
              <w:left w:val="single" w:sz="4" w:space="0" w:color="auto"/>
              <w:bottom w:val="single" w:sz="4" w:space="0" w:color="auto"/>
              <w:right w:val="single" w:sz="4" w:space="0" w:color="auto"/>
            </w:tcBorders>
          </w:tcPr>
          <w:p w14:paraId="5691340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vervanging van een boom of boomgroep als element door nieuwe aanplant en water geven gedurende maximaal drie jaar. </w:t>
            </w:r>
          </w:p>
        </w:tc>
      </w:tr>
    </w:tbl>
    <w:p w14:paraId="7C2CA429"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57A2A876"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625A28B" w14:textId="2C709BA3"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Parkbos (geen productiebos; zie ook Hakhoutbos):</w:t>
      </w:r>
      <w:r>
        <w:rPr>
          <w:rFonts w:ascii="Arial" w:hAnsi="Arial" w:cs="Arial"/>
          <w:kern w:val="0"/>
          <w:sz w:val="20"/>
          <w:szCs w:val="20"/>
        </w:rPr>
        <w:t xml:space="preserve"> </w:t>
      </w:r>
    </w:p>
    <w:p w14:paraId="3CD962A6"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64E07F70" w14:textId="77777777">
        <w:tc>
          <w:tcPr>
            <w:tcW w:w="4665" w:type="dxa"/>
            <w:tcBorders>
              <w:top w:val="single" w:sz="4" w:space="0" w:color="auto"/>
              <w:left w:val="single" w:sz="4" w:space="0" w:color="auto"/>
              <w:bottom w:val="single" w:sz="4" w:space="0" w:color="auto"/>
              <w:right w:val="single" w:sz="4" w:space="0" w:color="auto"/>
            </w:tcBorders>
          </w:tcPr>
          <w:p w14:paraId="7AAA3DF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Parkbos</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7018076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Parkbos</w:t>
            </w:r>
            <w:r w:rsidRPr="00E4261A">
              <w:rPr>
                <w:rFonts w:ascii="Arial" w:hAnsi="Arial" w:cs="Arial"/>
                <w:kern w:val="0"/>
                <w:sz w:val="16"/>
                <w:szCs w:val="16"/>
              </w:rPr>
              <w:t xml:space="preserve"> </w:t>
            </w:r>
          </w:p>
        </w:tc>
      </w:tr>
      <w:tr w:rsidR="00000000" w:rsidRPr="00E4261A" w14:paraId="579EB53F" w14:textId="77777777">
        <w:tc>
          <w:tcPr>
            <w:tcW w:w="4665" w:type="dxa"/>
            <w:tcBorders>
              <w:top w:val="single" w:sz="4" w:space="0" w:color="auto"/>
              <w:left w:val="single" w:sz="4" w:space="0" w:color="auto"/>
              <w:bottom w:val="single" w:sz="4" w:space="0" w:color="auto"/>
              <w:right w:val="single" w:sz="4" w:space="0" w:color="auto"/>
            </w:tcBorders>
          </w:tcPr>
          <w:p w14:paraId="1385CC2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incidenteel kappen en inboeten van bomen en heesters. </w:t>
            </w:r>
          </w:p>
        </w:tc>
        <w:tc>
          <w:tcPr>
            <w:tcW w:w="4665" w:type="dxa"/>
            <w:tcBorders>
              <w:top w:val="single" w:sz="4" w:space="0" w:color="auto"/>
              <w:left w:val="single" w:sz="4" w:space="0" w:color="auto"/>
              <w:bottom w:val="single" w:sz="4" w:space="0" w:color="auto"/>
              <w:right w:val="single" w:sz="4" w:space="0" w:color="auto"/>
            </w:tcBorders>
          </w:tcPr>
          <w:p w14:paraId="0EF4925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geheel, dan wel vaksgewijs in fasen, vervangen van de beplanting als element door nieuwe aanplant mits geadviseerd door de minister. </w:t>
            </w:r>
          </w:p>
        </w:tc>
      </w:tr>
    </w:tbl>
    <w:p w14:paraId="7E9C2114"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46ADEB62"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92BF6D4" w14:textId="770F954D"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Parkbosranden (zie ook Grasland):</w:t>
      </w:r>
      <w:r>
        <w:rPr>
          <w:rFonts w:ascii="Arial" w:hAnsi="Arial" w:cs="Arial"/>
          <w:kern w:val="0"/>
          <w:sz w:val="20"/>
          <w:szCs w:val="20"/>
        </w:rPr>
        <w:t xml:space="preserve"> </w:t>
      </w:r>
    </w:p>
    <w:p w14:paraId="46A8EFE4"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2EF410CD" w14:textId="77777777">
        <w:tc>
          <w:tcPr>
            <w:tcW w:w="4665" w:type="dxa"/>
            <w:tcBorders>
              <w:top w:val="single" w:sz="4" w:space="0" w:color="auto"/>
              <w:left w:val="single" w:sz="4" w:space="0" w:color="auto"/>
              <w:bottom w:val="single" w:sz="4" w:space="0" w:color="auto"/>
              <w:right w:val="single" w:sz="4" w:space="0" w:color="auto"/>
            </w:tcBorders>
          </w:tcPr>
          <w:p w14:paraId="5A07E59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Hoofdstructuur Parkbosranden, voor zover het gaat om de buitenste rij of groepen bomen of heesters</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7C0034B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Parkbosranden</w:t>
            </w:r>
            <w:r w:rsidRPr="00E4261A">
              <w:rPr>
                <w:rFonts w:ascii="Arial" w:hAnsi="Arial" w:cs="Arial"/>
                <w:kern w:val="0"/>
                <w:sz w:val="16"/>
                <w:szCs w:val="16"/>
              </w:rPr>
              <w:t xml:space="preserve"> </w:t>
            </w:r>
          </w:p>
        </w:tc>
      </w:tr>
      <w:tr w:rsidR="00000000" w:rsidRPr="00E4261A" w14:paraId="02CD38CE" w14:textId="77777777">
        <w:tc>
          <w:tcPr>
            <w:tcW w:w="4665" w:type="dxa"/>
            <w:tcBorders>
              <w:top w:val="single" w:sz="4" w:space="0" w:color="auto"/>
              <w:left w:val="single" w:sz="4" w:space="0" w:color="auto"/>
              <w:bottom w:val="single" w:sz="4" w:space="0" w:color="auto"/>
              <w:right w:val="single" w:sz="4" w:space="0" w:color="auto"/>
            </w:tcBorders>
          </w:tcPr>
          <w:p w14:paraId="64354FB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snoeien van bomen en heesters,</w:t>
            </w:r>
            <w:r w:rsidRPr="00E4261A">
              <w:rPr>
                <w:rFonts w:ascii="Arial" w:hAnsi="Arial" w:cs="Arial"/>
                <w:kern w:val="0"/>
                <w:sz w:val="16"/>
                <w:szCs w:val="16"/>
              </w:rPr>
              <w:br/>
              <w:t xml:space="preserve">* het incidenteel kappen en inboeten van bomen en heesters. </w:t>
            </w:r>
          </w:p>
        </w:tc>
        <w:tc>
          <w:tcPr>
            <w:tcW w:w="4665" w:type="dxa"/>
            <w:tcBorders>
              <w:top w:val="single" w:sz="4" w:space="0" w:color="auto"/>
              <w:left w:val="single" w:sz="4" w:space="0" w:color="auto"/>
              <w:bottom w:val="single" w:sz="4" w:space="0" w:color="auto"/>
              <w:right w:val="single" w:sz="4" w:space="0" w:color="auto"/>
            </w:tcBorders>
          </w:tcPr>
          <w:p w14:paraId="6C4088C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rooien en opnieuw inplanten van bomen. </w:t>
            </w:r>
          </w:p>
        </w:tc>
      </w:tr>
    </w:tbl>
    <w:p w14:paraId="1608F4F4"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70A9FE5F"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4490692A"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Parkweiden: zie Grasland</w:t>
      </w:r>
      <w:r>
        <w:rPr>
          <w:rFonts w:ascii="Arial" w:hAnsi="Arial" w:cs="Arial"/>
          <w:kern w:val="0"/>
          <w:sz w:val="20"/>
          <w:szCs w:val="20"/>
        </w:rPr>
        <w:t xml:space="preserve"> </w:t>
      </w:r>
      <w:r>
        <w:rPr>
          <w:rFonts w:ascii="Arial" w:hAnsi="Arial" w:cs="Arial"/>
          <w:kern w:val="0"/>
          <w:sz w:val="20"/>
          <w:szCs w:val="20"/>
        </w:rPr>
        <w:br/>
      </w:r>
    </w:p>
    <w:p w14:paraId="731F4466"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Siertuinen: zie Hagen, topiaria en berceaus en zie Heesterborders, vaste plantenborders en rozenperken</w:t>
      </w:r>
      <w:r>
        <w:rPr>
          <w:rFonts w:ascii="Arial" w:hAnsi="Arial" w:cs="Arial"/>
          <w:kern w:val="0"/>
          <w:sz w:val="20"/>
          <w:szCs w:val="20"/>
        </w:rPr>
        <w:t xml:space="preserve"> </w:t>
      </w:r>
      <w:r>
        <w:rPr>
          <w:rFonts w:ascii="Arial" w:hAnsi="Arial" w:cs="Arial"/>
          <w:kern w:val="0"/>
          <w:sz w:val="20"/>
          <w:szCs w:val="20"/>
        </w:rPr>
        <w:br/>
      </w:r>
    </w:p>
    <w:p w14:paraId="118FFC96" w14:textId="2BDFAA0D"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Solitairen en boomgroepen:</w:t>
      </w:r>
      <w:r>
        <w:rPr>
          <w:rFonts w:ascii="Arial" w:hAnsi="Arial" w:cs="Arial"/>
          <w:kern w:val="0"/>
          <w:sz w:val="20"/>
          <w:szCs w:val="20"/>
        </w:rPr>
        <w:t xml:space="preserve"> </w:t>
      </w:r>
    </w:p>
    <w:p w14:paraId="5BD9BFF6"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29F8ADAB" w14:textId="77777777">
        <w:tc>
          <w:tcPr>
            <w:tcW w:w="4665" w:type="dxa"/>
            <w:tcBorders>
              <w:top w:val="single" w:sz="4" w:space="0" w:color="auto"/>
              <w:left w:val="single" w:sz="4" w:space="0" w:color="auto"/>
              <w:bottom w:val="single" w:sz="4" w:space="0" w:color="auto"/>
              <w:right w:val="single" w:sz="4" w:space="0" w:color="auto"/>
            </w:tcBorders>
          </w:tcPr>
          <w:p w14:paraId="4BA6266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Hoofdstructuur Solitairen en boomgroepen die beeldbepalend zijn in een (landschappelijke) aanleg en die vanuit de ontwerpgedachte van de aanleg een belangrijke ruimtelijke functie hebben op hun specifieke plek (bijvoorbeeld als coulisse in een parkweide) en, bij begraafplaatsen, boomsingels</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401CBFD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Solitairen, beeldbepalende boomgroepen en, bij begraafplaatsen, boomsingels</w:t>
            </w:r>
            <w:r w:rsidRPr="00E4261A">
              <w:rPr>
                <w:rFonts w:ascii="Arial" w:hAnsi="Arial" w:cs="Arial"/>
                <w:kern w:val="0"/>
                <w:sz w:val="16"/>
                <w:szCs w:val="16"/>
              </w:rPr>
              <w:t xml:space="preserve"> </w:t>
            </w:r>
          </w:p>
        </w:tc>
      </w:tr>
      <w:tr w:rsidR="00000000" w:rsidRPr="00E4261A" w14:paraId="3F83BDD2" w14:textId="77777777">
        <w:tc>
          <w:tcPr>
            <w:tcW w:w="4665" w:type="dxa"/>
            <w:tcBorders>
              <w:top w:val="single" w:sz="4" w:space="0" w:color="auto"/>
              <w:left w:val="single" w:sz="4" w:space="0" w:color="auto"/>
              <w:bottom w:val="single" w:sz="4" w:space="0" w:color="auto"/>
              <w:right w:val="single" w:sz="4" w:space="0" w:color="auto"/>
            </w:tcBorders>
          </w:tcPr>
          <w:p w14:paraId="442B37B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verzorgen van bomen (zoals snoeien, met compost bemesten, leiden en knotten),</w:t>
            </w:r>
            <w:r w:rsidRPr="00E4261A">
              <w:rPr>
                <w:rFonts w:ascii="Arial" w:hAnsi="Arial" w:cs="Arial"/>
                <w:kern w:val="0"/>
                <w:sz w:val="16"/>
                <w:szCs w:val="16"/>
              </w:rPr>
              <w:br/>
              <w:t>* het incidenteel kappen en inboeten van zieke bomen volgens oorspronkelijk ontwerp (cultivar, plaats) en het beschermen van de jonge bomen tegen vee of wild,</w:t>
            </w:r>
            <w:r w:rsidRPr="00E4261A">
              <w:rPr>
                <w:rFonts w:ascii="Arial" w:hAnsi="Arial" w:cs="Arial"/>
                <w:kern w:val="0"/>
                <w:sz w:val="16"/>
                <w:szCs w:val="16"/>
              </w:rPr>
              <w:br/>
              <w:t xml:space="preserve">* beluchten (ploffen), voor zover naar het oordeel van de minister noodzakelijk, dat wil zeggen bij belangrijke exemplaren en niet als de oorzaak voor verdichting is gelegen in oneigenlijk gebruik. </w:t>
            </w:r>
          </w:p>
        </w:tc>
        <w:tc>
          <w:tcPr>
            <w:tcW w:w="4665" w:type="dxa"/>
            <w:tcBorders>
              <w:top w:val="single" w:sz="4" w:space="0" w:color="auto"/>
              <w:left w:val="single" w:sz="4" w:space="0" w:color="auto"/>
              <w:bottom w:val="single" w:sz="4" w:space="0" w:color="auto"/>
              <w:right w:val="single" w:sz="4" w:space="0" w:color="auto"/>
            </w:tcBorders>
          </w:tcPr>
          <w:p w14:paraId="4904281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vervanging van een boom of boomgroep als element door nieuwe aanplant en water geven gedurende maximaal drie jaar. </w:t>
            </w:r>
          </w:p>
        </w:tc>
      </w:tr>
    </w:tbl>
    <w:p w14:paraId="3C160099"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3321C938"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4656ECC2" w14:textId="77777777" w:rsidR="00BA43E8" w:rsidRDefault="00BA43E8" w:rsidP="00BA43E8"/>
    <w:p w14:paraId="2C920034" w14:textId="77777777" w:rsidR="00BA43E8" w:rsidRPr="00BA43E8" w:rsidRDefault="00BA43E8" w:rsidP="00BA43E8"/>
    <w:p w14:paraId="397C46E3" w14:textId="4D6BFE3D" w:rsidR="00E4261A" w:rsidRPr="00BA43E8" w:rsidRDefault="00BE1B8D" w:rsidP="00BA43E8">
      <w:pPr>
        <w:widowControl w:val="0"/>
        <w:autoSpaceDE w:val="0"/>
        <w:autoSpaceDN w:val="0"/>
        <w:adjustRightInd w:val="0"/>
        <w:spacing w:after="0" w:line="240" w:lineRule="auto"/>
        <w:ind w:left="640"/>
        <w:rPr>
          <w:rFonts w:ascii="Arial" w:hAnsi="Arial" w:cs="Arial"/>
          <w:kern w:val="0"/>
          <w:sz w:val="14"/>
          <w:szCs w:val="14"/>
        </w:rPr>
      </w:pPr>
      <w:r>
        <w:rPr>
          <w:rFonts w:ascii="Arial" w:hAnsi="Arial" w:cs="Arial"/>
          <w:kern w:val="0"/>
          <w:sz w:val="20"/>
          <w:szCs w:val="20"/>
        </w:rPr>
        <w:t xml:space="preserve">  </w:t>
      </w:r>
      <w:r>
        <w:rPr>
          <w:rFonts w:ascii="Arial" w:hAnsi="Arial" w:cs="Arial"/>
          <w:i/>
          <w:iCs/>
          <w:kern w:val="0"/>
          <w:sz w:val="20"/>
          <w:szCs w:val="20"/>
        </w:rPr>
        <w:t>Vormbomen: zie Lei- en knotbomen en zie topiaria bij Hagen, topiaria en berceaus</w:t>
      </w:r>
      <w:r>
        <w:rPr>
          <w:rFonts w:ascii="Arial" w:hAnsi="Arial" w:cs="Arial"/>
          <w:kern w:val="0"/>
          <w:sz w:val="20"/>
          <w:szCs w:val="20"/>
        </w:rPr>
        <w:t xml:space="preserve"> </w:t>
      </w:r>
      <w:r>
        <w:rPr>
          <w:rFonts w:ascii="Arial" w:hAnsi="Arial" w:cs="Arial"/>
          <w:kern w:val="0"/>
          <w:sz w:val="20"/>
          <w:szCs w:val="20"/>
        </w:rPr>
        <w:br/>
      </w:r>
    </w:p>
    <w:p w14:paraId="0DC6ED54" w14:textId="77777777" w:rsidR="00E4261A" w:rsidRDefault="00E4261A">
      <w:pPr>
        <w:widowControl w:val="0"/>
        <w:autoSpaceDE w:val="0"/>
        <w:autoSpaceDN w:val="0"/>
        <w:adjustRightInd w:val="0"/>
        <w:spacing w:after="0" w:line="240" w:lineRule="auto"/>
        <w:ind w:left="640"/>
        <w:rPr>
          <w:rFonts w:ascii="Arial" w:hAnsi="Arial" w:cs="Arial"/>
          <w:kern w:val="0"/>
          <w:sz w:val="20"/>
          <w:szCs w:val="20"/>
        </w:rPr>
      </w:pPr>
    </w:p>
    <w:p w14:paraId="27C2CA0C" w14:textId="43054473"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i/>
          <w:iCs/>
          <w:kern w:val="0"/>
          <w:sz w:val="20"/>
          <w:szCs w:val="20"/>
        </w:rPr>
        <w:t>Zichtassen en zichtlijnen (</w:t>
      </w:r>
      <w:proofErr w:type="spellStart"/>
      <w:r>
        <w:rPr>
          <w:rFonts w:ascii="Arial" w:hAnsi="Arial" w:cs="Arial"/>
          <w:i/>
          <w:iCs/>
          <w:kern w:val="0"/>
          <w:sz w:val="20"/>
          <w:szCs w:val="20"/>
        </w:rPr>
        <w:t>vista</w:t>
      </w:r>
      <w:r>
        <w:rPr>
          <w:rFonts w:ascii="Arial" w:hAnsi="Arial" w:cs="Arial"/>
          <w:i/>
          <w:iCs/>
          <w:kern w:val="0"/>
          <w:sz w:val="20"/>
          <w:szCs w:val="20"/>
        </w:rPr>
        <w:t>’</w:t>
      </w:r>
      <w:r>
        <w:rPr>
          <w:rFonts w:ascii="Arial" w:hAnsi="Arial" w:cs="Arial"/>
          <w:i/>
          <w:iCs/>
          <w:kern w:val="0"/>
          <w:sz w:val="20"/>
          <w:szCs w:val="20"/>
        </w:rPr>
        <w:t>s</w:t>
      </w:r>
      <w:proofErr w:type="spellEnd"/>
      <w:r>
        <w:rPr>
          <w:rFonts w:ascii="Arial" w:hAnsi="Arial" w:cs="Arial"/>
          <w:i/>
          <w:iCs/>
          <w:kern w:val="0"/>
          <w:sz w:val="20"/>
          <w:szCs w:val="20"/>
        </w:rPr>
        <w:t>; zie ook onder Grasland en Parkbosranden):</w:t>
      </w:r>
      <w:r>
        <w:rPr>
          <w:rFonts w:ascii="Arial" w:hAnsi="Arial" w:cs="Arial"/>
          <w:kern w:val="0"/>
          <w:sz w:val="20"/>
          <w:szCs w:val="20"/>
        </w:rPr>
        <w:t xml:space="preserve"> </w:t>
      </w:r>
    </w:p>
    <w:p w14:paraId="76CE0593" w14:textId="77777777" w:rsidR="00BE1B8D" w:rsidRPr="00BA43E8" w:rsidRDefault="00BE1B8D">
      <w:pPr>
        <w:widowControl w:val="0"/>
        <w:autoSpaceDE w:val="0"/>
        <w:autoSpaceDN w:val="0"/>
        <w:adjustRightInd w:val="0"/>
        <w:spacing w:after="0" w:line="240" w:lineRule="auto"/>
        <w:rPr>
          <w:rFonts w:ascii="Times New Roman" w:hAnsi="Times New Roman"/>
          <w:kern w:val="0"/>
          <w:sz w:val="20"/>
          <w:szCs w:val="20"/>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5138255F" w14:textId="77777777">
        <w:tc>
          <w:tcPr>
            <w:tcW w:w="4665" w:type="dxa"/>
            <w:tcBorders>
              <w:top w:val="single" w:sz="4" w:space="0" w:color="auto"/>
              <w:left w:val="single" w:sz="4" w:space="0" w:color="auto"/>
              <w:bottom w:val="single" w:sz="4" w:space="0" w:color="auto"/>
              <w:right w:val="single" w:sz="4" w:space="0" w:color="auto"/>
            </w:tcBorders>
          </w:tcPr>
          <w:p w14:paraId="58B8C2B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Hoofdstructuur Zichtassen en zichtlijnen</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431329D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Zichtassen en zichtlijnen</w:t>
            </w:r>
            <w:r w:rsidRPr="00E4261A">
              <w:rPr>
                <w:rFonts w:ascii="Arial" w:hAnsi="Arial" w:cs="Arial"/>
                <w:kern w:val="0"/>
                <w:sz w:val="16"/>
                <w:szCs w:val="16"/>
              </w:rPr>
              <w:t xml:space="preserve"> </w:t>
            </w:r>
          </w:p>
        </w:tc>
      </w:tr>
      <w:tr w:rsidR="00000000" w:rsidRPr="00E4261A" w14:paraId="45E4D730" w14:textId="77777777">
        <w:tc>
          <w:tcPr>
            <w:tcW w:w="4665" w:type="dxa"/>
            <w:tcBorders>
              <w:top w:val="single" w:sz="4" w:space="0" w:color="auto"/>
              <w:left w:val="single" w:sz="4" w:space="0" w:color="auto"/>
              <w:bottom w:val="single" w:sz="4" w:space="0" w:color="auto"/>
              <w:right w:val="single" w:sz="4" w:space="0" w:color="auto"/>
            </w:tcBorders>
          </w:tcPr>
          <w:p w14:paraId="71FE7D4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onderhoud van zichtassen, zichtlijnen en open ruimten door het verwijderen van opslag en beperkt kappen van bomen, verwijderen van takken van bomen of te ver uitgegroeide heesters die het zicht inkaderen of begeleiden. </w:t>
            </w:r>
          </w:p>
        </w:tc>
        <w:tc>
          <w:tcPr>
            <w:tcW w:w="4665" w:type="dxa"/>
            <w:tcBorders>
              <w:top w:val="single" w:sz="4" w:space="0" w:color="auto"/>
              <w:left w:val="single" w:sz="4" w:space="0" w:color="auto"/>
              <w:bottom w:val="single" w:sz="4" w:space="0" w:color="auto"/>
              <w:right w:val="single" w:sz="4" w:space="0" w:color="auto"/>
            </w:tcBorders>
          </w:tcPr>
          <w:p w14:paraId="4B1A2AB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herstel van de ruimtelijke structuur van zichtassen, zichtlijnen en open ruimten, nadat deze eerder opzettelijk zijn </w:t>
            </w:r>
            <w:proofErr w:type="spellStart"/>
            <w:r w:rsidRPr="00E4261A">
              <w:rPr>
                <w:rFonts w:ascii="Arial" w:hAnsi="Arial" w:cs="Arial"/>
                <w:kern w:val="0"/>
                <w:sz w:val="16"/>
                <w:szCs w:val="16"/>
              </w:rPr>
              <w:t>dichtgeplant</w:t>
            </w:r>
            <w:proofErr w:type="spellEnd"/>
            <w:r w:rsidRPr="00E4261A">
              <w:rPr>
                <w:rFonts w:ascii="Arial" w:hAnsi="Arial" w:cs="Arial"/>
                <w:kern w:val="0"/>
                <w:sz w:val="16"/>
                <w:szCs w:val="16"/>
              </w:rPr>
              <w:t xml:space="preserve">, voor zover van aangetoond belang voor de monumentale waarden. </w:t>
            </w:r>
          </w:p>
        </w:tc>
      </w:tr>
    </w:tbl>
    <w:p w14:paraId="7720352F"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29A549BB" w14:textId="77777777" w:rsidR="00BE1B8D" w:rsidRPr="00BA43E8" w:rsidRDefault="00BE1B8D">
      <w:pPr>
        <w:widowControl w:val="0"/>
        <w:autoSpaceDE w:val="0"/>
        <w:autoSpaceDN w:val="0"/>
        <w:adjustRightInd w:val="0"/>
        <w:spacing w:after="0" w:line="240" w:lineRule="auto"/>
        <w:rPr>
          <w:rFonts w:ascii="Arial" w:hAnsi="Arial" w:cs="Arial"/>
          <w:kern w:val="0"/>
          <w:sz w:val="12"/>
          <w:szCs w:val="12"/>
        </w:rPr>
      </w:pPr>
    </w:p>
    <w:p w14:paraId="450A55F0"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Andere elementen in de groenaanleg:</w:t>
      </w:r>
      <w:r>
        <w:rPr>
          <w:rFonts w:ascii="Arial" w:hAnsi="Arial" w:cs="Arial"/>
          <w:kern w:val="0"/>
          <w:sz w:val="20"/>
          <w:szCs w:val="20"/>
        </w:rPr>
        <w:t xml:space="preserve"> </w:t>
      </w:r>
      <w:r>
        <w:rPr>
          <w:rFonts w:ascii="Arial" w:hAnsi="Arial" w:cs="Arial"/>
          <w:kern w:val="0"/>
          <w:sz w:val="20"/>
          <w:szCs w:val="20"/>
        </w:rPr>
        <w:br/>
      </w:r>
    </w:p>
    <w:p w14:paraId="388FAB35"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Bruggen: zie Wegen en paden en Leidraad gebouwde monumenten</w:t>
      </w:r>
      <w:r>
        <w:rPr>
          <w:rFonts w:ascii="Arial" w:hAnsi="Arial" w:cs="Arial"/>
          <w:kern w:val="0"/>
          <w:sz w:val="20"/>
          <w:szCs w:val="20"/>
        </w:rPr>
        <w:t xml:space="preserve"> </w:t>
      </w:r>
      <w:r>
        <w:rPr>
          <w:rFonts w:ascii="Arial" w:hAnsi="Arial" w:cs="Arial"/>
          <w:kern w:val="0"/>
          <w:sz w:val="20"/>
          <w:szCs w:val="20"/>
        </w:rPr>
        <w:br/>
      </w:r>
    </w:p>
    <w:p w14:paraId="7AA7F3FB" w14:textId="3C1FC4E5"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Aardwerken:</w:t>
      </w:r>
      <w:r>
        <w:rPr>
          <w:rFonts w:ascii="Arial" w:hAnsi="Arial" w:cs="Arial"/>
          <w:kern w:val="0"/>
          <w:sz w:val="20"/>
          <w:szCs w:val="20"/>
        </w:rPr>
        <w:t xml:space="preserve"> </w:t>
      </w:r>
    </w:p>
    <w:p w14:paraId="1847DB53" w14:textId="77777777" w:rsidR="00BE1B8D" w:rsidRPr="00BA43E8" w:rsidRDefault="00BE1B8D">
      <w:pPr>
        <w:widowControl w:val="0"/>
        <w:autoSpaceDE w:val="0"/>
        <w:autoSpaceDN w:val="0"/>
        <w:adjustRightInd w:val="0"/>
        <w:spacing w:after="0" w:line="240" w:lineRule="auto"/>
        <w:rPr>
          <w:rFonts w:ascii="Times New Roman" w:hAnsi="Times New Roman"/>
          <w:kern w:val="0"/>
          <w:sz w:val="18"/>
          <w:szCs w:val="18"/>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2915F4C8" w14:textId="77777777">
        <w:tc>
          <w:tcPr>
            <w:tcW w:w="4665" w:type="dxa"/>
            <w:tcBorders>
              <w:top w:val="single" w:sz="4" w:space="0" w:color="auto"/>
              <w:left w:val="single" w:sz="4" w:space="0" w:color="auto"/>
              <w:bottom w:val="single" w:sz="4" w:space="0" w:color="auto"/>
              <w:right w:val="single" w:sz="4" w:space="0" w:color="auto"/>
            </w:tcBorders>
          </w:tcPr>
          <w:p w14:paraId="17B5AB7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Kernwaarde Aardwerken die beeldbepalend zijn in een aanleg en die vanuit de ontwerpgedachte van de aanleg een belangrijke ruimtelijke functie hebben op hun specifieke plek (bijvoorbeeld in verdedigingslinies of Japanse tuinen)</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2F7EA89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Aardwerken</w:t>
            </w:r>
            <w:r w:rsidRPr="00E4261A">
              <w:rPr>
                <w:rFonts w:ascii="Arial" w:hAnsi="Arial" w:cs="Arial"/>
                <w:kern w:val="0"/>
                <w:sz w:val="16"/>
                <w:szCs w:val="16"/>
              </w:rPr>
              <w:t xml:space="preserve"> </w:t>
            </w:r>
          </w:p>
        </w:tc>
      </w:tr>
      <w:tr w:rsidR="00000000" w:rsidRPr="00E4261A" w14:paraId="63D57909" w14:textId="77777777">
        <w:tc>
          <w:tcPr>
            <w:tcW w:w="4665" w:type="dxa"/>
            <w:tcBorders>
              <w:top w:val="single" w:sz="4" w:space="0" w:color="auto"/>
              <w:left w:val="single" w:sz="4" w:space="0" w:color="auto"/>
              <w:bottom w:val="single" w:sz="4" w:space="0" w:color="auto"/>
              <w:right w:val="single" w:sz="4" w:space="0" w:color="auto"/>
            </w:tcBorders>
          </w:tcPr>
          <w:p w14:paraId="4A5C6D4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onderhoud van aardwerken met inbegrip van het maaien van taluds (maximaal twee keer per jaar). </w:t>
            </w:r>
          </w:p>
        </w:tc>
        <w:tc>
          <w:tcPr>
            <w:tcW w:w="4665" w:type="dxa"/>
            <w:vMerge w:val="restart"/>
            <w:tcBorders>
              <w:top w:val="single" w:sz="4" w:space="0" w:color="auto"/>
              <w:left w:val="single" w:sz="4" w:space="0" w:color="auto"/>
              <w:bottom w:val="single" w:sz="4" w:space="0" w:color="auto"/>
              <w:right w:val="single" w:sz="4" w:space="0" w:color="auto"/>
            </w:tcBorders>
          </w:tcPr>
          <w:p w14:paraId="56D927B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herstel van reliëf door het aanvullen van terreingedeelten die aan erosie of inklinking onderhevig zijn geweest. </w:t>
            </w:r>
          </w:p>
        </w:tc>
      </w:tr>
      <w:tr w:rsidR="00000000" w:rsidRPr="00E4261A" w14:paraId="1C2AC717" w14:textId="77777777">
        <w:tc>
          <w:tcPr>
            <w:tcW w:w="4665" w:type="dxa"/>
            <w:tcBorders>
              <w:top w:val="single" w:sz="4" w:space="0" w:color="auto"/>
              <w:left w:val="single" w:sz="4" w:space="0" w:color="auto"/>
              <w:bottom w:val="single" w:sz="4" w:space="0" w:color="auto"/>
              <w:right w:val="single" w:sz="4" w:space="0" w:color="auto"/>
            </w:tcBorders>
          </w:tcPr>
          <w:p w14:paraId="0F913B2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2 Aardwerken</w:t>
            </w:r>
            <w:r w:rsidRPr="00E4261A">
              <w:rPr>
                <w:rFonts w:ascii="Arial" w:hAnsi="Arial" w:cs="Arial"/>
                <w:kern w:val="0"/>
                <w:sz w:val="16"/>
                <w:szCs w:val="16"/>
              </w:rPr>
              <w:t xml:space="preserve"> </w:t>
            </w:r>
          </w:p>
        </w:tc>
        <w:tc>
          <w:tcPr>
            <w:tcW w:w="4665" w:type="dxa"/>
            <w:vMerge/>
            <w:tcBorders>
              <w:top w:val="nil"/>
              <w:left w:val="single" w:sz="4" w:space="0" w:color="auto"/>
              <w:bottom w:val="single" w:sz="4" w:space="0" w:color="auto"/>
              <w:right w:val="single" w:sz="4" w:space="0" w:color="auto"/>
            </w:tcBorders>
          </w:tcPr>
          <w:p w14:paraId="5196AAF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r w:rsidR="00000000" w:rsidRPr="00E4261A" w14:paraId="14B1092A" w14:textId="77777777">
        <w:tc>
          <w:tcPr>
            <w:tcW w:w="4665" w:type="dxa"/>
            <w:tcBorders>
              <w:top w:val="single" w:sz="4" w:space="0" w:color="auto"/>
              <w:left w:val="single" w:sz="4" w:space="0" w:color="auto"/>
              <w:bottom w:val="single" w:sz="4" w:space="0" w:color="auto"/>
              <w:right w:val="single" w:sz="4" w:space="0" w:color="auto"/>
            </w:tcBorders>
          </w:tcPr>
          <w:p w14:paraId="302477A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onderhoud van aardwerken met inbegrip van het maaien van taluds (maximaal twee keer per jaar). </w:t>
            </w:r>
          </w:p>
        </w:tc>
        <w:tc>
          <w:tcPr>
            <w:tcW w:w="4665" w:type="dxa"/>
            <w:vMerge/>
            <w:tcBorders>
              <w:top w:val="nil"/>
              <w:left w:val="single" w:sz="4" w:space="0" w:color="auto"/>
              <w:bottom w:val="single" w:sz="4" w:space="0" w:color="auto"/>
              <w:right w:val="single" w:sz="4" w:space="0" w:color="auto"/>
            </w:tcBorders>
          </w:tcPr>
          <w:p w14:paraId="020F014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r>
    </w:tbl>
    <w:p w14:paraId="66B95A36" w14:textId="77777777" w:rsidR="00BE1B8D" w:rsidRPr="00BA43E8" w:rsidRDefault="00BE1B8D">
      <w:pPr>
        <w:widowControl w:val="0"/>
        <w:autoSpaceDE w:val="0"/>
        <w:autoSpaceDN w:val="0"/>
        <w:adjustRightInd w:val="0"/>
        <w:spacing w:after="0" w:line="240" w:lineRule="auto"/>
        <w:rPr>
          <w:rFonts w:ascii="Arial" w:hAnsi="Arial" w:cs="Arial"/>
          <w:kern w:val="0"/>
          <w:sz w:val="12"/>
          <w:szCs w:val="12"/>
        </w:rPr>
      </w:pPr>
    </w:p>
    <w:p w14:paraId="6FC6C52C"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378716FB" w14:textId="29D16C38"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Waterpartijen en waterlopen inclusief bijbehorende beschoeiing, stuwen en duikers, waterpeilen en waterkwaliteit:</w:t>
      </w:r>
      <w:r>
        <w:rPr>
          <w:rFonts w:ascii="Arial" w:hAnsi="Arial" w:cs="Arial"/>
          <w:kern w:val="0"/>
          <w:sz w:val="20"/>
          <w:szCs w:val="20"/>
        </w:rPr>
        <w:t xml:space="preserve"> </w:t>
      </w:r>
    </w:p>
    <w:p w14:paraId="54896789" w14:textId="77777777" w:rsidR="00BE1B8D" w:rsidRPr="00BA43E8" w:rsidRDefault="00BE1B8D">
      <w:pPr>
        <w:widowControl w:val="0"/>
        <w:autoSpaceDE w:val="0"/>
        <w:autoSpaceDN w:val="0"/>
        <w:adjustRightInd w:val="0"/>
        <w:spacing w:after="0" w:line="240" w:lineRule="auto"/>
        <w:rPr>
          <w:rFonts w:ascii="Times New Roman" w:hAnsi="Times New Roman"/>
          <w:kern w:val="0"/>
          <w:sz w:val="18"/>
          <w:szCs w:val="18"/>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4A92D038" w14:textId="77777777">
        <w:tc>
          <w:tcPr>
            <w:tcW w:w="4665" w:type="dxa"/>
            <w:tcBorders>
              <w:top w:val="single" w:sz="4" w:space="0" w:color="auto"/>
              <w:left w:val="single" w:sz="4" w:space="0" w:color="auto"/>
              <w:bottom w:val="single" w:sz="4" w:space="0" w:color="auto"/>
              <w:right w:val="single" w:sz="4" w:space="0" w:color="auto"/>
            </w:tcBorders>
          </w:tcPr>
          <w:p w14:paraId="3655D02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Hoofdstructuur Waterpartijen en waterlopen</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151E684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Waterpartijen</w:t>
            </w:r>
            <w:r w:rsidRPr="00E4261A">
              <w:rPr>
                <w:rFonts w:ascii="Arial" w:hAnsi="Arial" w:cs="Arial"/>
                <w:kern w:val="0"/>
                <w:sz w:val="16"/>
                <w:szCs w:val="16"/>
              </w:rPr>
              <w:t xml:space="preserve"> </w:t>
            </w:r>
          </w:p>
        </w:tc>
      </w:tr>
      <w:tr w:rsidR="00000000" w:rsidRPr="00E4261A" w14:paraId="25DB3A2E" w14:textId="77777777">
        <w:tc>
          <w:tcPr>
            <w:tcW w:w="4665" w:type="dxa"/>
            <w:tcBorders>
              <w:top w:val="single" w:sz="4" w:space="0" w:color="auto"/>
              <w:left w:val="single" w:sz="4" w:space="0" w:color="auto"/>
              <w:bottom w:val="single" w:sz="4" w:space="0" w:color="auto"/>
              <w:right w:val="single" w:sz="4" w:space="0" w:color="auto"/>
            </w:tcBorders>
          </w:tcPr>
          <w:p w14:paraId="7D4AD42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schoon en op diepte houden van grachten, sloten en vijvers (</w:t>
            </w:r>
            <w:proofErr w:type="spellStart"/>
            <w:r w:rsidRPr="00E4261A">
              <w:rPr>
                <w:rFonts w:ascii="Arial" w:hAnsi="Arial" w:cs="Arial"/>
                <w:kern w:val="0"/>
                <w:sz w:val="16"/>
                <w:szCs w:val="16"/>
              </w:rPr>
              <w:t>kortcyclisch</w:t>
            </w:r>
            <w:proofErr w:type="spellEnd"/>
            <w:r w:rsidRPr="00E4261A">
              <w:rPr>
                <w:rFonts w:ascii="Arial" w:hAnsi="Arial" w:cs="Arial"/>
                <w:kern w:val="0"/>
                <w:sz w:val="16"/>
                <w:szCs w:val="16"/>
              </w:rPr>
              <w:t>), inclusief het afvoeren en/of tijdelijk opslaan van de uitkomende bagger in depot en het afwerken van het depot na inklinking, mits met gesloten grondbalans,</w:t>
            </w:r>
            <w:r w:rsidRPr="00E4261A">
              <w:rPr>
                <w:rFonts w:ascii="Arial" w:hAnsi="Arial" w:cs="Arial"/>
                <w:kern w:val="0"/>
                <w:sz w:val="16"/>
                <w:szCs w:val="16"/>
              </w:rPr>
              <w:br/>
              <w:t>* het opschonen van windhoeken (het plaatselijk verwijderen van opgehoopt blad en takhout),</w:t>
            </w:r>
            <w:r w:rsidRPr="00E4261A">
              <w:rPr>
                <w:rFonts w:ascii="Arial" w:hAnsi="Arial" w:cs="Arial"/>
                <w:kern w:val="0"/>
                <w:sz w:val="16"/>
                <w:szCs w:val="16"/>
              </w:rPr>
              <w:br/>
              <w:t>* het verwijderen van overmatige plantengroei,</w:t>
            </w:r>
            <w:r w:rsidRPr="00E4261A">
              <w:rPr>
                <w:rFonts w:ascii="Arial" w:hAnsi="Arial" w:cs="Arial"/>
                <w:kern w:val="0"/>
                <w:sz w:val="16"/>
                <w:szCs w:val="16"/>
              </w:rPr>
              <w:br/>
              <w:t>* onderhoud en het werkzaam houden van duikers en stuwen,</w:t>
            </w:r>
            <w:r w:rsidRPr="00E4261A">
              <w:rPr>
                <w:rFonts w:ascii="Arial" w:hAnsi="Arial" w:cs="Arial"/>
                <w:kern w:val="0"/>
                <w:sz w:val="16"/>
                <w:szCs w:val="16"/>
              </w:rPr>
              <w:br/>
              <w:t xml:space="preserve">* plaatselijk herstel van bestaande beschoeiing. </w:t>
            </w:r>
          </w:p>
        </w:tc>
        <w:tc>
          <w:tcPr>
            <w:tcW w:w="4665" w:type="dxa"/>
            <w:tcBorders>
              <w:top w:val="single" w:sz="4" w:space="0" w:color="auto"/>
              <w:left w:val="single" w:sz="4" w:space="0" w:color="auto"/>
              <w:bottom w:val="single" w:sz="4" w:space="0" w:color="auto"/>
              <w:right w:val="single" w:sz="4" w:space="0" w:color="auto"/>
            </w:tcBorders>
          </w:tcPr>
          <w:p w14:paraId="3ABAA86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het uitbaggeren van </w:t>
            </w:r>
            <w:proofErr w:type="spellStart"/>
            <w:r w:rsidRPr="00E4261A">
              <w:rPr>
                <w:rFonts w:ascii="Arial" w:hAnsi="Arial" w:cs="Arial"/>
                <w:kern w:val="0"/>
                <w:sz w:val="16"/>
                <w:szCs w:val="16"/>
              </w:rPr>
              <w:t>verlande</w:t>
            </w:r>
            <w:proofErr w:type="spellEnd"/>
            <w:r w:rsidRPr="00E4261A">
              <w:rPr>
                <w:rFonts w:ascii="Arial" w:hAnsi="Arial" w:cs="Arial"/>
                <w:kern w:val="0"/>
                <w:sz w:val="16"/>
                <w:szCs w:val="16"/>
              </w:rPr>
              <w:t xml:space="preserve"> grachten, sloten en vijvers (</w:t>
            </w:r>
            <w:proofErr w:type="spellStart"/>
            <w:r w:rsidRPr="00E4261A">
              <w:rPr>
                <w:rFonts w:ascii="Arial" w:hAnsi="Arial" w:cs="Arial"/>
                <w:kern w:val="0"/>
                <w:sz w:val="16"/>
                <w:szCs w:val="16"/>
              </w:rPr>
              <w:t>langcyclisch</w:t>
            </w:r>
            <w:proofErr w:type="spellEnd"/>
            <w:r w:rsidRPr="00E4261A">
              <w:rPr>
                <w:rFonts w:ascii="Arial" w:hAnsi="Arial" w:cs="Arial"/>
                <w:kern w:val="0"/>
                <w:sz w:val="16"/>
                <w:szCs w:val="16"/>
              </w:rPr>
              <w:t>),</w:t>
            </w:r>
            <w:r w:rsidRPr="00E4261A">
              <w:rPr>
                <w:rFonts w:ascii="Arial" w:hAnsi="Arial" w:cs="Arial"/>
                <w:kern w:val="0"/>
                <w:sz w:val="16"/>
                <w:szCs w:val="16"/>
              </w:rPr>
              <w:br/>
              <w:t>* het aanbrengen van nieuwe, eenvoudige duikers, overstorten, stuwen, gemaaltjes en pompen, die naar het oordeel van onze minister nodig zijn voor het handhaven of verbeteren van het waterpeil,</w:t>
            </w:r>
            <w:r w:rsidRPr="00E4261A">
              <w:rPr>
                <w:rFonts w:ascii="Arial" w:hAnsi="Arial" w:cs="Arial"/>
                <w:kern w:val="0"/>
                <w:sz w:val="16"/>
                <w:szCs w:val="16"/>
              </w:rPr>
              <w:br/>
              <w:t>* vervanging van beschoeiingen, indien dat om constructieve dan wel materiaaltechnische redenen noodzakelijk is,</w:t>
            </w:r>
            <w:r w:rsidRPr="00E4261A">
              <w:rPr>
                <w:rFonts w:ascii="Arial" w:hAnsi="Arial" w:cs="Arial"/>
                <w:kern w:val="0"/>
                <w:sz w:val="16"/>
                <w:szCs w:val="16"/>
              </w:rPr>
              <w:br/>
              <w:t xml:space="preserve">* aanbrengen van een nieuwe beschoeiing indien nodig voor de instandhouding van de historische oeverlijn. </w:t>
            </w:r>
          </w:p>
        </w:tc>
      </w:tr>
    </w:tbl>
    <w:p w14:paraId="6653CA7B" w14:textId="77777777" w:rsidR="00BE1B8D" w:rsidRPr="00BA43E8" w:rsidRDefault="00BE1B8D">
      <w:pPr>
        <w:widowControl w:val="0"/>
        <w:autoSpaceDE w:val="0"/>
        <w:autoSpaceDN w:val="0"/>
        <w:adjustRightInd w:val="0"/>
        <w:spacing w:after="0" w:line="240" w:lineRule="auto"/>
        <w:rPr>
          <w:rFonts w:ascii="Arial" w:hAnsi="Arial" w:cs="Arial"/>
          <w:kern w:val="0"/>
          <w:sz w:val="16"/>
          <w:szCs w:val="16"/>
        </w:rPr>
      </w:pPr>
    </w:p>
    <w:p w14:paraId="378BAD5F"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0486E371" w14:textId="77777777" w:rsidR="00BE1B8D" w:rsidRDefault="00BE1B8D">
      <w:pPr>
        <w:widowControl w:val="0"/>
        <w:autoSpaceDE w:val="0"/>
        <w:autoSpaceDN w:val="0"/>
        <w:adjustRightInd w:val="0"/>
        <w:spacing w:after="0" w:line="240" w:lineRule="auto"/>
        <w:ind w:left="640"/>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Wegen, paden en terrassen:</w:t>
      </w:r>
      <w:r>
        <w:rPr>
          <w:rFonts w:ascii="Arial" w:hAnsi="Arial" w:cs="Arial"/>
          <w:kern w:val="0"/>
          <w:sz w:val="20"/>
          <w:szCs w:val="20"/>
        </w:rPr>
        <w:t xml:space="preserve"> </w:t>
      </w:r>
    </w:p>
    <w:p w14:paraId="45D015EE" w14:textId="77777777" w:rsidR="00BE1B8D" w:rsidRPr="00BA43E8" w:rsidRDefault="00BE1B8D">
      <w:pPr>
        <w:widowControl w:val="0"/>
        <w:autoSpaceDE w:val="0"/>
        <w:autoSpaceDN w:val="0"/>
        <w:adjustRightInd w:val="0"/>
        <w:spacing w:after="0" w:line="240" w:lineRule="auto"/>
        <w:rPr>
          <w:rFonts w:ascii="Times New Roman" w:hAnsi="Times New Roman"/>
          <w:kern w:val="0"/>
          <w:sz w:val="18"/>
          <w:szCs w:val="18"/>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00000000" w:rsidRPr="00E4261A" w14:paraId="07252982" w14:textId="77777777">
        <w:tc>
          <w:tcPr>
            <w:tcW w:w="4665" w:type="dxa"/>
            <w:tcBorders>
              <w:top w:val="single" w:sz="4" w:space="0" w:color="auto"/>
              <w:left w:val="single" w:sz="4" w:space="0" w:color="auto"/>
              <w:bottom w:val="single" w:sz="4" w:space="0" w:color="auto"/>
              <w:right w:val="single" w:sz="4" w:space="0" w:color="auto"/>
            </w:tcBorders>
          </w:tcPr>
          <w:p w14:paraId="5AE627E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Onderhoud prioriteit 1 Hoofdstructuur Historisch padenstelsel</w:t>
            </w:r>
            <w:r w:rsidRPr="00E4261A">
              <w:rPr>
                <w:rFonts w:ascii="Arial" w:hAnsi="Arial" w:cs="Arial"/>
                <w:kern w:val="0"/>
                <w:sz w:val="16"/>
                <w:szCs w:val="16"/>
              </w:rPr>
              <w:t xml:space="preserve"> </w:t>
            </w:r>
          </w:p>
        </w:tc>
        <w:tc>
          <w:tcPr>
            <w:tcW w:w="4665" w:type="dxa"/>
            <w:tcBorders>
              <w:top w:val="single" w:sz="4" w:space="0" w:color="auto"/>
              <w:left w:val="single" w:sz="4" w:space="0" w:color="auto"/>
              <w:bottom w:val="single" w:sz="4" w:space="0" w:color="auto"/>
              <w:right w:val="single" w:sz="4" w:space="0" w:color="auto"/>
            </w:tcBorders>
          </w:tcPr>
          <w:p w14:paraId="4A96681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 </w:t>
            </w:r>
            <w:r w:rsidRPr="00E4261A">
              <w:rPr>
                <w:rFonts w:ascii="Arial" w:hAnsi="Arial" w:cs="Arial"/>
                <w:i/>
                <w:iCs/>
                <w:kern w:val="0"/>
                <w:sz w:val="16"/>
                <w:szCs w:val="16"/>
              </w:rPr>
              <w:t>Restauratie Historisch padenstelsel</w:t>
            </w:r>
            <w:r w:rsidRPr="00E4261A">
              <w:rPr>
                <w:rFonts w:ascii="Arial" w:hAnsi="Arial" w:cs="Arial"/>
                <w:kern w:val="0"/>
                <w:sz w:val="16"/>
                <w:szCs w:val="16"/>
              </w:rPr>
              <w:t xml:space="preserve"> </w:t>
            </w:r>
          </w:p>
        </w:tc>
      </w:tr>
      <w:tr w:rsidR="00000000" w:rsidRPr="00E4261A" w14:paraId="55222F04" w14:textId="77777777">
        <w:tc>
          <w:tcPr>
            <w:tcW w:w="4665" w:type="dxa"/>
            <w:tcBorders>
              <w:top w:val="single" w:sz="4" w:space="0" w:color="auto"/>
              <w:left w:val="single" w:sz="4" w:space="0" w:color="auto"/>
              <w:bottom w:val="single" w:sz="4" w:space="0" w:color="auto"/>
              <w:right w:val="single" w:sz="4" w:space="0" w:color="auto"/>
            </w:tcBorders>
          </w:tcPr>
          <w:p w14:paraId="37B6153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onkruidvrij houden op milieuvriendelijke wijze (maximaal 2x per jaar),</w:t>
            </w:r>
            <w:r w:rsidRPr="00E4261A">
              <w:rPr>
                <w:rFonts w:ascii="Arial" w:hAnsi="Arial" w:cs="Arial"/>
                <w:kern w:val="0"/>
                <w:sz w:val="16"/>
                <w:szCs w:val="16"/>
              </w:rPr>
              <w:br/>
              <w:t>* het blad ruimen,</w:t>
            </w:r>
            <w:r w:rsidRPr="00E4261A">
              <w:rPr>
                <w:rFonts w:ascii="Arial" w:hAnsi="Arial" w:cs="Arial"/>
                <w:kern w:val="0"/>
                <w:sz w:val="16"/>
                <w:szCs w:val="16"/>
              </w:rPr>
              <w:br/>
              <w:t>* het knippen of steken van graskanten,</w:t>
            </w:r>
            <w:r w:rsidRPr="00E4261A">
              <w:rPr>
                <w:rFonts w:ascii="Arial" w:hAnsi="Arial" w:cs="Arial"/>
                <w:kern w:val="0"/>
                <w:sz w:val="16"/>
                <w:szCs w:val="16"/>
              </w:rPr>
              <w:br/>
              <w:t>* het aanvullen met een toplaag, zoals grind, schelpen of zand, overeenkomstig de bestaande toestand, voor zover de bestaande toplaag bijdraagt aan de monumentale waarde,</w:t>
            </w:r>
            <w:r w:rsidRPr="00E4261A">
              <w:rPr>
                <w:rFonts w:ascii="Arial" w:hAnsi="Arial" w:cs="Arial"/>
                <w:kern w:val="0"/>
                <w:sz w:val="16"/>
                <w:szCs w:val="16"/>
              </w:rPr>
              <w:br/>
              <w:t>* plaatselijk herstel van de bestaande verharding of het bestaande profiel,</w:t>
            </w:r>
            <w:r w:rsidRPr="00E4261A">
              <w:rPr>
                <w:rFonts w:ascii="Arial" w:hAnsi="Arial" w:cs="Arial"/>
                <w:kern w:val="0"/>
                <w:sz w:val="16"/>
                <w:szCs w:val="16"/>
              </w:rPr>
              <w:br/>
              <w:t>* onderhoud van eenvoudige houten loopbruggetjes die deel uitmaken van de historische wandeling,</w:t>
            </w:r>
            <w:r w:rsidRPr="00E4261A">
              <w:rPr>
                <w:rFonts w:ascii="Arial" w:hAnsi="Arial" w:cs="Arial"/>
                <w:kern w:val="0"/>
                <w:sz w:val="16"/>
                <w:szCs w:val="16"/>
              </w:rPr>
              <w:br/>
              <w:t xml:space="preserve">* onderhoud van bestaande drainage ten behoeve van een adequate waterafvoer. </w:t>
            </w:r>
          </w:p>
        </w:tc>
        <w:tc>
          <w:tcPr>
            <w:tcW w:w="4665" w:type="dxa"/>
            <w:tcBorders>
              <w:top w:val="single" w:sz="4" w:space="0" w:color="auto"/>
              <w:left w:val="single" w:sz="4" w:space="0" w:color="auto"/>
              <w:bottom w:val="single" w:sz="4" w:space="0" w:color="auto"/>
              <w:right w:val="single" w:sz="4" w:space="0" w:color="auto"/>
            </w:tcBorders>
          </w:tcPr>
          <w:p w14:paraId="5F582F7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het herstel van het oorspron</w:t>
            </w:r>
            <w:r w:rsidRPr="00E4261A">
              <w:rPr>
                <w:rFonts w:ascii="Arial" w:hAnsi="Arial" w:cs="Arial"/>
                <w:kern w:val="0"/>
                <w:sz w:val="16"/>
                <w:szCs w:val="16"/>
              </w:rPr>
              <w:t>kelijke profiel van vervaagde historische paden en padenpatronen, die slechts beperkt nog herkenbaar zijn,</w:t>
            </w:r>
            <w:r w:rsidRPr="00E4261A">
              <w:rPr>
                <w:rFonts w:ascii="Arial" w:hAnsi="Arial" w:cs="Arial"/>
                <w:kern w:val="0"/>
                <w:sz w:val="16"/>
                <w:szCs w:val="16"/>
              </w:rPr>
              <w:br/>
              <w:t xml:space="preserve">* bestaande kantopsluitingen vervangen voor zover behorend bij een historisch ontwerp of nodig voor herstel en behoud van de </w:t>
            </w:r>
            <w:proofErr w:type="spellStart"/>
            <w:r w:rsidRPr="00E4261A">
              <w:rPr>
                <w:rFonts w:ascii="Arial" w:hAnsi="Arial" w:cs="Arial"/>
                <w:kern w:val="0"/>
                <w:sz w:val="16"/>
                <w:szCs w:val="16"/>
              </w:rPr>
              <w:t>padbreedte</w:t>
            </w:r>
            <w:proofErr w:type="spellEnd"/>
            <w:r w:rsidRPr="00E4261A">
              <w:rPr>
                <w:rFonts w:ascii="Arial" w:hAnsi="Arial" w:cs="Arial"/>
                <w:kern w:val="0"/>
                <w:sz w:val="16"/>
                <w:szCs w:val="16"/>
              </w:rPr>
              <w:t xml:space="preserve"> en de belijning,</w:t>
            </w:r>
            <w:r w:rsidRPr="00E4261A">
              <w:rPr>
                <w:rFonts w:ascii="Arial" w:hAnsi="Arial" w:cs="Arial"/>
                <w:kern w:val="0"/>
                <w:sz w:val="16"/>
                <w:szCs w:val="16"/>
              </w:rPr>
              <w:br/>
              <w:t>* het aanbrengen van eenvoudige houten loopbruggetjes, indien de verbinding van belang is voor de aanleg en de voorganger geheel verdwenen is,</w:t>
            </w:r>
            <w:r w:rsidRPr="00E4261A">
              <w:rPr>
                <w:rFonts w:ascii="Arial" w:hAnsi="Arial" w:cs="Arial"/>
                <w:kern w:val="0"/>
                <w:sz w:val="16"/>
                <w:szCs w:val="16"/>
              </w:rPr>
              <w:br/>
              <w:t xml:space="preserve">* aanleg van drainage ten behoeve van een adequate waterafvoer voor behoud van het padenstelsel indien nodig </w:t>
            </w:r>
            <w:r w:rsidRPr="00E4261A">
              <w:rPr>
                <w:rFonts w:ascii="Arial" w:hAnsi="Arial" w:cs="Arial"/>
                <w:kern w:val="0"/>
                <w:sz w:val="16"/>
                <w:szCs w:val="16"/>
              </w:rPr>
              <w:t xml:space="preserve">door gewijzigde, blijvend verhoogde waterstand (niet na oneigenlijk gebruik, bijvoorbeeld te zware bodembelasting). </w:t>
            </w:r>
          </w:p>
        </w:tc>
      </w:tr>
    </w:tbl>
    <w:p w14:paraId="56C037E9"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Hoofdstuk 2. Tabellen en grondslagen voor berekeningen</w:t>
      </w:r>
    </w:p>
    <w:p w14:paraId="272DD9A3"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1. Tabel voor de berekening van het honorarium inzake het opstellen van een instandhoudingsplan</w:t>
      </w:r>
    </w:p>
    <w:p w14:paraId="2502FC96"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De kosten voor het opstellen van een instandhoudingsplan, door een architect/bouwkundige/ groenbeheerder/archeoloog, zullen worden getoetst aan de hieronder uitgewerkte honorariumpercentages. Tot de werkzaamheden inzake het opstellen van een instandhoudingsplan behoren:</w:t>
      </w:r>
    </w:p>
    <w:p w14:paraId="7EA0CD12"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(laten opstellen en) analyseren van het inspectierapport</w:t>
      </w:r>
    </w:p>
    <w:p w14:paraId="79E82FC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op basis van het inspectierapport opstellen van het instandhoudingsplan van de uit te voeren werkzaamheden</w:t>
      </w:r>
    </w:p>
    <w:p w14:paraId="5B7E22C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opstellen van werkomschrijving/</w:t>
      </w:r>
      <w:proofErr w:type="spellStart"/>
      <w:r>
        <w:rPr>
          <w:rFonts w:ascii="Arial" w:hAnsi="Arial" w:cs="Arial"/>
          <w:kern w:val="0"/>
          <w:sz w:val="20"/>
          <w:szCs w:val="20"/>
        </w:rPr>
        <w:t>besteksparagraaf</w:t>
      </w:r>
      <w:proofErr w:type="spellEnd"/>
      <w:r>
        <w:rPr>
          <w:rFonts w:ascii="Arial" w:hAnsi="Arial" w:cs="Arial"/>
          <w:kern w:val="0"/>
          <w:sz w:val="20"/>
          <w:szCs w:val="20"/>
        </w:rPr>
        <w:t>/bestek</w:t>
      </w:r>
    </w:p>
    <w:p w14:paraId="1109611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vervaardigen van eventuele bijbehorende tekeningen</w:t>
      </w:r>
    </w:p>
    <w:p w14:paraId="2FDEBB0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(laten) vervaardigen van ondersteunende foto</w:t>
      </w:r>
      <w:r>
        <w:rPr>
          <w:rFonts w:ascii="Arial" w:hAnsi="Arial" w:cs="Arial"/>
          <w:kern w:val="0"/>
          <w:sz w:val="20"/>
          <w:szCs w:val="20"/>
        </w:rPr>
        <w:t>’</w:t>
      </w:r>
      <w:r>
        <w:rPr>
          <w:rFonts w:ascii="Arial" w:hAnsi="Arial" w:cs="Arial"/>
          <w:kern w:val="0"/>
          <w:sz w:val="20"/>
          <w:szCs w:val="20"/>
        </w:rPr>
        <w:t>s</w:t>
      </w:r>
    </w:p>
    <w:p w14:paraId="0EB99ED6"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opstellen van de – meer of minder gespecificeerde – meerjarenbegroting</w:t>
      </w:r>
    </w:p>
    <w:p w14:paraId="020F406D"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E27506B"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 de toelichting op het aanvraagformulier is aangegeven aan welke eisen genoemde stukken dienen te voldoen.</w:t>
      </w:r>
    </w:p>
    <w:p w14:paraId="6544E2E7"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Het subsidiabele honorariumbedrag voor het opstellen van een instandhoudingsplan wordt als volgt vastgesteld:</w:t>
      </w:r>
    </w:p>
    <w:p w14:paraId="1EC19415"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Eerst wordt het honorariumpercentage bepaald aan de hand van het hiernavolgende overzicht, waarin dat percentage is gerelateerd aan de totale instandhoudingskosten/ bouwsom. Vervolgens wordt het subsidiabele honorariumbedrag berekend door het gevonden honorariumpercentage te vermenigvuldigen met de subsidiabele kosten.</w:t>
      </w:r>
    </w:p>
    <w:p w14:paraId="035AAD25" w14:textId="77777777" w:rsidR="00BE1B8D" w:rsidRDefault="00BE1B8D">
      <w:pPr>
        <w:widowControl w:val="0"/>
        <w:autoSpaceDE w:val="0"/>
        <w:autoSpaceDN w:val="0"/>
        <w:adjustRightInd w:val="0"/>
        <w:spacing w:after="0" w:line="240" w:lineRule="auto"/>
        <w:rPr>
          <w:rFonts w:ascii="Times New Roman" w:hAnsi="Times New Roman"/>
          <w:kern w:val="0"/>
          <w:sz w:val="24"/>
          <w:szCs w:val="24"/>
        </w:rPr>
      </w:pPr>
    </w:p>
    <w:p w14:paraId="48B10ACE"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Overzicht van honorariumpercentages gerelateerd aan de totale instandhoudingskosten:</w:t>
      </w:r>
    </w:p>
    <w:p w14:paraId="4AF85AAD" w14:textId="77777777" w:rsidR="00BE1B8D" w:rsidRDefault="00BE1B8D">
      <w:pPr>
        <w:widowControl w:val="0"/>
        <w:autoSpaceDE w:val="0"/>
        <w:autoSpaceDN w:val="0"/>
        <w:adjustRightInd w:val="0"/>
        <w:spacing w:after="0" w:line="240" w:lineRule="auto"/>
        <w:rPr>
          <w:rFonts w:ascii="Arial" w:hAnsi="Arial" w:cs="Arial"/>
          <w:kern w:val="0"/>
          <w:sz w:val="20"/>
          <w:szCs w:val="20"/>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205"/>
        <w:gridCol w:w="2774"/>
        <w:gridCol w:w="1009"/>
        <w:gridCol w:w="2325"/>
        <w:gridCol w:w="308"/>
        <w:gridCol w:w="1709"/>
      </w:tblGrid>
      <w:tr w:rsidR="00000000" w:rsidRPr="00E4261A" w14:paraId="25B1F0F0" w14:textId="77777777">
        <w:tc>
          <w:tcPr>
            <w:tcW w:w="7313" w:type="dxa"/>
            <w:gridSpan w:val="4"/>
            <w:tcBorders>
              <w:top w:val="single" w:sz="4" w:space="0" w:color="auto"/>
              <w:left w:val="single" w:sz="4" w:space="0" w:color="auto"/>
              <w:bottom w:val="single" w:sz="4" w:space="0" w:color="auto"/>
              <w:right w:val="single" w:sz="4" w:space="0" w:color="auto"/>
            </w:tcBorders>
          </w:tcPr>
          <w:p w14:paraId="34BB708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Instandhoudingskosten </w:t>
            </w:r>
          </w:p>
        </w:tc>
        <w:tc>
          <w:tcPr>
            <w:tcW w:w="308" w:type="dxa"/>
            <w:tcBorders>
              <w:top w:val="single" w:sz="4" w:space="0" w:color="auto"/>
              <w:left w:val="single" w:sz="4" w:space="0" w:color="auto"/>
              <w:bottom w:val="single" w:sz="4" w:space="0" w:color="auto"/>
              <w:right w:val="single" w:sz="4" w:space="0" w:color="auto"/>
            </w:tcBorders>
          </w:tcPr>
          <w:p w14:paraId="15D877B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C7528F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Percentage </w:t>
            </w:r>
          </w:p>
        </w:tc>
      </w:tr>
      <w:tr w:rsidR="00000000" w:rsidRPr="00E4261A" w14:paraId="38B9F55B" w14:textId="77777777">
        <w:tc>
          <w:tcPr>
            <w:tcW w:w="1205" w:type="dxa"/>
            <w:tcBorders>
              <w:top w:val="single" w:sz="4" w:space="0" w:color="auto"/>
              <w:left w:val="single" w:sz="4" w:space="0" w:color="auto"/>
              <w:bottom w:val="single" w:sz="4" w:space="0" w:color="auto"/>
              <w:right w:val="single" w:sz="4" w:space="0" w:color="auto"/>
            </w:tcBorders>
          </w:tcPr>
          <w:p w14:paraId="3674F32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2774" w:type="dxa"/>
            <w:tcBorders>
              <w:top w:val="single" w:sz="4" w:space="0" w:color="auto"/>
              <w:left w:val="single" w:sz="4" w:space="0" w:color="auto"/>
              <w:bottom w:val="single" w:sz="4" w:space="0" w:color="auto"/>
              <w:right w:val="single" w:sz="4" w:space="0" w:color="auto"/>
            </w:tcBorders>
          </w:tcPr>
          <w:p w14:paraId="3FA1732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p>
        </w:tc>
        <w:tc>
          <w:tcPr>
            <w:tcW w:w="1009" w:type="dxa"/>
            <w:tcBorders>
              <w:top w:val="single" w:sz="4" w:space="0" w:color="auto"/>
              <w:left w:val="single" w:sz="4" w:space="0" w:color="auto"/>
              <w:bottom w:val="single" w:sz="4" w:space="0" w:color="auto"/>
              <w:right w:val="single" w:sz="4" w:space="0" w:color="auto"/>
            </w:tcBorders>
          </w:tcPr>
          <w:p w14:paraId="2FCB009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9E2C33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 </w:t>
            </w:r>
          </w:p>
        </w:tc>
        <w:tc>
          <w:tcPr>
            <w:tcW w:w="308" w:type="dxa"/>
            <w:tcBorders>
              <w:top w:val="single" w:sz="4" w:space="0" w:color="auto"/>
              <w:left w:val="single" w:sz="4" w:space="0" w:color="auto"/>
              <w:bottom w:val="single" w:sz="4" w:space="0" w:color="auto"/>
              <w:right w:val="single" w:sz="4" w:space="0" w:color="auto"/>
            </w:tcBorders>
          </w:tcPr>
          <w:p w14:paraId="2B68532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C4AB2C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3,43% </w:t>
            </w:r>
          </w:p>
        </w:tc>
      </w:tr>
      <w:tr w:rsidR="00000000" w:rsidRPr="00E4261A" w14:paraId="4A2371FE" w14:textId="77777777">
        <w:tc>
          <w:tcPr>
            <w:tcW w:w="1205" w:type="dxa"/>
            <w:tcBorders>
              <w:top w:val="single" w:sz="4" w:space="0" w:color="auto"/>
              <w:left w:val="single" w:sz="4" w:space="0" w:color="auto"/>
              <w:bottom w:val="single" w:sz="4" w:space="0" w:color="auto"/>
              <w:right w:val="single" w:sz="4" w:space="0" w:color="auto"/>
            </w:tcBorders>
          </w:tcPr>
          <w:p w14:paraId="5106753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7FCB413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 </w:t>
            </w:r>
          </w:p>
        </w:tc>
        <w:tc>
          <w:tcPr>
            <w:tcW w:w="1009" w:type="dxa"/>
            <w:tcBorders>
              <w:top w:val="single" w:sz="4" w:space="0" w:color="auto"/>
              <w:left w:val="single" w:sz="4" w:space="0" w:color="auto"/>
              <w:bottom w:val="single" w:sz="4" w:space="0" w:color="auto"/>
              <w:right w:val="single" w:sz="4" w:space="0" w:color="auto"/>
            </w:tcBorders>
          </w:tcPr>
          <w:p w14:paraId="3392392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BA709A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 </w:t>
            </w:r>
          </w:p>
        </w:tc>
        <w:tc>
          <w:tcPr>
            <w:tcW w:w="308" w:type="dxa"/>
            <w:tcBorders>
              <w:top w:val="single" w:sz="4" w:space="0" w:color="auto"/>
              <w:left w:val="single" w:sz="4" w:space="0" w:color="auto"/>
              <w:bottom w:val="single" w:sz="4" w:space="0" w:color="auto"/>
              <w:right w:val="single" w:sz="4" w:space="0" w:color="auto"/>
            </w:tcBorders>
          </w:tcPr>
          <w:p w14:paraId="2229EA8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D1783A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3,22% </w:t>
            </w:r>
          </w:p>
        </w:tc>
      </w:tr>
      <w:tr w:rsidR="00000000" w:rsidRPr="00E4261A" w14:paraId="565B1AF3" w14:textId="77777777">
        <w:tc>
          <w:tcPr>
            <w:tcW w:w="1205" w:type="dxa"/>
            <w:tcBorders>
              <w:top w:val="single" w:sz="4" w:space="0" w:color="auto"/>
              <w:left w:val="single" w:sz="4" w:space="0" w:color="auto"/>
              <w:bottom w:val="single" w:sz="4" w:space="0" w:color="auto"/>
              <w:right w:val="single" w:sz="4" w:space="0" w:color="auto"/>
            </w:tcBorders>
          </w:tcPr>
          <w:p w14:paraId="4CD8F79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A9E246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 </w:t>
            </w:r>
          </w:p>
        </w:tc>
        <w:tc>
          <w:tcPr>
            <w:tcW w:w="1009" w:type="dxa"/>
            <w:tcBorders>
              <w:top w:val="single" w:sz="4" w:space="0" w:color="auto"/>
              <w:left w:val="single" w:sz="4" w:space="0" w:color="auto"/>
              <w:bottom w:val="single" w:sz="4" w:space="0" w:color="auto"/>
              <w:right w:val="single" w:sz="4" w:space="0" w:color="auto"/>
            </w:tcBorders>
          </w:tcPr>
          <w:p w14:paraId="5FE876F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429986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 </w:t>
            </w:r>
          </w:p>
        </w:tc>
        <w:tc>
          <w:tcPr>
            <w:tcW w:w="308" w:type="dxa"/>
            <w:tcBorders>
              <w:top w:val="single" w:sz="4" w:space="0" w:color="auto"/>
              <w:left w:val="single" w:sz="4" w:space="0" w:color="auto"/>
              <w:bottom w:val="single" w:sz="4" w:space="0" w:color="auto"/>
              <w:right w:val="single" w:sz="4" w:space="0" w:color="auto"/>
            </w:tcBorders>
          </w:tcPr>
          <w:p w14:paraId="7AC7C49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CCD985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3,04% </w:t>
            </w:r>
          </w:p>
        </w:tc>
      </w:tr>
      <w:tr w:rsidR="00000000" w:rsidRPr="00E4261A" w14:paraId="08D63D7A" w14:textId="77777777">
        <w:tc>
          <w:tcPr>
            <w:tcW w:w="1205" w:type="dxa"/>
            <w:tcBorders>
              <w:top w:val="single" w:sz="4" w:space="0" w:color="auto"/>
              <w:left w:val="single" w:sz="4" w:space="0" w:color="auto"/>
              <w:bottom w:val="single" w:sz="4" w:space="0" w:color="auto"/>
              <w:right w:val="single" w:sz="4" w:space="0" w:color="auto"/>
            </w:tcBorders>
          </w:tcPr>
          <w:p w14:paraId="0025BD1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42D3C28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 </w:t>
            </w:r>
          </w:p>
        </w:tc>
        <w:tc>
          <w:tcPr>
            <w:tcW w:w="1009" w:type="dxa"/>
            <w:tcBorders>
              <w:top w:val="single" w:sz="4" w:space="0" w:color="auto"/>
              <w:left w:val="single" w:sz="4" w:space="0" w:color="auto"/>
              <w:bottom w:val="single" w:sz="4" w:space="0" w:color="auto"/>
              <w:right w:val="single" w:sz="4" w:space="0" w:color="auto"/>
            </w:tcBorders>
          </w:tcPr>
          <w:p w14:paraId="50DB284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2A46B6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 </w:t>
            </w:r>
          </w:p>
        </w:tc>
        <w:tc>
          <w:tcPr>
            <w:tcW w:w="308" w:type="dxa"/>
            <w:tcBorders>
              <w:top w:val="single" w:sz="4" w:space="0" w:color="auto"/>
              <w:left w:val="single" w:sz="4" w:space="0" w:color="auto"/>
              <w:bottom w:val="single" w:sz="4" w:space="0" w:color="auto"/>
              <w:right w:val="single" w:sz="4" w:space="0" w:color="auto"/>
            </w:tcBorders>
          </w:tcPr>
          <w:p w14:paraId="78BA33A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A5D501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2,89% </w:t>
            </w:r>
          </w:p>
        </w:tc>
      </w:tr>
      <w:tr w:rsidR="00000000" w:rsidRPr="00E4261A" w14:paraId="1DDE390A" w14:textId="77777777">
        <w:tc>
          <w:tcPr>
            <w:tcW w:w="1205" w:type="dxa"/>
            <w:tcBorders>
              <w:top w:val="single" w:sz="4" w:space="0" w:color="auto"/>
              <w:left w:val="single" w:sz="4" w:space="0" w:color="auto"/>
              <w:bottom w:val="single" w:sz="4" w:space="0" w:color="auto"/>
              <w:right w:val="single" w:sz="4" w:space="0" w:color="auto"/>
            </w:tcBorders>
          </w:tcPr>
          <w:p w14:paraId="1E0130D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EBC42F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 </w:t>
            </w:r>
          </w:p>
        </w:tc>
        <w:tc>
          <w:tcPr>
            <w:tcW w:w="1009" w:type="dxa"/>
            <w:tcBorders>
              <w:top w:val="single" w:sz="4" w:space="0" w:color="auto"/>
              <w:left w:val="single" w:sz="4" w:space="0" w:color="auto"/>
              <w:bottom w:val="single" w:sz="4" w:space="0" w:color="auto"/>
              <w:right w:val="single" w:sz="4" w:space="0" w:color="auto"/>
            </w:tcBorders>
          </w:tcPr>
          <w:p w14:paraId="0761A57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814C43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250.000 </w:t>
            </w:r>
          </w:p>
        </w:tc>
        <w:tc>
          <w:tcPr>
            <w:tcW w:w="308" w:type="dxa"/>
            <w:tcBorders>
              <w:top w:val="single" w:sz="4" w:space="0" w:color="auto"/>
              <w:left w:val="single" w:sz="4" w:space="0" w:color="auto"/>
              <w:bottom w:val="single" w:sz="4" w:space="0" w:color="auto"/>
              <w:right w:val="single" w:sz="4" w:space="0" w:color="auto"/>
            </w:tcBorders>
          </w:tcPr>
          <w:p w14:paraId="5FB8DFA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268E9C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2,76% </w:t>
            </w:r>
          </w:p>
        </w:tc>
      </w:tr>
      <w:tr w:rsidR="00000000" w:rsidRPr="00E4261A" w14:paraId="16A4F034" w14:textId="77777777">
        <w:tc>
          <w:tcPr>
            <w:tcW w:w="1205" w:type="dxa"/>
            <w:tcBorders>
              <w:top w:val="single" w:sz="4" w:space="0" w:color="auto"/>
              <w:left w:val="single" w:sz="4" w:space="0" w:color="auto"/>
              <w:bottom w:val="single" w:sz="4" w:space="0" w:color="auto"/>
              <w:right w:val="single" w:sz="4" w:space="0" w:color="auto"/>
            </w:tcBorders>
          </w:tcPr>
          <w:p w14:paraId="713EE6C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5278E2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250.000 </w:t>
            </w:r>
          </w:p>
        </w:tc>
        <w:tc>
          <w:tcPr>
            <w:tcW w:w="1009" w:type="dxa"/>
            <w:tcBorders>
              <w:top w:val="single" w:sz="4" w:space="0" w:color="auto"/>
              <w:left w:val="single" w:sz="4" w:space="0" w:color="auto"/>
              <w:bottom w:val="single" w:sz="4" w:space="0" w:color="auto"/>
              <w:right w:val="single" w:sz="4" w:space="0" w:color="auto"/>
            </w:tcBorders>
          </w:tcPr>
          <w:p w14:paraId="298604D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574008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300.000 </w:t>
            </w:r>
          </w:p>
        </w:tc>
        <w:tc>
          <w:tcPr>
            <w:tcW w:w="308" w:type="dxa"/>
            <w:tcBorders>
              <w:top w:val="single" w:sz="4" w:space="0" w:color="auto"/>
              <w:left w:val="single" w:sz="4" w:space="0" w:color="auto"/>
              <w:bottom w:val="single" w:sz="4" w:space="0" w:color="auto"/>
              <w:right w:val="single" w:sz="4" w:space="0" w:color="auto"/>
            </w:tcBorders>
          </w:tcPr>
          <w:p w14:paraId="1E43ECE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EE4B29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2,66% </w:t>
            </w:r>
          </w:p>
        </w:tc>
      </w:tr>
      <w:tr w:rsidR="00000000" w:rsidRPr="00E4261A" w14:paraId="1208B929" w14:textId="77777777">
        <w:tc>
          <w:tcPr>
            <w:tcW w:w="1205" w:type="dxa"/>
            <w:tcBorders>
              <w:top w:val="single" w:sz="4" w:space="0" w:color="auto"/>
              <w:left w:val="single" w:sz="4" w:space="0" w:color="auto"/>
              <w:bottom w:val="single" w:sz="4" w:space="0" w:color="auto"/>
              <w:right w:val="single" w:sz="4" w:space="0" w:color="auto"/>
            </w:tcBorders>
          </w:tcPr>
          <w:p w14:paraId="509FB31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9A635A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300.000 </w:t>
            </w:r>
          </w:p>
        </w:tc>
        <w:tc>
          <w:tcPr>
            <w:tcW w:w="1009" w:type="dxa"/>
            <w:tcBorders>
              <w:top w:val="single" w:sz="4" w:space="0" w:color="auto"/>
              <w:left w:val="single" w:sz="4" w:space="0" w:color="auto"/>
              <w:bottom w:val="single" w:sz="4" w:space="0" w:color="auto"/>
              <w:right w:val="single" w:sz="4" w:space="0" w:color="auto"/>
            </w:tcBorders>
          </w:tcPr>
          <w:p w14:paraId="1865E9C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8C6D03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350.000 </w:t>
            </w:r>
          </w:p>
        </w:tc>
        <w:tc>
          <w:tcPr>
            <w:tcW w:w="308" w:type="dxa"/>
            <w:tcBorders>
              <w:top w:val="single" w:sz="4" w:space="0" w:color="auto"/>
              <w:left w:val="single" w:sz="4" w:space="0" w:color="auto"/>
              <w:bottom w:val="single" w:sz="4" w:space="0" w:color="auto"/>
              <w:right w:val="single" w:sz="4" w:space="0" w:color="auto"/>
            </w:tcBorders>
          </w:tcPr>
          <w:p w14:paraId="1E2E7BB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784BE12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2,56% </w:t>
            </w:r>
          </w:p>
        </w:tc>
      </w:tr>
      <w:tr w:rsidR="00000000" w:rsidRPr="00E4261A" w14:paraId="009D30F1" w14:textId="77777777">
        <w:tc>
          <w:tcPr>
            <w:tcW w:w="1205" w:type="dxa"/>
            <w:tcBorders>
              <w:top w:val="single" w:sz="4" w:space="0" w:color="auto"/>
              <w:left w:val="single" w:sz="4" w:space="0" w:color="auto"/>
              <w:bottom w:val="single" w:sz="4" w:space="0" w:color="auto"/>
              <w:right w:val="single" w:sz="4" w:space="0" w:color="auto"/>
            </w:tcBorders>
          </w:tcPr>
          <w:p w14:paraId="73B40B4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D214AC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350.000 </w:t>
            </w:r>
          </w:p>
        </w:tc>
        <w:tc>
          <w:tcPr>
            <w:tcW w:w="1009" w:type="dxa"/>
            <w:tcBorders>
              <w:top w:val="single" w:sz="4" w:space="0" w:color="auto"/>
              <w:left w:val="single" w:sz="4" w:space="0" w:color="auto"/>
              <w:bottom w:val="single" w:sz="4" w:space="0" w:color="auto"/>
              <w:right w:val="single" w:sz="4" w:space="0" w:color="auto"/>
            </w:tcBorders>
          </w:tcPr>
          <w:p w14:paraId="613F9AA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601DB08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400.000 </w:t>
            </w:r>
          </w:p>
        </w:tc>
        <w:tc>
          <w:tcPr>
            <w:tcW w:w="308" w:type="dxa"/>
            <w:tcBorders>
              <w:top w:val="single" w:sz="4" w:space="0" w:color="auto"/>
              <w:left w:val="single" w:sz="4" w:space="0" w:color="auto"/>
              <w:bottom w:val="single" w:sz="4" w:space="0" w:color="auto"/>
              <w:right w:val="single" w:sz="4" w:space="0" w:color="auto"/>
            </w:tcBorders>
          </w:tcPr>
          <w:p w14:paraId="6E09B7B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5D968F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2,48% </w:t>
            </w:r>
          </w:p>
        </w:tc>
      </w:tr>
      <w:tr w:rsidR="00000000" w:rsidRPr="00E4261A" w14:paraId="4260AF9A" w14:textId="77777777">
        <w:tc>
          <w:tcPr>
            <w:tcW w:w="1205" w:type="dxa"/>
            <w:tcBorders>
              <w:top w:val="single" w:sz="4" w:space="0" w:color="auto"/>
              <w:left w:val="single" w:sz="4" w:space="0" w:color="auto"/>
              <w:bottom w:val="single" w:sz="4" w:space="0" w:color="auto"/>
              <w:right w:val="single" w:sz="4" w:space="0" w:color="auto"/>
            </w:tcBorders>
          </w:tcPr>
          <w:p w14:paraId="296B332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096B32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400.000 </w:t>
            </w:r>
          </w:p>
        </w:tc>
        <w:tc>
          <w:tcPr>
            <w:tcW w:w="1009" w:type="dxa"/>
            <w:tcBorders>
              <w:top w:val="single" w:sz="4" w:space="0" w:color="auto"/>
              <w:left w:val="single" w:sz="4" w:space="0" w:color="auto"/>
              <w:bottom w:val="single" w:sz="4" w:space="0" w:color="auto"/>
              <w:right w:val="single" w:sz="4" w:space="0" w:color="auto"/>
            </w:tcBorders>
          </w:tcPr>
          <w:p w14:paraId="00634C1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C6B3F5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450.000 </w:t>
            </w:r>
          </w:p>
        </w:tc>
        <w:tc>
          <w:tcPr>
            <w:tcW w:w="308" w:type="dxa"/>
            <w:tcBorders>
              <w:top w:val="single" w:sz="4" w:space="0" w:color="auto"/>
              <w:left w:val="single" w:sz="4" w:space="0" w:color="auto"/>
              <w:bottom w:val="single" w:sz="4" w:space="0" w:color="auto"/>
              <w:right w:val="single" w:sz="4" w:space="0" w:color="auto"/>
            </w:tcBorders>
          </w:tcPr>
          <w:p w14:paraId="396B115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B86185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2,41% </w:t>
            </w:r>
          </w:p>
        </w:tc>
      </w:tr>
      <w:tr w:rsidR="00000000" w:rsidRPr="00E4261A" w14:paraId="7650B004" w14:textId="77777777">
        <w:tc>
          <w:tcPr>
            <w:tcW w:w="1205" w:type="dxa"/>
            <w:tcBorders>
              <w:top w:val="single" w:sz="4" w:space="0" w:color="auto"/>
              <w:left w:val="single" w:sz="4" w:space="0" w:color="auto"/>
              <w:bottom w:val="single" w:sz="4" w:space="0" w:color="auto"/>
              <w:right w:val="single" w:sz="4" w:space="0" w:color="auto"/>
            </w:tcBorders>
          </w:tcPr>
          <w:p w14:paraId="123D734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A7D07F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450.000 </w:t>
            </w:r>
          </w:p>
        </w:tc>
        <w:tc>
          <w:tcPr>
            <w:tcW w:w="1009" w:type="dxa"/>
            <w:tcBorders>
              <w:top w:val="single" w:sz="4" w:space="0" w:color="auto"/>
              <w:left w:val="single" w:sz="4" w:space="0" w:color="auto"/>
              <w:bottom w:val="single" w:sz="4" w:space="0" w:color="auto"/>
              <w:right w:val="single" w:sz="4" w:space="0" w:color="auto"/>
            </w:tcBorders>
          </w:tcPr>
          <w:p w14:paraId="09A79B6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E00630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500.000 </w:t>
            </w:r>
          </w:p>
        </w:tc>
        <w:tc>
          <w:tcPr>
            <w:tcW w:w="308" w:type="dxa"/>
            <w:tcBorders>
              <w:top w:val="single" w:sz="4" w:space="0" w:color="auto"/>
              <w:left w:val="single" w:sz="4" w:space="0" w:color="auto"/>
              <w:bottom w:val="single" w:sz="4" w:space="0" w:color="auto"/>
              <w:right w:val="single" w:sz="4" w:space="0" w:color="auto"/>
            </w:tcBorders>
          </w:tcPr>
          <w:p w14:paraId="6FE3E36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496C00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2,35% </w:t>
            </w:r>
          </w:p>
        </w:tc>
      </w:tr>
      <w:tr w:rsidR="00000000" w:rsidRPr="00E4261A" w14:paraId="23729C2C" w14:textId="77777777">
        <w:tc>
          <w:tcPr>
            <w:tcW w:w="1205" w:type="dxa"/>
            <w:tcBorders>
              <w:top w:val="single" w:sz="4" w:space="0" w:color="auto"/>
              <w:left w:val="single" w:sz="4" w:space="0" w:color="auto"/>
              <w:bottom w:val="single" w:sz="4" w:space="0" w:color="auto"/>
              <w:right w:val="single" w:sz="4" w:space="0" w:color="auto"/>
            </w:tcBorders>
          </w:tcPr>
          <w:p w14:paraId="107D788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884817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500.000 </w:t>
            </w:r>
          </w:p>
        </w:tc>
        <w:tc>
          <w:tcPr>
            <w:tcW w:w="1009" w:type="dxa"/>
            <w:tcBorders>
              <w:top w:val="single" w:sz="4" w:space="0" w:color="auto"/>
              <w:left w:val="single" w:sz="4" w:space="0" w:color="auto"/>
              <w:bottom w:val="single" w:sz="4" w:space="0" w:color="auto"/>
              <w:right w:val="single" w:sz="4" w:space="0" w:color="auto"/>
            </w:tcBorders>
          </w:tcPr>
          <w:p w14:paraId="4E67B08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AED413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550.000 </w:t>
            </w:r>
          </w:p>
        </w:tc>
        <w:tc>
          <w:tcPr>
            <w:tcW w:w="308" w:type="dxa"/>
            <w:tcBorders>
              <w:top w:val="single" w:sz="4" w:space="0" w:color="auto"/>
              <w:left w:val="single" w:sz="4" w:space="0" w:color="auto"/>
              <w:bottom w:val="single" w:sz="4" w:space="0" w:color="auto"/>
              <w:right w:val="single" w:sz="4" w:space="0" w:color="auto"/>
            </w:tcBorders>
          </w:tcPr>
          <w:p w14:paraId="7AEC41C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4A39AB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2,29% </w:t>
            </w:r>
          </w:p>
        </w:tc>
      </w:tr>
      <w:tr w:rsidR="00000000" w:rsidRPr="00E4261A" w14:paraId="16CA3DE8" w14:textId="77777777">
        <w:tc>
          <w:tcPr>
            <w:tcW w:w="1205" w:type="dxa"/>
            <w:tcBorders>
              <w:top w:val="single" w:sz="4" w:space="0" w:color="auto"/>
              <w:left w:val="single" w:sz="4" w:space="0" w:color="auto"/>
              <w:bottom w:val="single" w:sz="4" w:space="0" w:color="auto"/>
              <w:right w:val="single" w:sz="4" w:space="0" w:color="auto"/>
            </w:tcBorders>
          </w:tcPr>
          <w:p w14:paraId="7EDE00F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5D84B1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550.000 </w:t>
            </w:r>
          </w:p>
        </w:tc>
        <w:tc>
          <w:tcPr>
            <w:tcW w:w="1009" w:type="dxa"/>
            <w:tcBorders>
              <w:top w:val="single" w:sz="4" w:space="0" w:color="auto"/>
              <w:left w:val="single" w:sz="4" w:space="0" w:color="auto"/>
              <w:bottom w:val="single" w:sz="4" w:space="0" w:color="auto"/>
              <w:right w:val="single" w:sz="4" w:space="0" w:color="auto"/>
            </w:tcBorders>
          </w:tcPr>
          <w:p w14:paraId="75C67EB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5AF7EA8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600.000 </w:t>
            </w:r>
          </w:p>
        </w:tc>
        <w:tc>
          <w:tcPr>
            <w:tcW w:w="308" w:type="dxa"/>
            <w:tcBorders>
              <w:top w:val="single" w:sz="4" w:space="0" w:color="auto"/>
              <w:left w:val="single" w:sz="4" w:space="0" w:color="auto"/>
              <w:bottom w:val="single" w:sz="4" w:space="0" w:color="auto"/>
              <w:right w:val="single" w:sz="4" w:space="0" w:color="auto"/>
            </w:tcBorders>
          </w:tcPr>
          <w:p w14:paraId="73ED11C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8D0369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2,24% </w:t>
            </w:r>
          </w:p>
        </w:tc>
      </w:tr>
      <w:tr w:rsidR="00000000" w:rsidRPr="00E4261A" w14:paraId="15717A4A" w14:textId="77777777">
        <w:tc>
          <w:tcPr>
            <w:tcW w:w="1205" w:type="dxa"/>
            <w:tcBorders>
              <w:top w:val="single" w:sz="4" w:space="0" w:color="auto"/>
              <w:left w:val="single" w:sz="4" w:space="0" w:color="auto"/>
              <w:bottom w:val="single" w:sz="4" w:space="0" w:color="auto"/>
              <w:right w:val="single" w:sz="4" w:space="0" w:color="auto"/>
            </w:tcBorders>
          </w:tcPr>
          <w:p w14:paraId="67B5AFF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402C89E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600.000 </w:t>
            </w:r>
          </w:p>
        </w:tc>
        <w:tc>
          <w:tcPr>
            <w:tcW w:w="1009" w:type="dxa"/>
            <w:tcBorders>
              <w:top w:val="single" w:sz="4" w:space="0" w:color="auto"/>
              <w:left w:val="single" w:sz="4" w:space="0" w:color="auto"/>
              <w:bottom w:val="single" w:sz="4" w:space="0" w:color="auto"/>
              <w:right w:val="single" w:sz="4" w:space="0" w:color="auto"/>
            </w:tcBorders>
          </w:tcPr>
          <w:p w14:paraId="07B2F70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7BA888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650.000 </w:t>
            </w:r>
          </w:p>
        </w:tc>
        <w:tc>
          <w:tcPr>
            <w:tcW w:w="308" w:type="dxa"/>
            <w:tcBorders>
              <w:top w:val="single" w:sz="4" w:space="0" w:color="auto"/>
              <w:left w:val="single" w:sz="4" w:space="0" w:color="auto"/>
              <w:bottom w:val="single" w:sz="4" w:space="0" w:color="auto"/>
              <w:right w:val="single" w:sz="4" w:space="0" w:color="auto"/>
            </w:tcBorders>
          </w:tcPr>
          <w:p w14:paraId="4A1562F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1834EC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2,19% </w:t>
            </w:r>
          </w:p>
        </w:tc>
      </w:tr>
      <w:tr w:rsidR="00000000" w:rsidRPr="00E4261A" w14:paraId="37EF329C" w14:textId="77777777">
        <w:tc>
          <w:tcPr>
            <w:tcW w:w="1205" w:type="dxa"/>
            <w:tcBorders>
              <w:top w:val="single" w:sz="4" w:space="0" w:color="auto"/>
              <w:left w:val="single" w:sz="4" w:space="0" w:color="auto"/>
              <w:bottom w:val="single" w:sz="4" w:space="0" w:color="auto"/>
              <w:right w:val="single" w:sz="4" w:space="0" w:color="auto"/>
            </w:tcBorders>
          </w:tcPr>
          <w:p w14:paraId="3D6D2E7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09D67C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650.000 </w:t>
            </w:r>
          </w:p>
        </w:tc>
        <w:tc>
          <w:tcPr>
            <w:tcW w:w="1009" w:type="dxa"/>
            <w:tcBorders>
              <w:top w:val="single" w:sz="4" w:space="0" w:color="auto"/>
              <w:left w:val="single" w:sz="4" w:space="0" w:color="auto"/>
              <w:bottom w:val="single" w:sz="4" w:space="0" w:color="auto"/>
              <w:right w:val="single" w:sz="4" w:space="0" w:color="auto"/>
            </w:tcBorders>
          </w:tcPr>
          <w:p w14:paraId="51A3D6A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56E7A7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700.000 </w:t>
            </w:r>
          </w:p>
        </w:tc>
        <w:tc>
          <w:tcPr>
            <w:tcW w:w="308" w:type="dxa"/>
            <w:tcBorders>
              <w:top w:val="single" w:sz="4" w:space="0" w:color="auto"/>
              <w:left w:val="single" w:sz="4" w:space="0" w:color="auto"/>
              <w:bottom w:val="single" w:sz="4" w:space="0" w:color="auto"/>
              <w:right w:val="single" w:sz="4" w:space="0" w:color="auto"/>
            </w:tcBorders>
          </w:tcPr>
          <w:p w14:paraId="4A5D111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F66058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2,15% </w:t>
            </w:r>
          </w:p>
        </w:tc>
      </w:tr>
      <w:tr w:rsidR="00000000" w:rsidRPr="00E4261A" w14:paraId="1383E719" w14:textId="77777777">
        <w:tc>
          <w:tcPr>
            <w:tcW w:w="1205" w:type="dxa"/>
            <w:tcBorders>
              <w:top w:val="single" w:sz="4" w:space="0" w:color="auto"/>
              <w:left w:val="single" w:sz="4" w:space="0" w:color="auto"/>
              <w:bottom w:val="single" w:sz="4" w:space="0" w:color="auto"/>
              <w:right w:val="single" w:sz="4" w:space="0" w:color="auto"/>
            </w:tcBorders>
          </w:tcPr>
          <w:p w14:paraId="6E755C6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767553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700.000 </w:t>
            </w:r>
          </w:p>
        </w:tc>
        <w:tc>
          <w:tcPr>
            <w:tcW w:w="1009" w:type="dxa"/>
            <w:tcBorders>
              <w:top w:val="single" w:sz="4" w:space="0" w:color="auto"/>
              <w:left w:val="single" w:sz="4" w:space="0" w:color="auto"/>
              <w:bottom w:val="single" w:sz="4" w:space="0" w:color="auto"/>
              <w:right w:val="single" w:sz="4" w:space="0" w:color="auto"/>
            </w:tcBorders>
          </w:tcPr>
          <w:p w14:paraId="423D82B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CCB740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750.000 </w:t>
            </w:r>
          </w:p>
        </w:tc>
        <w:tc>
          <w:tcPr>
            <w:tcW w:w="308" w:type="dxa"/>
            <w:tcBorders>
              <w:top w:val="single" w:sz="4" w:space="0" w:color="auto"/>
              <w:left w:val="single" w:sz="4" w:space="0" w:color="auto"/>
              <w:bottom w:val="single" w:sz="4" w:space="0" w:color="auto"/>
              <w:right w:val="single" w:sz="4" w:space="0" w:color="auto"/>
            </w:tcBorders>
          </w:tcPr>
          <w:p w14:paraId="342E0A9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5589CC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2,11% </w:t>
            </w:r>
          </w:p>
        </w:tc>
      </w:tr>
      <w:tr w:rsidR="00000000" w:rsidRPr="00E4261A" w14:paraId="6FBDB779" w14:textId="77777777">
        <w:tc>
          <w:tcPr>
            <w:tcW w:w="1205" w:type="dxa"/>
            <w:tcBorders>
              <w:top w:val="single" w:sz="4" w:space="0" w:color="auto"/>
              <w:left w:val="single" w:sz="4" w:space="0" w:color="auto"/>
              <w:bottom w:val="single" w:sz="4" w:space="0" w:color="auto"/>
              <w:right w:val="single" w:sz="4" w:space="0" w:color="auto"/>
            </w:tcBorders>
          </w:tcPr>
          <w:p w14:paraId="46456B4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703110F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750.000 </w:t>
            </w:r>
          </w:p>
        </w:tc>
        <w:tc>
          <w:tcPr>
            <w:tcW w:w="1009" w:type="dxa"/>
            <w:tcBorders>
              <w:top w:val="single" w:sz="4" w:space="0" w:color="auto"/>
              <w:left w:val="single" w:sz="4" w:space="0" w:color="auto"/>
              <w:bottom w:val="single" w:sz="4" w:space="0" w:color="auto"/>
              <w:right w:val="single" w:sz="4" w:space="0" w:color="auto"/>
            </w:tcBorders>
          </w:tcPr>
          <w:p w14:paraId="2564472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30A1C8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800.000 </w:t>
            </w:r>
          </w:p>
        </w:tc>
        <w:tc>
          <w:tcPr>
            <w:tcW w:w="308" w:type="dxa"/>
            <w:tcBorders>
              <w:top w:val="single" w:sz="4" w:space="0" w:color="auto"/>
              <w:left w:val="single" w:sz="4" w:space="0" w:color="auto"/>
              <w:bottom w:val="single" w:sz="4" w:space="0" w:color="auto"/>
              <w:right w:val="single" w:sz="4" w:space="0" w:color="auto"/>
            </w:tcBorders>
          </w:tcPr>
          <w:p w14:paraId="05F42DF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3946A4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2,08% </w:t>
            </w:r>
          </w:p>
        </w:tc>
      </w:tr>
      <w:tr w:rsidR="00000000" w:rsidRPr="00E4261A" w14:paraId="55D7E9A7" w14:textId="77777777">
        <w:tc>
          <w:tcPr>
            <w:tcW w:w="1205" w:type="dxa"/>
            <w:tcBorders>
              <w:top w:val="single" w:sz="4" w:space="0" w:color="auto"/>
              <w:left w:val="single" w:sz="4" w:space="0" w:color="auto"/>
              <w:bottom w:val="single" w:sz="4" w:space="0" w:color="auto"/>
              <w:right w:val="single" w:sz="4" w:space="0" w:color="auto"/>
            </w:tcBorders>
          </w:tcPr>
          <w:p w14:paraId="5C34981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8BA886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800.000 </w:t>
            </w:r>
          </w:p>
        </w:tc>
        <w:tc>
          <w:tcPr>
            <w:tcW w:w="1009" w:type="dxa"/>
            <w:tcBorders>
              <w:top w:val="single" w:sz="4" w:space="0" w:color="auto"/>
              <w:left w:val="single" w:sz="4" w:space="0" w:color="auto"/>
              <w:bottom w:val="single" w:sz="4" w:space="0" w:color="auto"/>
              <w:right w:val="single" w:sz="4" w:space="0" w:color="auto"/>
            </w:tcBorders>
          </w:tcPr>
          <w:p w14:paraId="5710F65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0C8718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850.000 </w:t>
            </w:r>
          </w:p>
        </w:tc>
        <w:tc>
          <w:tcPr>
            <w:tcW w:w="308" w:type="dxa"/>
            <w:tcBorders>
              <w:top w:val="single" w:sz="4" w:space="0" w:color="auto"/>
              <w:left w:val="single" w:sz="4" w:space="0" w:color="auto"/>
              <w:bottom w:val="single" w:sz="4" w:space="0" w:color="auto"/>
              <w:right w:val="single" w:sz="4" w:space="0" w:color="auto"/>
            </w:tcBorders>
          </w:tcPr>
          <w:p w14:paraId="64B7374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3D0A1B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2,05% </w:t>
            </w:r>
          </w:p>
        </w:tc>
      </w:tr>
      <w:tr w:rsidR="00000000" w:rsidRPr="00E4261A" w14:paraId="4F201B63" w14:textId="77777777">
        <w:tc>
          <w:tcPr>
            <w:tcW w:w="1205" w:type="dxa"/>
            <w:tcBorders>
              <w:top w:val="single" w:sz="4" w:space="0" w:color="auto"/>
              <w:left w:val="single" w:sz="4" w:space="0" w:color="auto"/>
              <w:bottom w:val="single" w:sz="4" w:space="0" w:color="auto"/>
              <w:right w:val="single" w:sz="4" w:space="0" w:color="auto"/>
            </w:tcBorders>
          </w:tcPr>
          <w:p w14:paraId="572B8A2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C5FD5E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850.000 </w:t>
            </w:r>
          </w:p>
        </w:tc>
        <w:tc>
          <w:tcPr>
            <w:tcW w:w="1009" w:type="dxa"/>
            <w:tcBorders>
              <w:top w:val="single" w:sz="4" w:space="0" w:color="auto"/>
              <w:left w:val="single" w:sz="4" w:space="0" w:color="auto"/>
              <w:bottom w:val="single" w:sz="4" w:space="0" w:color="auto"/>
              <w:right w:val="single" w:sz="4" w:space="0" w:color="auto"/>
            </w:tcBorders>
          </w:tcPr>
          <w:p w14:paraId="439CFF2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8F5D3B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900.000 </w:t>
            </w:r>
          </w:p>
        </w:tc>
        <w:tc>
          <w:tcPr>
            <w:tcW w:w="308" w:type="dxa"/>
            <w:tcBorders>
              <w:top w:val="single" w:sz="4" w:space="0" w:color="auto"/>
              <w:left w:val="single" w:sz="4" w:space="0" w:color="auto"/>
              <w:bottom w:val="single" w:sz="4" w:space="0" w:color="auto"/>
              <w:right w:val="single" w:sz="4" w:space="0" w:color="auto"/>
            </w:tcBorders>
          </w:tcPr>
          <w:p w14:paraId="09C7C4B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FD23AA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2,02% </w:t>
            </w:r>
          </w:p>
        </w:tc>
      </w:tr>
      <w:tr w:rsidR="00000000" w:rsidRPr="00E4261A" w14:paraId="48ADE1D7" w14:textId="77777777">
        <w:tc>
          <w:tcPr>
            <w:tcW w:w="1205" w:type="dxa"/>
            <w:tcBorders>
              <w:top w:val="single" w:sz="4" w:space="0" w:color="auto"/>
              <w:left w:val="single" w:sz="4" w:space="0" w:color="auto"/>
              <w:bottom w:val="single" w:sz="4" w:space="0" w:color="auto"/>
              <w:right w:val="single" w:sz="4" w:space="0" w:color="auto"/>
            </w:tcBorders>
          </w:tcPr>
          <w:p w14:paraId="1DC78A3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B0D62D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900.000 </w:t>
            </w:r>
          </w:p>
        </w:tc>
        <w:tc>
          <w:tcPr>
            <w:tcW w:w="1009" w:type="dxa"/>
            <w:tcBorders>
              <w:top w:val="single" w:sz="4" w:space="0" w:color="auto"/>
              <w:left w:val="single" w:sz="4" w:space="0" w:color="auto"/>
              <w:bottom w:val="single" w:sz="4" w:space="0" w:color="auto"/>
              <w:right w:val="single" w:sz="4" w:space="0" w:color="auto"/>
            </w:tcBorders>
          </w:tcPr>
          <w:p w14:paraId="1B96120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673D447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950.000 </w:t>
            </w:r>
          </w:p>
        </w:tc>
        <w:tc>
          <w:tcPr>
            <w:tcW w:w="308" w:type="dxa"/>
            <w:tcBorders>
              <w:top w:val="single" w:sz="4" w:space="0" w:color="auto"/>
              <w:left w:val="single" w:sz="4" w:space="0" w:color="auto"/>
              <w:bottom w:val="single" w:sz="4" w:space="0" w:color="auto"/>
              <w:right w:val="single" w:sz="4" w:space="0" w:color="auto"/>
            </w:tcBorders>
          </w:tcPr>
          <w:p w14:paraId="347796F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AE75B7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1,99% </w:t>
            </w:r>
          </w:p>
        </w:tc>
      </w:tr>
      <w:tr w:rsidR="00000000" w:rsidRPr="00E4261A" w14:paraId="4894B5CE" w14:textId="77777777">
        <w:tc>
          <w:tcPr>
            <w:tcW w:w="1205" w:type="dxa"/>
            <w:tcBorders>
              <w:top w:val="single" w:sz="4" w:space="0" w:color="auto"/>
              <w:left w:val="single" w:sz="4" w:space="0" w:color="auto"/>
              <w:bottom w:val="single" w:sz="4" w:space="0" w:color="auto"/>
              <w:right w:val="single" w:sz="4" w:space="0" w:color="auto"/>
            </w:tcBorders>
          </w:tcPr>
          <w:p w14:paraId="51BDD2B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7A48A51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950.000 </w:t>
            </w:r>
          </w:p>
        </w:tc>
        <w:tc>
          <w:tcPr>
            <w:tcW w:w="1009" w:type="dxa"/>
            <w:tcBorders>
              <w:top w:val="single" w:sz="4" w:space="0" w:color="auto"/>
              <w:left w:val="single" w:sz="4" w:space="0" w:color="auto"/>
              <w:bottom w:val="single" w:sz="4" w:space="0" w:color="auto"/>
              <w:right w:val="single" w:sz="4" w:space="0" w:color="auto"/>
            </w:tcBorders>
          </w:tcPr>
          <w:p w14:paraId="4FF3616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6ED008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1.000.000 </w:t>
            </w:r>
          </w:p>
        </w:tc>
        <w:tc>
          <w:tcPr>
            <w:tcW w:w="308" w:type="dxa"/>
            <w:tcBorders>
              <w:top w:val="single" w:sz="4" w:space="0" w:color="auto"/>
              <w:left w:val="single" w:sz="4" w:space="0" w:color="auto"/>
              <w:bottom w:val="single" w:sz="4" w:space="0" w:color="auto"/>
              <w:right w:val="single" w:sz="4" w:space="0" w:color="auto"/>
            </w:tcBorders>
          </w:tcPr>
          <w:p w14:paraId="0D3A909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AC9BE4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1,96% </w:t>
            </w:r>
          </w:p>
        </w:tc>
      </w:tr>
      <w:tr w:rsidR="00000000" w:rsidRPr="00E4261A" w14:paraId="439E6BEE" w14:textId="77777777">
        <w:tc>
          <w:tcPr>
            <w:tcW w:w="1205" w:type="dxa"/>
            <w:tcBorders>
              <w:top w:val="single" w:sz="4" w:space="0" w:color="auto"/>
              <w:left w:val="single" w:sz="4" w:space="0" w:color="auto"/>
              <w:bottom w:val="single" w:sz="4" w:space="0" w:color="auto"/>
              <w:right w:val="single" w:sz="4" w:space="0" w:color="auto"/>
            </w:tcBorders>
          </w:tcPr>
          <w:p w14:paraId="0C0F72C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47B33F6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1.000.000 </w:t>
            </w:r>
          </w:p>
        </w:tc>
        <w:tc>
          <w:tcPr>
            <w:tcW w:w="1009" w:type="dxa"/>
            <w:tcBorders>
              <w:top w:val="single" w:sz="4" w:space="0" w:color="auto"/>
              <w:left w:val="single" w:sz="4" w:space="0" w:color="auto"/>
              <w:bottom w:val="single" w:sz="4" w:space="0" w:color="auto"/>
              <w:right w:val="single" w:sz="4" w:space="0" w:color="auto"/>
            </w:tcBorders>
          </w:tcPr>
          <w:p w14:paraId="4294C0C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5FB3F15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1.050.000 </w:t>
            </w:r>
          </w:p>
        </w:tc>
        <w:tc>
          <w:tcPr>
            <w:tcW w:w="308" w:type="dxa"/>
            <w:tcBorders>
              <w:top w:val="single" w:sz="4" w:space="0" w:color="auto"/>
              <w:left w:val="single" w:sz="4" w:space="0" w:color="auto"/>
              <w:bottom w:val="single" w:sz="4" w:space="0" w:color="auto"/>
              <w:right w:val="single" w:sz="4" w:space="0" w:color="auto"/>
            </w:tcBorders>
          </w:tcPr>
          <w:p w14:paraId="153DD9F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0E09AC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1,94% </w:t>
            </w:r>
          </w:p>
        </w:tc>
      </w:tr>
      <w:tr w:rsidR="00000000" w:rsidRPr="00E4261A" w14:paraId="2DD70E67" w14:textId="77777777">
        <w:tc>
          <w:tcPr>
            <w:tcW w:w="1205" w:type="dxa"/>
            <w:tcBorders>
              <w:top w:val="single" w:sz="4" w:space="0" w:color="auto"/>
              <w:left w:val="single" w:sz="4" w:space="0" w:color="auto"/>
              <w:bottom w:val="single" w:sz="4" w:space="0" w:color="auto"/>
              <w:right w:val="single" w:sz="4" w:space="0" w:color="auto"/>
            </w:tcBorders>
          </w:tcPr>
          <w:p w14:paraId="2F9F66A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132B84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1.050.000 </w:t>
            </w:r>
          </w:p>
        </w:tc>
        <w:tc>
          <w:tcPr>
            <w:tcW w:w="1009" w:type="dxa"/>
            <w:tcBorders>
              <w:top w:val="single" w:sz="4" w:space="0" w:color="auto"/>
              <w:left w:val="single" w:sz="4" w:space="0" w:color="auto"/>
              <w:bottom w:val="single" w:sz="4" w:space="0" w:color="auto"/>
              <w:right w:val="single" w:sz="4" w:space="0" w:color="auto"/>
            </w:tcBorders>
          </w:tcPr>
          <w:p w14:paraId="61D4C69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3AD4B68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1.100.000 </w:t>
            </w:r>
          </w:p>
        </w:tc>
        <w:tc>
          <w:tcPr>
            <w:tcW w:w="308" w:type="dxa"/>
            <w:tcBorders>
              <w:top w:val="single" w:sz="4" w:space="0" w:color="auto"/>
              <w:left w:val="single" w:sz="4" w:space="0" w:color="auto"/>
              <w:bottom w:val="single" w:sz="4" w:space="0" w:color="auto"/>
              <w:right w:val="single" w:sz="4" w:space="0" w:color="auto"/>
            </w:tcBorders>
          </w:tcPr>
          <w:p w14:paraId="0D6A263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C47E98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1,92% </w:t>
            </w:r>
          </w:p>
        </w:tc>
      </w:tr>
      <w:tr w:rsidR="00000000" w:rsidRPr="00E4261A" w14:paraId="3FFC1C35" w14:textId="77777777">
        <w:tc>
          <w:tcPr>
            <w:tcW w:w="1205" w:type="dxa"/>
            <w:tcBorders>
              <w:top w:val="single" w:sz="4" w:space="0" w:color="auto"/>
              <w:left w:val="single" w:sz="4" w:space="0" w:color="auto"/>
              <w:bottom w:val="single" w:sz="4" w:space="0" w:color="auto"/>
              <w:right w:val="single" w:sz="4" w:space="0" w:color="auto"/>
            </w:tcBorders>
          </w:tcPr>
          <w:p w14:paraId="2E5052E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A88EDF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1.100.000 </w:t>
            </w:r>
          </w:p>
        </w:tc>
        <w:tc>
          <w:tcPr>
            <w:tcW w:w="1009" w:type="dxa"/>
            <w:tcBorders>
              <w:top w:val="single" w:sz="4" w:space="0" w:color="auto"/>
              <w:left w:val="single" w:sz="4" w:space="0" w:color="auto"/>
              <w:bottom w:val="single" w:sz="4" w:space="0" w:color="auto"/>
              <w:right w:val="single" w:sz="4" w:space="0" w:color="auto"/>
            </w:tcBorders>
          </w:tcPr>
          <w:p w14:paraId="521ED1B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360F67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1.150.000 </w:t>
            </w:r>
          </w:p>
        </w:tc>
        <w:tc>
          <w:tcPr>
            <w:tcW w:w="308" w:type="dxa"/>
            <w:tcBorders>
              <w:top w:val="single" w:sz="4" w:space="0" w:color="auto"/>
              <w:left w:val="single" w:sz="4" w:space="0" w:color="auto"/>
              <w:bottom w:val="single" w:sz="4" w:space="0" w:color="auto"/>
              <w:right w:val="single" w:sz="4" w:space="0" w:color="auto"/>
            </w:tcBorders>
          </w:tcPr>
          <w:p w14:paraId="39DAD1B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AAB7D8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1,89% </w:t>
            </w:r>
          </w:p>
        </w:tc>
      </w:tr>
      <w:tr w:rsidR="00000000" w:rsidRPr="00E4261A" w14:paraId="64CC8976" w14:textId="77777777">
        <w:tc>
          <w:tcPr>
            <w:tcW w:w="1205" w:type="dxa"/>
            <w:tcBorders>
              <w:top w:val="single" w:sz="4" w:space="0" w:color="auto"/>
              <w:left w:val="single" w:sz="4" w:space="0" w:color="auto"/>
              <w:bottom w:val="single" w:sz="4" w:space="0" w:color="auto"/>
              <w:right w:val="single" w:sz="4" w:space="0" w:color="auto"/>
            </w:tcBorders>
          </w:tcPr>
          <w:p w14:paraId="45D2E78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4708404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1.150.000 </w:t>
            </w:r>
          </w:p>
        </w:tc>
        <w:tc>
          <w:tcPr>
            <w:tcW w:w="1009" w:type="dxa"/>
            <w:tcBorders>
              <w:top w:val="single" w:sz="4" w:space="0" w:color="auto"/>
              <w:left w:val="single" w:sz="4" w:space="0" w:color="auto"/>
              <w:bottom w:val="single" w:sz="4" w:space="0" w:color="auto"/>
              <w:right w:val="single" w:sz="4" w:space="0" w:color="auto"/>
            </w:tcBorders>
          </w:tcPr>
          <w:p w14:paraId="22973D7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F1DA4E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1.200.000 </w:t>
            </w:r>
          </w:p>
        </w:tc>
        <w:tc>
          <w:tcPr>
            <w:tcW w:w="308" w:type="dxa"/>
            <w:tcBorders>
              <w:top w:val="single" w:sz="4" w:space="0" w:color="auto"/>
              <w:left w:val="single" w:sz="4" w:space="0" w:color="auto"/>
              <w:bottom w:val="single" w:sz="4" w:space="0" w:color="auto"/>
              <w:right w:val="single" w:sz="4" w:space="0" w:color="auto"/>
            </w:tcBorders>
          </w:tcPr>
          <w:p w14:paraId="4F4BB48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659F9B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1,88% </w:t>
            </w:r>
          </w:p>
        </w:tc>
      </w:tr>
      <w:tr w:rsidR="00000000" w:rsidRPr="00E4261A" w14:paraId="06AB891A" w14:textId="77777777">
        <w:tc>
          <w:tcPr>
            <w:tcW w:w="1205" w:type="dxa"/>
            <w:tcBorders>
              <w:top w:val="single" w:sz="4" w:space="0" w:color="auto"/>
              <w:left w:val="single" w:sz="4" w:space="0" w:color="auto"/>
              <w:bottom w:val="single" w:sz="4" w:space="0" w:color="auto"/>
              <w:right w:val="single" w:sz="4" w:space="0" w:color="auto"/>
            </w:tcBorders>
          </w:tcPr>
          <w:p w14:paraId="15C25A5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C11B49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1.200.000 </w:t>
            </w:r>
          </w:p>
        </w:tc>
        <w:tc>
          <w:tcPr>
            <w:tcW w:w="1009" w:type="dxa"/>
            <w:tcBorders>
              <w:top w:val="single" w:sz="4" w:space="0" w:color="auto"/>
              <w:left w:val="single" w:sz="4" w:space="0" w:color="auto"/>
              <w:bottom w:val="single" w:sz="4" w:space="0" w:color="auto"/>
              <w:right w:val="single" w:sz="4" w:space="0" w:color="auto"/>
            </w:tcBorders>
          </w:tcPr>
          <w:p w14:paraId="2E49188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53E1A6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1.250.000 </w:t>
            </w:r>
          </w:p>
        </w:tc>
        <w:tc>
          <w:tcPr>
            <w:tcW w:w="308" w:type="dxa"/>
            <w:tcBorders>
              <w:top w:val="single" w:sz="4" w:space="0" w:color="auto"/>
              <w:left w:val="single" w:sz="4" w:space="0" w:color="auto"/>
              <w:bottom w:val="single" w:sz="4" w:space="0" w:color="auto"/>
              <w:right w:val="single" w:sz="4" w:space="0" w:color="auto"/>
            </w:tcBorders>
          </w:tcPr>
          <w:p w14:paraId="7A87BFD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4D6FCC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1,86% </w:t>
            </w:r>
          </w:p>
        </w:tc>
      </w:tr>
      <w:tr w:rsidR="00000000" w:rsidRPr="00E4261A" w14:paraId="0E0F7A78" w14:textId="77777777">
        <w:tc>
          <w:tcPr>
            <w:tcW w:w="1205" w:type="dxa"/>
            <w:tcBorders>
              <w:top w:val="single" w:sz="4" w:space="0" w:color="auto"/>
              <w:left w:val="single" w:sz="4" w:space="0" w:color="auto"/>
              <w:bottom w:val="single" w:sz="4" w:space="0" w:color="auto"/>
              <w:right w:val="single" w:sz="4" w:space="0" w:color="auto"/>
            </w:tcBorders>
          </w:tcPr>
          <w:p w14:paraId="7DB7702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15578F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1.250.000 </w:t>
            </w:r>
          </w:p>
        </w:tc>
        <w:tc>
          <w:tcPr>
            <w:tcW w:w="1009" w:type="dxa"/>
            <w:tcBorders>
              <w:top w:val="single" w:sz="4" w:space="0" w:color="auto"/>
              <w:left w:val="single" w:sz="4" w:space="0" w:color="auto"/>
              <w:bottom w:val="single" w:sz="4" w:space="0" w:color="auto"/>
              <w:right w:val="single" w:sz="4" w:space="0" w:color="auto"/>
            </w:tcBorders>
          </w:tcPr>
          <w:p w14:paraId="470F0AA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2719725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1.300.000 </w:t>
            </w:r>
          </w:p>
        </w:tc>
        <w:tc>
          <w:tcPr>
            <w:tcW w:w="308" w:type="dxa"/>
            <w:tcBorders>
              <w:top w:val="single" w:sz="4" w:space="0" w:color="auto"/>
              <w:left w:val="single" w:sz="4" w:space="0" w:color="auto"/>
              <w:bottom w:val="single" w:sz="4" w:space="0" w:color="auto"/>
              <w:right w:val="single" w:sz="4" w:space="0" w:color="auto"/>
            </w:tcBorders>
          </w:tcPr>
          <w:p w14:paraId="1644D46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994D72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1,84% </w:t>
            </w:r>
          </w:p>
        </w:tc>
      </w:tr>
      <w:tr w:rsidR="00000000" w:rsidRPr="00E4261A" w14:paraId="3F5E7171" w14:textId="77777777">
        <w:tc>
          <w:tcPr>
            <w:tcW w:w="1205" w:type="dxa"/>
            <w:tcBorders>
              <w:top w:val="single" w:sz="4" w:space="0" w:color="auto"/>
              <w:left w:val="single" w:sz="4" w:space="0" w:color="auto"/>
              <w:bottom w:val="single" w:sz="4" w:space="0" w:color="auto"/>
              <w:right w:val="single" w:sz="4" w:space="0" w:color="auto"/>
            </w:tcBorders>
          </w:tcPr>
          <w:p w14:paraId="02DA0C0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20B8E5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1.300.000 </w:t>
            </w:r>
          </w:p>
        </w:tc>
        <w:tc>
          <w:tcPr>
            <w:tcW w:w="1009" w:type="dxa"/>
            <w:tcBorders>
              <w:top w:val="single" w:sz="4" w:space="0" w:color="auto"/>
              <w:left w:val="single" w:sz="4" w:space="0" w:color="auto"/>
              <w:bottom w:val="single" w:sz="4" w:space="0" w:color="auto"/>
              <w:right w:val="single" w:sz="4" w:space="0" w:color="auto"/>
            </w:tcBorders>
          </w:tcPr>
          <w:p w14:paraId="1060120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50A1258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1.350.000 </w:t>
            </w:r>
          </w:p>
        </w:tc>
        <w:tc>
          <w:tcPr>
            <w:tcW w:w="308" w:type="dxa"/>
            <w:tcBorders>
              <w:top w:val="single" w:sz="4" w:space="0" w:color="auto"/>
              <w:left w:val="single" w:sz="4" w:space="0" w:color="auto"/>
              <w:bottom w:val="single" w:sz="4" w:space="0" w:color="auto"/>
              <w:right w:val="single" w:sz="4" w:space="0" w:color="auto"/>
            </w:tcBorders>
          </w:tcPr>
          <w:p w14:paraId="512A8A9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81316C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1,82% </w:t>
            </w:r>
          </w:p>
        </w:tc>
      </w:tr>
      <w:tr w:rsidR="00000000" w:rsidRPr="00E4261A" w14:paraId="66062764" w14:textId="77777777">
        <w:tc>
          <w:tcPr>
            <w:tcW w:w="1205" w:type="dxa"/>
            <w:tcBorders>
              <w:top w:val="single" w:sz="4" w:space="0" w:color="auto"/>
              <w:left w:val="single" w:sz="4" w:space="0" w:color="auto"/>
              <w:bottom w:val="single" w:sz="4" w:space="0" w:color="auto"/>
              <w:right w:val="single" w:sz="4" w:space="0" w:color="auto"/>
            </w:tcBorders>
          </w:tcPr>
          <w:p w14:paraId="2532D40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9FC80B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1.350.000 </w:t>
            </w:r>
          </w:p>
        </w:tc>
        <w:tc>
          <w:tcPr>
            <w:tcW w:w="1009" w:type="dxa"/>
            <w:tcBorders>
              <w:top w:val="single" w:sz="4" w:space="0" w:color="auto"/>
              <w:left w:val="single" w:sz="4" w:space="0" w:color="auto"/>
              <w:bottom w:val="single" w:sz="4" w:space="0" w:color="auto"/>
              <w:right w:val="single" w:sz="4" w:space="0" w:color="auto"/>
            </w:tcBorders>
          </w:tcPr>
          <w:p w14:paraId="56E3799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6FBDB3F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1.400.000 </w:t>
            </w:r>
          </w:p>
        </w:tc>
        <w:tc>
          <w:tcPr>
            <w:tcW w:w="308" w:type="dxa"/>
            <w:tcBorders>
              <w:top w:val="single" w:sz="4" w:space="0" w:color="auto"/>
              <w:left w:val="single" w:sz="4" w:space="0" w:color="auto"/>
              <w:bottom w:val="single" w:sz="4" w:space="0" w:color="auto"/>
              <w:right w:val="single" w:sz="4" w:space="0" w:color="auto"/>
            </w:tcBorders>
          </w:tcPr>
          <w:p w14:paraId="5BAEA19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57AE09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1,81% </w:t>
            </w:r>
          </w:p>
        </w:tc>
      </w:tr>
      <w:tr w:rsidR="00000000" w:rsidRPr="00E4261A" w14:paraId="680272F3" w14:textId="77777777">
        <w:tc>
          <w:tcPr>
            <w:tcW w:w="1205" w:type="dxa"/>
            <w:tcBorders>
              <w:top w:val="single" w:sz="4" w:space="0" w:color="auto"/>
              <w:left w:val="single" w:sz="4" w:space="0" w:color="auto"/>
              <w:bottom w:val="single" w:sz="4" w:space="0" w:color="auto"/>
              <w:right w:val="single" w:sz="4" w:space="0" w:color="auto"/>
            </w:tcBorders>
          </w:tcPr>
          <w:p w14:paraId="152205D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545D84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1.400.000 </w:t>
            </w:r>
          </w:p>
        </w:tc>
        <w:tc>
          <w:tcPr>
            <w:tcW w:w="1009" w:type="dxa"/>
            <w:tcBorders>
              <w:top w:val="single" w:sz="4" w:space="0" w:color="auto"/>
              <w:left w:val="single" w:sz="4" w:space="0" w:color="auto"/>
              <w:bottom w:val="single" w:sz="4" w:space="0" w:color="auto"/>
              <w:right w:val="single" w:sz="4" w:space="0" w:color="auto"/>
            </w:tcBorders>
          </w:tcPr>
          <w:p w14:paraId="7386DBD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7AD460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1.450.000 </w:t>
            </w:r>
          </w:p>
        </w:tc>
        <w:tc>
          <w:tcPr>
            <w:tcW w:w="308" w:type="dxa"/>
            <w:tcBorders>
              <w:top w:val="single" w:sz="4" w:space="0" w:color="auto"/>
              <w:left w:val="single" w:sz="4" w:space="0" w:color="auto"/>
              <w:bottom w:val="single" w:sz="4" w:space="0" w:color="auto"/>
              <w:right w:val="single" w:sz="4" w:space="0" w:color="auto"/>
            </w:tcBorders>
          </w:tcPr>
          <w:p w14:paraId="6D63B8D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5B691C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1,79% </w:t>
            </w:r>
          </w:p>
        </w:tc>
      </w:tr>
      <w:tr w:rsidR="00000000" w:rsidRPr="00E4261A" w14:paraId="1FE35150" w14:textId="77777777">
        <w:tc>
          <w:tcPr>
            <w:tcW w:w="1205" w:type="dxa"/>
            <w:tcBorders>
              <w:top w:val="single" w:sz="4" w:space="0" w:color="auto"/>
              <w:left w:val="single" w:sz="4" w:space="0" w:color="auto"/>
              <w:bottom w:val="single" w:sz="4" w:space="0" w:color="auto"/>
              <w:right w:val="single" w:sz="4" w:space="0" w:color="auto"/>
            </w:tcBorders>
          </w:tcPr>
          <w:p w14:paraId="4100CC5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6AAF27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1.450.000 </w:t>
            </w:r>
          </w:p>
        </w:tc>
        <w:tc>
          <w:tcPr>
            <w:tcW w:w="1009" w:type="dxa"/>
            <w:tcBorders>
              <w:top w:val="single" w:sz="4" w:space="0" w:color="auto"/>
              <w:left w:val="single" w:sz="4" w:space="0" w:color="auto"/>
              <w:bottom w:val="single" w:sz="4" w:space="0" w:color="auto"/>
              <w:right w:val="single" w:sz="4" w:space="0" w:color="auto"/>
            </w:tcBorders>
          </w:tcPr>
          <w:p w14:paraId="77241A5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3F1453E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1.500.000 </w:t>
            </w:r>
          </w:p>
        </w:tc>
        <w:tc>
          <w:tcPr>
            <w:tcW w:w="308" w:type="dxa"/>
            <w:tcBorders>
              <w:top w:val="single" w:sz="4" w:space="0" w:color="auto"/>
              <w:left w:val="single" w:sz="4" w:space="0" w:color="auto"/>
              <w:bottom w:val="single" w:sz="4" w:space="0" w:color="auto"/>
              <w:right w:val="single" w:sz="4" w:space="0" w:color="auto"/>
            </w:tcBorders>
          </w:tcPr>
          <w:p w14:paraId="09E390F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7A3D61F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1,78% </w:t>
            </w:r>
          </w:p>
        </w:tc>
      </w:tr>
      <w:tr w:rsidR="00000000" w:rsidRPr="00E4261A" w14:paraId="76C2225B" w14:textId="77777777">
        <w:tc>
          <w:tcPr>
            <w:tcW w:w="1205" w:type="dxa"/>
            <w:tcBorders>
              <w:top w:val="single" w:sz="4" w:space="0" w:color="auto"/>
              <w:left w:val="single" w:sz="4" w:space="0" w:color="auto"/>
              <w:bottom w:val="single" w:sz="4" w:space="0" w:color="auto"/>
              <w:right w:val="single" w:sz="4" w:space="0" w:color="auto"/>
            </w:tcBorders>
          </w:tcPr>
          <w:p w14:paraId="6EB3402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DB10D0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1.500.000 </w:t>
            </w:r>
          </w:p>
        </w:tc>
        <w:tc>
          <w:tcPr>
            <w:tcW w:w="1009" w:type="dxa"/>
            <w:tcBorders>
              <w:top w:val="single" w:sz="4" w:space="0" w:color="auto"/>
              <w:left w:val="single" w:sz="4" w:space="0" w:color="auto"/>
              <w:bottom w:val="single" w:sz="4" w:space="0" w:color="auto"/>
              <w:right w:val="single" w:sz="4" w:space="0" w:color="auto"/>
            </w:tcBorders>
          </w:tcPr>
          <w:p w14:paraId="3C4EB9B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33375D0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1.550.000 </w:t>
            </w:r>
          </w:p>
        </w:tc>
        <w:tc>
          <w:tcPr>
            <w:tcW w:w="308" w:type="dxa"/>
            <w:tcBorders>
              <w:top w:val="single" w:sz="4" w:space="0" w:color="auto"/>
              <w:left w:val="single" w:sz="4" w:space="0" w:color="auto"/>
              <w:bottom w:val="single" w:sz="4" w:space="0" w:color="auto"/>
              <w:right w:val="single" w:sz="4" w:space="0" w:color="auto"/>
            </w:tcBorders>
          </w:tcPr>
          <w:p w14:paraId="6DF97EB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77ECE6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1,77% </w:t>
            </w:r>
          </w:p>
        </w:tc>
      </w:tr>
      <w:tr w:rsidR="00000000" w:rsidRPr="00E4261A" w14:paraId="3B7155CD" w14:textId="77777777">
        <w:tc>
          <w:tcPr>
            <w:tcW w:w="1205" w:type="dxa"/>
            <w:tcBorders>
              <w:top w:val="single" w:sz="4" w:space="0" w:color="auto"/>
              <w:left w:val="single" w:sz="4" w:space="0" w:color="auto"/>
              <w:bottom w:val="single" w:sz="4" w:space="0" w:color="auto"/>
              <w:right w:val="single" w:sz="4" w:space="0" w:color="auto"/>
            </w:tcBorders>
          </w:tcPr>
          <w:p w14:paraId="10ACF97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6EA2B9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1.550.000 </w:t>
            </w:r>
          </w:p>
        </w:tc>
        <w:tc>
          <w:tcPr>
            <w:tcW w:w="1009" w:type="dxa"/>
            <w:tcBorders>
              <w:top w:val="single" w:sz="4" w:space="0" w:color="auto"/>
              <w:left w:val="single" w:sz="4" w:space="0" w:color="auto"/>
              <w:bottom w:val="single" w:sz="4" w:space="0" w:color="auto"/>
              <w:right w:val="single" w:sz="4" w:space="0" w:color="auto"/>
            </w:tcBorders>
          </w:tcPr>
          <w:p w14:paraId="7097C50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96F8B92"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1.600.000 </w:t>
            </w:r>
          </w:p>
        </w:tc>
        <w:tc>
          <w:tcPr>
            <w:tcW w:w="308" w:type="dxa"/>
            <w:tcBorders>
              <w:top w:val="single" w:sz="4" w:space="0" w:color="auto"/>
              <w:left w:val="single" w:sz="4" w:space="0" w:color="auto"/>
              <w:bottom w:val="single" w:sz="4" w:space="0" w:color="auto"/>
              <w:right w:val="single" w:sz="4" w:space="0" w:color="auto"/>
            </w:tcBorders>
          </w:tcPr>
          <w:p w14:paraId="174A1FA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1AD2BA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1,75% </w:t>
            </w:r>
          </w:p>
        </w:tc>
      </w:tr>
      <w:tr w:rsidR="00000000" w:rsidRPr="00E4261A" w14:paraId="05EA0B0A" w14:textId="77777777">
        <w:tc>
          <w:tcPr>
            <w:tcW w:w="1205" w:type="dxa"/>
            <w:tcBorders>
              <w:top w:val="single" w:sz="4" w:space="0" w:color="auto"/>
              <w:left w:val="single" w:sz="4" w:space="0" w:color="auto"/>
              <w:bottom w:val="single" w:sz="4" w:space="0" w:color="auto"/>
              <w:right w:val="single" w:sz="4" w:space="0" w:color="auto"/>
            </w:tcBorders>
          </w:tcPr>
          <w:p w14:paraId="05F57E0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5F0A33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1.600.000 </w:t>
            </w:r>
          </w:p>
        </w:tc>
        <w:tc>
          <w:tcPr>
            <w:tcW w:w="1009" w:type="dxa"/>
            <w:tcBorders>
              <w:top w:val="single" w:sz="4" w:space="0" w:color="auto"/>
              <w:left w:val="single" w:sz="4" w:space="0" w:color="auto"/>
              <w:bottom w:val="single" w:sz="4" w:space="0" w:color="auto"/>
              <w:right w:val="single" w:sz="4" w:space="0" w:color="auto"/>
            </w:tcBorders>
          </w:tcPr>
          <w:p w14:paraId="6BB34D0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589FC92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1.650.000 </w:t>
            </w:r>
          </w:p>
        </w:tc>
        <w:tc>
          <w:tcPr>
            <w:tcW w:w="308" w:type="dxa"/>
            <w:tcBorders>
              <w:top w:val="single" w:sz="4" w:space="0" w:color="auto"/>
              <w:left w:val="single" w:sz="4" w:space="0" w:color="auto"/>
              <w:bottom w:val="single" w:sz="4" w:space="0" w:color="auto"/>
              <w:right w:val="single" w:sz="4" w:space="0" w:color="auto"/>
            </w:tcBorders>
          </w:tcPr>
          <w:p w14:paraId="04F4F0D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3C8B58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1,74% </w:t>
            </w:r>
          </w:p>
        </w:tc>
      </w:tr>
      <w:tr w:rsidR="00000000" w:rsidRPr="00E4261A" w14:paraId="2050570A" w14:textId="77777777">
        <w:tc>
          <w:tcPr>
            <w:tcW w:w="1205" w:type="dxa"/>
            <w:tcBorders>
              <w:top w:val="single" w:sz="4" w:space="0" w:color="auto"/>
              <w:left w:val="single" w:sz="4" w:space="0" w:color="auto"/>
              <w:bottom w:val="single" w:sz="4" w:space="0" w:color="auto"/>
              <w:right w:val="single" w:sz="4" w:space="0" w:color="auto"/>
            </w:tcBorders>
          </w:tcPr>
          <w:p w14:paraId="7EB63B2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008FE32"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1.650.000 </w:t>
            </w:r>
          </w:p>
        </w:tc>
        <w:tc>
          <w:tcPr>
            <w:tcW w:w="1009" w:type="dxa"/>
            <w:tcBorders>
              <w:top w:val="single" w:sz="4" w:space="0" w:color="auto"/>
              <w:left w:val="single" w:sz="4" w:space="0" w:color="auto"/>
              <w:bottom w:val="single" w:sz="4" w:space="0" w:color="auto"/>
              <w:right w:val="single" w:sz="4" w:space="0" w:color="auto"/>
            </w:tcBorders>
          </w:tcPr>
          <w:p w14:paraId="640C9DB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530ADE8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1.700.000 </w:t>
            </w:r>
          </w:p>
        </w:tc>
        <w:tc>
          <w:tcPr>
            <w:tcW w:w="308" w:type="dxa"/>
            <w:tcBorders>
              <w:top w:val="single" w:sz="4" w:space="0" w:color="auto"/>
              <w:left w:val="single" w:sz="4" w:space="0" w:color="auto"/>
              <w:bottom w:val="single" w:sz="4" w:space="0" w:color="auto"/>
              <w:right w:val="single" w:sz="4" w:space="0" w:color="auto"/>
            </w:tcBorders>
          </w:tcPr>
          <w:p w14:paraId="6308B11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F7ED8C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1,73% </w:t>
            </w:r>
          </w:p>
        </w:tc>
      </w:tr>
      <w:tr w:rsidR="00000000" w:rsidRPr="00E4261A" w14:paraId="58A9D144" w14:textId="77777777">
        <w:tc>
          <w:tcPr>
            <w:tcW w:w="1205" w:type="dxa"/>
            <w:tcBorders>
              <w:top w:val="single" w:sz="4" w:space="0" w:color="auto"/>
              <w:left w:val="single" w:sz="4" w:space="0" w:color="auto"/>
              <w:bottom w:val="single" w:sz="4" w:space="0" w:color="auto"/>
              <w:right w:val="single" w:sz="4" w:space="0" w:color="auto"/>
            </w:tcBorders>
          </w:tcPr>
          <w:p w14:paraId="4527EC4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7A145B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1.700.000 </w:t>
            </w:r>
          </w:p>
        </w:tc>
        <w:tc>
          <w:tcPr>
            <w:tcW w:w="1009" w:type="dxa"/>
            <w:tcBorders>
              <w:top w:val="single" w:sz="4" w:space="0" w:color="auto"/>
              <w:left w:val="single" w:sz="4" w:space="0" w:color="auto"/>
              <w:bottom w:val="single" w:sz="4" w:space="0" w:color="auto"/>
              <w:right w:val="single" w:sz="4" w:space="0" w:color="auto"/>
            </w:tcBorders>
          </w:tcPr>
          <w:p w14:paraId="70FCBEC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2B3063D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1.750.000 </w:t>
            </w:r>
          </w:p>
        </w:tc>
        <w:tc>
          <w:tcPr>
            <w:tcW w:w="308" w:type="dxa"/>
            <w:tcBorders>
              <w:top w:val="single" w:sz="4" w:space="0" w:color="auto"/>
              <w:left w:val="single" w:sz="4" w:space="0" w:color="auto"/>
              <w:bottom w:val="single" w:sz="4" w:space="0" w:color="auto"/>
              <w:right w:val="single" w:sz="4" w:space="0" w:color="auto"/>
            </w:tcBorders>
          </w:tcPr>
          <w:p w14:paraId="7A73E15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A98881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1,72% </w:t>
            </w:r>
          </w:p>
        </w:tc>
      </w:tr>
      <w:tr w:rsidR="00000000" w:rsidRPr="00E4261A" w14:paraId="60ABF1F7" w14:textId="77777777">
        <w:tc>
          <w:tcPr>
            <w:tcW w:w="1205" w:type="dxa"/>
            <w:tcBorders>
              <w:top w:val="single" w:sz="4" w:space="0" w:color="auto"/>
              <w:left w:val="single" w:sz="4" w:space="0" w:color="auto"/>
              <w:bottom w:val="single" w:sz="4" w:space="0" w:color="auto"/>
              <w:right w:val="single" w:sz="4" w:space="0" w:color="auto"/>
            </w:tcBorders>
          </w:tcPr>
          <w:p w14:paraId="05CE01A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4B226FB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1.750.000 </w:t>
            </w:r>
          </w:p>
        </w:tc>
        <w:tc>
          <w:tcPr>
            <w:tcW w:w="1009" w:type="dxa"/>
            <w:tcBorders>
              <w:top w:val="single" w:sz="4" w:space="0" w:color="auto"/>
              <w:left w:val="single" w:sz="4" w:space="0" w:color="auto"/>
              <w:bottom w:val="single" w:sz="4" w:space="0" w:color="auto"/>
              <w:right w:val="single" w:sz="4" w:space="0" w:color="auto"/>
            </w:tcBorders>
          </w:tcPr>
          <w:p w14:paraId="03245F4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2566F4B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1.800.000 </w:t>
            </w:r>
          </w:p>
        </w:tc>
        <w:tc>
          <w:tcPr>
            <w:tcW w:w="308" w:type="dxa"/>
            <w:tcBorders>
              <w:top w:val="single" w:sz="4" w:space="0" w:color="auto"/>
              <w:left w:val="single" w:sz="4" w:space="0" w:color="auto"/>
              <w:bottom w:val="single" w:sz="4" w:space="0" w:color="auto"/>
              <w:right w:val="single" w:sz="4" w:space="0" w:color="auto"/>
            </w:tcBorders>
          </w:tcPr>
          <w:p w14:paraId="79C5E6F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83B941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1,71% </w:t>
            </w:r>
          </w:p>
        </w:tc>
      </w:tr>
      <w:tr w:rsidR="00000000" w:rsidRPr="00E4261A" w14:paraId="3D399941" w14:textId="77777777">
        <w:tc>
          <w:tcPr>
            <w:tcW w:w="1205" w:type="dxa"/>
            <w:tcBorders>
              <w:top w:val="single" w:sz="4" w:space="0" w:color="auto"/>
              <w:left w:val="single" w:sz="4" w:space="0" w:color="auto"/>
              <w:bottom w:val="single" w:sz="4" w:space="0" w:color="auto"/>
              <w:right w:val="single" w:sz="4" w:space="0" w:color="auto"/>
            </w:tcBorders>
          </w:tcPr>
          <w:p w14:paraId="3F6E8DD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F4517C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1.800.000 </w:t>
            </w:r>
          </w:p>
        </w:tc>
        <w:tc>
          <w:tcPr>
            <w:tcW w:w="1009" w:type="dxa"/>
            <w:tcBorders>
              <w:top w:val="single" w:sz="4" w:space="0" w:color="auto"/>
              <w:left w:val="single" w:sz="4" w:space="0" w:color="auto"/>
              <w:bottom w:val="single" w:sz="4" w:space="0" w:color="auto"/>
              <w:right w:val="single" w:sz="4" w:space="0" w:color="auto"/>
            </w:tcBorders>
          </w:tcPr>
          <w:p w14:paraId="68AED60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654EFF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1.850.000 </w:t>
            </w:r>
          </w:p>
        </w:tc>
        <w:tc>
          <w:tcPr>
            <w:tcW w:w="308" w:type="dxa"/>
            <w:tcBorders>
              <w:top w:val="single" w:sz="4" w:space="0" w:color="auto"/>
              <w:left w:val="single" w:sz="4" w:space="0" w:color="auto"/>
              <w:bottom w:val="single" w:sz="4" w:space="0" w:color="auto"/>
              <w:right w:val="single" w:sz="4" w:space="0" w:color="auto"/>
            </w:tcBorders>
          </w:tcPr>
          <w:p w14:paraId="53864CB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238EF1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1,70% </w:t>
            </w:r>
          </w:p>
        </w:tc>
      </w:tr>
      <w:tr w:rsidR="00000000" w:rsidRPr="00E4261A" w14:paraId="3E02661D" w14:textId="77777777">
        <w:tc>
          <w:tcPr>
            <w:tcW w:w="1205" w:type="dxa"/>
            <w:tcBorders>
              <w:top w:val="single" w:sz="4" w:space="0" w:color="auto"/>
              <w:left w:val="single" w:sz="4" w:space="0" w:color="auto"/>
              <w:bottom w:val="single" w:sz="4" w:space="0" w:color="auto"/>
              <w:right w:val="single" w:sz="4" w:space="0" w:color="auto"/>
            </w:tcBorders>
          </w:tcPr>
          <w:p w14:paraId="65B9202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A13C50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1.850.000 </w:t>
            </w:r>
          </w:p>
        </w:tc>
        <w:tc>
          <w:tcPr>
            <w:tcW w:w="1009" w:type="dxa"/>
            <w:tcBorders>
              <w:top w:val="single" w:sz="4" w:space="0" w:color="auto"/>
              <w:left w:val="single" w:sz="4" w:space="0" w:color="auto"/>
              <w:bottom w:val="single" w:sz="4" w:space="0" w:color="auto"/>
              <w:right w:val="single" w:sz="4" w:space="0" w:color="auto"/>
            </w:tcBorders>
          </w:tcPr>
          <w:p w14:paraId="337A41E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43E589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1.900.000 </w:t>
            </w:r>
          </w:p>
        </w:tc>
        <w:tc>
          <w:tcPr>
            <w:tcW w:w="308" w:type="dxa"/>
            <w:tcBorders>
              <w:top w:val="single" w:sz="4" w:space="0" w:color="auto"/>
              <w:left w:val="single" w:sz="4" w:space="0" w:color="auto"/>
              <w:bottom w:val="single" w:sz="4" w:space="0" w:color="auto"/>
              <w:right w:val="single" w:sz="4" w:space="0" w:color="auto"/>
            </w:tcBorders>
          </w:tcPr>
          <w:p w14:paraId="16DA4CE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FC46FD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1,69% </w:t>
            </w:r>
          </w:p>
        </w:tc>
      </w:tr>
      <w:tr w:rsidR="00000000" w:rsidRPr="00E4261A" w14:paraId="60AAA7B6" w14:textId="77777777">
        <w:tc>
          <w:tcPr>
            <w:tcW w:w="1205" w:type="dxa"/>
            <w:tcBorders>
              <w:top w:val="single" w:sz="4" w:space="0" w:color="auto"/>
              <w:left w:val="single" w:sz="4" w:space="0" w:color="auto"/>
              <w:bottom w:val="single" w:sz="4" w:space="0" w:color="auto"/>
              <w:right w:val="single" w:sz="4" w:space="0" w:color="auto"/>
            </w:tcBorders>
          </w:tcPr>
          <w:p w14:paraId="7D14416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D1EB2B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1.900.000 </w:t>
            </w:r>
          </w:p>
        </w:tc>
        <w:tc>
          <w:tcPr>
            <w:tcW w:w="1009" w:type="dxa"/>
            <w:tcBorders>
              <w:top w:val="single" w:sz="4" w:space="0" w:color="auto"/>
              <w:left w:val="single" w:sz="4" w:space="0" w:color="auto"/>
              <w:bottom w:val="single" w:sz="4" w:space="0" w:color="auto"/>
              <w:right w:val="single" w:sz="4" w:space="0" w:color="auto"/>
            </w:tcBorders>
          </w:tcPr>
          <w:p w14:paraId="6DBBC2B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5729E05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1.950.000 </w:t>
            </w:r>
          </w:p>
        </w:tc>
        <w:tc>
          <w:tcPr>
            <w:tcW w:w="308" w:type="dxa"/>
            <w:tcBorders>
              <w:top w:val="single" w:sz="4" w:space="0" w:color="auto"/>
              <w:left w:val="single" w:sz="4" w:space="0" w:color="auto"/>
              <w:bottom w:val="single" w:sz="4" w:space="0" w:color="auto"/>
              <w:right w:val="single" w:sz="4" w:space="0" w:color="auto"/>
            </w:tcBorders>
          </w:tcPr>
          <w:p w14:paraId="7C8F446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F3F765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1,68% </w:t>
            </w:r>
          </w:p>
        </w:tc>
      </w:tr>
      <w:tr w:rsidR="00000000" w:rsidRPr="00E4261A" w14:paraId="4D7D6AE3" w14:textId="77777777">
        <w:tc>
          <w:tcPr>
            <w:tcW w:w="1205" w:type="dxa"/>
            <w:tcBorders>
              <w:top w:val="single" w:sz="4" w:space="0" w:color="auto"/>
              <w:left w:val="single" w:sz="4" w:space="0" w:color="auto"/>
              <w:bottom w:val="single" w:sz="4" w:space="0" w:color="auto"/>
              <w:right w:val="single" w:sz="4" w:space="0" w:color="auto"/>
            </w:tcBorders>
          </w:tcPr>
          <w:p w14:paraId="0DF0EA5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E5B547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1.950.000 </w:t>
            </w:r>
          </w:p>
        </w:tc>
        <w:tc>
          <w:tcPr>
            <w:tcW w:w="1009" w:type="dxa"/>
            <w:tcBorders>
              <w:top w:val="single" w:sz="4" w:space="0" w:color="auto"/>
              <w:left w:val="single" w:sz="4" w:space="0" w:color="auto"/>
              <w:bottom w:val="single" w:sz="4" w:space="0" w:color="auto"/>
              <w:right w:val="single" w:sz="4" w:space="0" w:color="auto"/>
            </w:tcBorders>
          </w:tcPr>
          <w:p w14:paraId="40C5186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6446DF5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2.000.000 </w:t>
            </w:r>
          </w:p>
        </w:tc>
        <w:tc>
          <w:tcPr>
            <w:tcW w:w="308" w:type="dxa"/>
            <w:tcBorders>
              <w:top w:val="single" w:sz="4" w:space="0" w:color="auto"/>
              <w:left w:val="single" w:sz="4" w:space="0" w:color="auto"/>
              <w:bottom w:val="single" w:sz="4" w:space="0" w:color="auto"/>
              <w:right w:val="single" w:sz="4" w:space="0" w:color="auto"/>
            </w:tcBorders>
          </w:tcPr>
          <w:p w14:paraId="0DF3135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139479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1,67% </w:t>
            </w:r>
          </w:p>
        </w:tc>
      </w:tr>
      <w:tr w:rsidR="00000000" w:rsidRPr="00E4261A" w14:paraId="3F8A4B50" w14:textId="77777777">
        <w:tc>
          <w:tcPr>
            <w:tcW w:w="1205" w:type="dxa"/>
            <w:tcBorders>
              <w:top w:val="single" w:sz="4" w:space="0" w:color="auto"/>
              <w:left w:val="single" w:sz="4" w:space="0" w:color="auto"/>
              <w:bottom w:val="single" w:sz="4" w:space="0" w:color="auto"/>
              <w:right w:val="single" w:sz="4" w:space="0" w:color="auto"/>
            </w:tcBorders>
          </w:tcPr>
          <w:p w14:paraId="5F7A754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vanaf </w:t>
            </w:r>
          </w:p>
        </w:tc>
        <w:tc>
          <w:tcPr>
            <w:tcW w:w="2774" w:type="dxa"/>
            <w:tcBorders>
              <w:top w:val="single" w:sz="4" w:space="0" w:color="auto"/>
              <w:left w:val="single" w:sz="4" w:space="0" w:color="auto"/>
              <w:bottom w:val="single" w:sz="4" w:space="0" w:color="auto"/>
              <w:right w:val="single" w:sz="4" w:space="0" w:color="auto"/>
            </w:tcBorders>
          </w:tcPr>
          <w:p w14:paraId="77F23DC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2.000.000 </w:t>
            </w:r>
          </w:p>
        </w:tc>
        <w:tc>
          <w:tcPr>
            <w:tcW w:w="1009" w:type="dxa"/>
            <w:tcBorders>
              <w:top w:val="single" w:sz="4" w:space="0" w:color="auto"/>
              <w:left w:val="single" w:sz="4" w:space="0" w:color="auto"/>
              <w:bottom w:val="single" w:sz="4" w:space="0" w:color="auto"/>
              <w:right w:val="single" w:sz="4" w:space="0" w:color="auto"/>
            </w:tcBorders>
          </w:tcPr>
          <w:p w14:paraId="2339918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2325" w:type="dxa"/>
            <w:tcBorders>
              <w:top w:val="single" w:sz="4" w:space="0" w:color="auto"/>
              <w:left w:val="single" w:sz="4" w:space="0" w:color="auto"/>
              <w:bottom w:val="single" w:sz="4" w:space="0" w:color="auto"/>
              <w:right w:val="single" w:sz="4" w:space="0" w:color="auto"/>
            </w:tcBorders>
          </w:tcPr>
          <w:p w14:paraId="728FC5F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p>
        </w:tc>
        <w:tc>
          <w:tcPr>
            <w:tcW w:w="308" w:type="dxa"/>
            <w:tcBorders>
              <w:top w:val="single" w:sz="4" w:space="0" w:color="auto"/>
              <w:left w:val="single" w:sz="4" w:space="0" w:color="auto"/>
              <w:bottom w:val="single" w:sz="4" w:space="0" w:color="auto"/>
              <w:right w:val="single" w:sz="4" w:space="0" w:color="auto"/>
            </w:tcBorders>
          </w:tcPr>
          <w:p w14:paraId="10AABF9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183FCE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1,66% </w:t>
            </w:r>
          </w:p>
        </w:tc>
      </w:tr>
    </w:tbl>
    <w:p w14:paraId="37781FA5"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662CB3F"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671BDC3E"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2. Tabel voor de berekening van het honorarium inzake de planbegeleiding</w:t>
      </w:r>
    </w:p>
    <w:p w14:paraId="32DD24BE"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Bij instandhoudingsplannen is begeleiding door een architect/bouwkundige/groenbeheerder/ archeoloog subsidiabel indien en voor zover die begeleiding uit de volgende werkzaamheden bestaan:</w:t>
      </w:r>
    </w:p>
    <w:p w14:paraId="68D76E4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jaarlijks opstellen van het uitvoeringsprogramma aan de hand van het instandhoudingsplan, analyse van het meest recente inspectierapport en een eigen inspectie van het rijksmonument</w:t>
      </w:r>
    </w:p>
    <w:p w14:paraId="2BAE9128"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opvragen van offertes, de prijsvorming en het verstrekken van uitvoeringsopdrachten</w:t>
      </w:r>
    </w:p>
    <w:p w14:paraId="63036C9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de begeleiding en controle tijdens de uitvoering</w:t>
      </w:r>
    </w:p>
    <w:p w14:paraId="1568E9FE"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opnemen/de oplevering van de uitgevoerde werkzaamheden</w:t>
      </w:r>
    </w:p>
    <w:p w14:paraId="74E57DA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het opstellen van de eindafrekening en de financiële verantwoording, inclusief het eventueel bijgestelde plan</w:t>
      </w:r>
    </w:p>
    <w:p w14:paraId="23125B58"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246F332"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De totale kosten voor de begeleiding van de uitvoering van een instandhoudingsplan, over de planperiode van zes jaar gerekend, zijn aan een maximum gebonden.</w:t>
      </w:r>
    </w:p>
    <w:p w14:paraId="46EC8FCB"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Het subsidiabele honorariumbedrag voor de begeleiding wordt als volgt vastgesteld:</w:t>
      </w:r>
    </w:p>
    <w:p w14:paraId="6BEA29DA" w14:textId="08FEB2E1" w:rsidR="00BE1B8D" w:rsidRPr="0086074B" w:rsidRDefault="00BE1B8D" w:rsidP="0086074B">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Eerst wordt het honorariumpercentage bepaald aan de hand van het hiernavolgende overzicht, waarin dat percentage is gerelateerd aan de totale instandhoudingskosten/ bouwsom. Vervolgens wordt het subsidiabele honorariumbedrag berekend door het gevonden honorariumpercentage te vermenigvuldigen met de subsidiabele kosten.</w:t>
      </w:r>
    </w:p>
    <w:p w14:paraId="1DC1DEEA" w14:textId="77777777" w:rsidR="00BA43E8" w:rsidRDefault="00BA43E8">
      <w:pPr>
        <w:widowControl w:val="0"/>
        <w:autoSpaceDE w:val="0"/>
        <w:autoSpaceDN w:val="0"/>
        <w:adjustRightInd w:val="0"/>
        <w:spacing w:after="0" w:line="240" w:lineRule="auto"/>
        <w:rPr>
          <w:rFonts w:ascii="Arial" w:hAnsi="Arial" w:cs="Arial"/>
          <w:b/>
          <w:bCs/>
          <w:kern w:val="0"/>
          <w:sz w:val="20"/>
          <w:szCs w:val="20"/>
        </w:rPr>
      </w:pPr>
    </w:p>
    <w:p w14:paraId="35132D2C" w14:textId="77777777" w:rsidR="00BA43E8" w:rsidRDefault="00BA43E8">
      <w:pPr>
        <w:widowControl w:val="0"/>
        <w:autoSpaceDE w:val="0"/>
        <w:autoSpaceDN w:val="0"/>
        <w:adjustRightInd w:val="0"/>
        <w:spacing w:after="0" w:line="240" w:lineRule="auto"/>
        <w:rPr>
          <w:rFonts w:ascii="Arial" w:hAnsi="Arial" w:cs="Arial"/>
          <w:b/>
          <w:bCs/>
          <w:kern w:val="0"/>
          <w:sz w:val="20"/>
          <w:szCs w:val="20"/>
        </w:rPr>
      </w:pPr>
    </w:p>
    <w:p w14:paraId="3BE7EB36" w14:textId="77777777" w:rsidR="00BA43E8" w:rsidRDefault="00BA43E8">
      <w:pPr>
        <w:widowControl w:val="0"/>
        <w:autoSpaceDE w:val="0"/>
        <w:autoSpaceDN w:val="0"/>
        <w:adjustRightInd w:val="0"/>
        <w:spacing w:after="0" w:line="240" w:lineRule="auto"/>
        <w:rPr>
          <w:rFonts w:ascii="Arial" w:hAnsi="Arial" w:cs="Arial"/>
          <w:b/>
          <w:bCs/>
          <w:kern w:val="0"/>
          <w:sz w:val="20"/>
          <w:szCs w:val="20"/>
        </w:rPr>
      </w:pPr>
    </w:p>
    <w:p w14:paraId="248C44E0" w14:textId="77777777" w:rsidR="00BA43E8" w:rsidRDefault="00BA43E8">
      <w:pPr>
        <w:widowControl w:val="0"/>
        <w:autoSpaceDE w:val="0"/>
        <w:autoSpaceDN w:val="0"/>
        <w:adjustRightInd w:val="0"/>
        <w:spacing w:after="0" w:line="240" w:lineRule="auto"/>
        <w:rPr>
          <w:rFonts w:ascii="Arial" w:hAnsi="Arial" w:cs="Arial"/>
          <w:b/>
          <w:bCs/>
          <w:kern w:val="0"/>
          <w:sz w:val="20"/>
          <w:szCs w:val="20"/>
        </w:rPr>
      </w:pPr>
    </w:p>
    <w:p w14:paraId="1154859C" w14:textId="4B37538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O</w:t>
      </w:r>
      <w:r>
        <w:rPr>
          <w:rFonts w:ascii="Arial" w:hAnsi="Arial" w:cs="Arial"/>
          <w:b/>
          <w:bCs/>
          <w:kern w:val="0"/>
          <w:sz w:val="20"/>
          <w:szCs w:val="20"/>
        </w:rPr>
        <w:t>verzicht van honorariumpercentages gerelateerd aan de totale instandhoudingskosten:</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205"/>
        <w:gridCol w:w="2774"/>
        <w:gridCol w:w="1009"/>
        <w:gridCol w:w="2325"/>
        <w:gridCol w:w="308"/>
        <w:gridCol w:w="1709"/>
      </w:tblGrid>
      <w:tr w:rsidR="00000000" w:rsidRPr="00E4261A" w14:paraId="651026C7" w14:textId="77777777">
        <w:tc>
          <w:tcPr>
            <w:tcW w:w="7313" w:type="dxa"/>
            <w:gridSpan w:val="4"/>
            <w:tcBorders>
              <w:top w:val="single" w:sz="4" w:space="0" w:color="auto"/>
              <w:left w:val="single" w:sz="4" w:space="0" w:color="auto"/>
              <w:bottom w:val="single" w:sz="4" w:space="0" w:color="auto"/>
              <w:right w:val="single" w:sz="4" w:space="0" w:color="auto"/>
            </w:tcBorders>
          </w:tcPr>
          <w:p w14:paraId="72967D6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Instandhoudingskosten </w:t>
            </w:r>
          </w:p>
        </w:tc>
        <w:tc>
          <w:tcPr>
            <w:tcW w:w="308" w:type="dxa"/>
            <w:tcBorders>
              <w:top w:val="single" w:sz="4" w:space="0" w:color="auto"/>
              <w:left w:val="single" w:sz="4" w:space="0" w:color="auto"/>
              <w:bottom w:val="single" w:sz="4" w:space="0" w:color="auto"/>
              <w:right w:val="single" w:sz="4" w:space="0" w:color="auto"/>
            </w:tcBorders>
          </w:tcPr>
          <w:p w14:paraId="12568A9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D0F0A7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Percentage </w:t>
            </w:r>
          </w:p>
        </w:tc>
      </w:tr>
      <w:tr w:rsidR="00000000" w:rsidRPr="00E4261A" w14:paraId="27E89B4A" w14:textId="77777777">
        <w:tc>
          <w:tcPr>
            <w:tcW w:w="1205" w:type="dxa"/>
            <w:tcBorders>
              <w:top w:val="single" w:sz="4" w:space="0" w:color="auto"/>
              <w:left w:val="single" w:sz="4" w:space="0" w:color="auto"/>
              <w:bottom w:val="single" w:sz="4" w:space="0" w:color="auto"/>
              <w:right w:val="single" w:sz="4" w:space="0" w:color="auto"/>
            </w:tcBorders>
          </w:tcPr>
          <w:p w14:paraId="37AC940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2774" w:type="dxa"/>
            <w:tcBorders>
              <w:top w:val="single" w:sz="4" w:space="0" w:color="auto"/>
              <w:left w:val="single" w:sz="4" w:space="0" w:color="auto"/>
              <w:bottom w:val="single" w:sz="4" w:space="0" w:color="auto"/>
              <w:right w:val="single" w:sz="4" w:space="0" w:color="auto"/>
            </w:tcBorders>
          </w:tcPr>
          <w:p w14:paraId="72B8CF4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p>
        </w:tc>
        <w:tc>
          <w:tcPr>
            <w:tcW w:w="1009" w:type="dxa"/>
            <w:tcBorders>
              <w:top w:val="single" w:sz="4" w:space="0" w:color="auto"/>
              <w:left w:val="single" w:sz="4" w:space="0" w:color="auto"/>
              <w:bottom w:val="single" w:sz="4" w:space="0" w:color="auto"/>
              <w:right w:val="single" w:sz="4" w:space="0" w:color="auto"/>
            </w:tcBorders>
          </w:tcPr>
          <w:p w14:paraId="36F4A9B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6320947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 </w:t>
            </w:r>
          </w:p>
        </w:tc>
        <w:tc>
          <w:tcPr>
            <w:tcW w:w="308" w:type="dxa"/>
            <w:tcBorders>
              <w:top w:val="single" w:sz="4" w:space="0" w:color="auto"/>
              <w:left w:val="single" w:sz="4" w:space="0" w:color="auto"/>
              <w:bottom w:val="single" w:sz="4" w:space="0" w:color="auto"/>
              <w:right w:val="single" w:sz="4" w:space="0" w:color="auto"/>
            </w:tcBorders>
          </w:tcPr>
          <w:p w14:paraId="73EDA7F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7F52D5F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7,86% </w:t>
            </w:r>
          </w:p>
        </w:tc>
      </w:tr>
      <w:tr w:rsidR="00000000" w:rsidRPr="00E4261A" w14:paraId="3945CDA9" w14:textId="77777777">
        <w:tc>
          <w:tcPr>
            <w:tcW w:w="1205" w:type="dxa"/>
            <w:tcBorders>
              <w:top w:val="single" w:sz="4" w:space="0" w:color="auto"/>
              <w:left w:val="single" w:sz="4" w:space="0" w:color="auto"/>
              <w:bottom w:val="single" w:sz="4" w:space="0" w:color="auto"/>
              <w:right w:val="single" w:sz="4" w:space="0" w:color="auto"/>
            </w:tcBorders>
          </w:tcPr>
          <w:p w14:paraId="219A1EE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0A0668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 </w:t>
            </w:r>
          </w:p>
        </w:tc>
        <w:tc>
          <w:tcPr>
            <w:tcW w:w="1009" w:type="dxa"/>
            <w:tcBorders>
              <w:top w:val="single" w:sz="4" w:space="0" w:color="auto"/>
              <w:left w:val="single" w:sz="4" w:space="0" w:color="auto"/>
              <w:bottom w:val="single" w:sz="4" w:space="0" w:color="auto"/>
              <w:right w:val="single" w:sz="4" w:space="0" w:color="auto"/>
            </w:tcBorders>
          </w:tcPr>
          <w:p w14:paraId="1489FE0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CE2C96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 </w:t>
            </w:r>
          </w:p>
        </w:tc>
        <w:tc>
          <w:tcPr>
            <w:tcW w:w="308" w:type="dxa"/>
            <w:tcBorders>
              <w:top w:val="single" w:sz="4" w:space="0" w:color="auto"/>
              <w:left w:val="single" w:sz="4" w:space="0" w:color="auto"/>
              <w:bottom w:val="single" w:sz="4" w:space="0" w:color="auto"/>
              <w:right w:val="single" w:sz="4" w:space="0" w:color="auto"/>
            </w:tcBorders>
          </w:tcPr>
          <w:p w14:paraId="7355481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9BC564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7,36% </w:t>
            </w:r>
          </w:p>
        </w:tc>
      </w:tr>
      <w:tr w:rsidR="00000000" w:rsidRPr="00E4261A" w14:paraId="692B3BEB" w14:textId="77777777">
        <w:tc>
          <w:tcPr>
            <w:tcW w:w="1205" w:type="dxa"/>
            <w:tcBorders>
              <w:top w:val="single" w:sz="4" w:space="0" w:color="auto"/>
              <w:left w:val="single" w:sz="4" w:space="0" w:color="auto"/>
              <w:bottom w:val="single" w:sz="4" w:space="0" w:color="auto"/>
              <w:right w:val="single" w:sz="4" w:space="0" w:color="auto"/>
            </w:tcBorders>
          </w:tcPr>
          <w:p w14:paraId="45EFA24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530C45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 </w:t>
            </w:r>
          </w:p>
        </w:tc>
        <w:tc>
          <w:tcPr>
            <w:tcW w:w="1009" w:type="dxa"/>
            <w:tcBorders>
              <w:top w:val="single" w:sz="4" w:space="0" w:color="auto"/>
              <w:left w:val="single" w:sz="4" w:space="0" w:color="auto"/>
              <w:bottom w:val="single" w:sz="4" w:space="0" w:color="auto"/>
              <w:right w:val="single" w:sz="4" w:space="0" w:color="auto"/>
            </w:tcBorders>
          </w:tcPr>
          <w:p w14:paraId="0AE871C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261C00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 </w:t>
            </w:r>
          </w:p>
        </w:tc>
        <w:tc>
          <w:tcPr>
            <w:tcW w:w="308" w:type="dxa"/>
            <w:tcBorders>
              <w:top w:val="single" w:sz="4" w:space="0" w:color="auto"/>
              <w:left w:val="single" w:sz="4" w:space="0" w:color="auto"/>
              <w:bottom w:val="single" w:sz="4" w:space="0" w:color="auto"/>
              <w:right w:val="single" w:sz="4" w:space="0" w:color="auto"/>
            </w:tcBorders>
          </w:tcPr>
          <w:p w14:paraId="4B10932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5E9108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6,95% </w:t>
            </w:r>
          </w:p>
        </w:tc>
      </w:tr>
      <w:tr w:rsidR="00000000" w:rsidRPr="00E4261A" w14:paraId="7A1787D8" w14:textId="77777777">
        <w:tc>
          <w:tcPr>
            <w:tcW w:w="1205" w:type="dxa"/>
            <w:tcBorders>
              <w:top w:val="single" w:sz="4" w:space="0" w:color="auto"/>
              <w:left w:val="single" w:sz="4" w:space="0" w:color="auto"/>
              <w:bottom w:val="single" w:sz="4" w:space="0" w:color="auto"/>
              <w:right w:val="single" w:sz="4" w:space="0" w:color="auto"/>
            </w:tcBorders>
          </w:tcPr>
          <w:p w14:paraId="3AA6876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1A55CE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 </w:t>
            </w:r>
          </w:p>
        </w:tc>
        <w:tc>
          <w:tcPr>
            <w:tcW w:w="1009" w:type="dxa"/>
            <w:tcBorders>
              <w:top w:val="single" w:sz="4" w:space="0" w:color="auto"/>
              <w:left w:val="single" w:sz="4" w:space="0" w:color="auto"/>
              <w:bottom w:val="single" w:sz="4" w:space="0" w:color="auto"/>
              <w:right w:val="single" w:sz="4" w:space="0" w:color="auto"/>
            </w:tcBorders>
          </w:tcPr>
          <w:p w14:paraId="5FE8CAC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0B8002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 </w:t>
            </w:r>
          </w:p>
        </w:tc>
        <w:tc>
          <w:tcPr>
            <w:tcW w:w="308" w:type="dxa"/>
            <w:tcBorders>
              <w:top w:val="single" w:sz="4" w:space="0" w:color="auto"/>
              <w:left w:val="single" w:sz="4" w:space="0" w:color="auto"/>
              <w:bottom w:val="single" w:sz="4" w:space="0" w:color="auto"/>
              <w:right w:val="single" w:sz="4" w:space="0" w:color="auto"/>
            </w:tcBorders>
          </w:tcPr>
          <w:p w14:paraId="2DE9783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70B5660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6,61% </w:t>
            </w:r>
          </w:p>
        </w:tc>
      </w:tr>
      <w:tr w:rsidR="00000000" w:rsidRPr="00E4261A" w14:paraId="36C5C2D6" w14:textId="77777777">
        <w:tc>
          <w:tcPr>
            <w:tcW w:w="1205" w:type="dxa"/>
            <w:tcBorders>
              <w:top w:val="single" w:sz="4" w:space="0" w:color="auto"/>
              <w:left w:val="single" w:sz="4" w:space="0" w:color="auto"/>
              <w:bottom w:val="single" w:sz="4" w:space="0" w:color="auto"/>
              <w:right w:val="single" w:sz="4" w:space="0" w:color="auto"/>
            </w:tcBorders>
          </w:tcPr>
          <w:p w14:paraId="73C370B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BC7F11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 </w:t>
            </w:r>
          </w:p>
        </w:tc>
        <w:tc>
          <w:tcPr>
            <w:tcW w:w="1009" w:type="dxa"/>
            <w:tcBorders>
              <w:top w:val="single" w:sz="4" w:space="0" w:color="auto"/>
              <w:left w:val="single" w:sz="4" w:space="0" w:color="auto"/>
              <w:bottom w:val="single" w:sz="4" w:space="0" w:color="auto"/>
              <w:right w:val="single" w:sz="4" w:space="0" w:color="auto"/>
            </w:tcBorders>
          </w:tcPr>
          <w:p w14:paraId="3078429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09F68C9"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250.000 </w:t>
            </w:r>
          </w:p>
        </w:tc>
        <w:tc>
          <w:tcPr>
            <w:tcW w:w="308" w:type="dxa"/>
            <w:tcBorders>
              <w:top w:val="single" w:sz="4" w:space="0" w:color="auto"/>
              <w:left w:val="single" w:sz="4" w:space="0" w:color="auto"/>
              <w:bottom w:val="single" w:sz="4" w:space="0" w:color="auto"/>
              <w:right w:val="single" w:sz="4" w:space="0" w:color="auto"/>
            </w:tcBorders>
          </w:tcPr>
          <w:p w14:paraId="4E8396E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940D20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6,32% </w:t>
            </w:r>
          </w:p>
        </w:tc>
      </w:tr>
      <w:tr w:rsidR="00000000" w:rsidRPr="00E4261A" w14:paraId="389AD5F2" w14:textId="77777777">
        <w:tc>
          <w:tcPr>
            <w:tcW w:w="1205" w:type="dxa"/>
            <w:tcBorders>
              <w:top w:val="single" w:sz="4" w:space="0" w:color="auto"/>
              <w:left w:val="single" w:sz="4" w:space="0" w:color="auto"/>
              <w:bottom w:val="single" w:sz="4" w:space="0" w:color="auto"/>
              <w:right w:val="single" w:sz="4" w:space="0" w:color="auto"/>
            </w:tcBorders>
          </w:tcPr>
          <w:p w14:paraId="5BD06E5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62627A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250.000 </w:t>
            </w:r>
          </w:p>
        </w:tc>
        <w:tc>
          <w:tcPr>
            <w:tcW w:w="1009" w:type="dxa"/>
            <w:tcBorders>
              <w:top w:val="single" w:sz="4" w:space="0" w:color="auto"/>
              <w:left w:val="single" w:sz="4" w:space="0" w:color="auto"/>
              <w:bottom w:val="single" w:sz="4" w:space="0" w:color="auto"/>
              <w:right w:val="single" w:sz="4" w:space="0" w:color="auto"/>
            </w:tcBorders>
          </w:tcPr>
          <w:p w14:paraId="60CCB51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284B473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300.000 </w:t>
            </w:r>
          </w:p>
        </w:tc>
        <w:tc>
          <w:tcPr>
            <w:tcW w:w="308" w:type="dxa"/>
            <w:tcBorders>
              <w:top w:val="single" w:sz="4" w:space="0" w:color="auto"/>
              <w:left w:val="single" w:sz="4" w:space="0" w:color="auto"/>
              <w:bottom w:val="single" w:sz="4" w:space="0" w:color="auto"/>
              <w:right w:val="single" w:sz="4" w:space="0" w:color="auto"/>
            </w:tcBorders>
          </w:tcPr>
          <w:p w14:paraId="6AF89E8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EE6000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6,08% </w:t>
            </w:r>
          </w:p>
        </w:tc>
      </w:tr>
      <w:tr w:rsidR="00000000" w:rsidRPr="00E4261A" w14:paraId="632E451D" w14:textId="77777777">
        <w:tc>
          <w:tcPr>
            <w:tcW w:w="1205" w:type="dxa"/>
            <w:tcBorders>
              <w:top w:val="single" w:sz="4" w:space="0" w:color="auto"/>
              <w:left w:val="single" w:sz="4" w:space="0" w:color="auto"/>
              <w:bottom w:val="single" w:sz="4" w:space="0" w:color="auto"/>
              <w:right w:val="single" w:sz="4" w:space="0" w:color="auto"/>
            </w:tcBorders>
          </w:tcPr>
          <w:p w14:paraId="270E658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E58CF5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300.000 </w:t>
            </w:r>
          </w:p>
        </w:tc>
        <w:tc>
          <w:tcPr>
            <w:tcW w:w="1009" w:type="dxa"/>
            <w:tcBorders>
              <w:top w:val="single" w:sz="4" w:space="0" w:color="auto"/>
              <w:left w:val="single" w:sz="4" w:space="0" w:color="auto"/>
              <w:bottom w:val="single" w:sz="4" w:space="0" w:color="auto"/>
              <w:right w:val="single" w:sz="4" w:space="0" w:color="auto"/>
            </w:tcBorders>
          </w:tcPr>
          <w:p w14:paraId="60182A4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A19E90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350.000 </w:t>
            </w:r>
          </w:p>
        </w:tc>
        <w:tc>
          <w:tcPr>
            <w:tcW w:w="308" w:type="dxa"/>
            <w:tcBorders>
              <w:top w:val="single" w:sz="4" w:space="0" w:color="auto"/>
              <w:left w:val="single" w:sz="4" w:space="0" w:color="auto"/>
              <w:bottom w:val="single" w:sz="4" w:space="0" w:color="auto"/>
              <w:right w:val="single" w:sz="4" w:space="0" w:color="auto"/>
            </w:tcBorders>
          </w:tcPr>
          <w:p w14:paraId="6F0DEDE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46CF63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5,86% </w:t>
            </w:r>
          </w:p>
        </w:tc>
      </w:tr>
      <w:tr w:rsidR="00000000" w:rsidRPr="00E4261A" w14:paraId="05AD43F1" w14:textId="77777777">
        <w:tc>
          <w:tcPr>
            <w:tcW w:w="1205" w:type="dxa"/>
            <w:tcBorders>
              <w:top w:val="single" w:sz="4" w:space="0" w:color="auto"/>
              <w:left w:val="single" w:sz="4" w:space="0" w:color="auto"/>
              <w:bottom w:val="single" w:sz="4" w:space="0" w:color="auto"/>
              <w:right w:val="single" w:sz="4" w:space="0" w:color="auto"/>
            </w:tcBorders>
          </w:tcPr>
          <w:p w14:paraId="011E5F0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5303BD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350.000 </w:t>
            </w:r>
          </w:p>
        </w:tc>
        <w:tc>
          <w:tcPr>
            <w:tcW w:w="1009" w:type="dxa"/>
            <w:tcBorders>
              <w:top w:val="single" w:sz="4" w:space="0" w:color="auto"/>
              <w:left w:val="single" w:sz="4" w:space="0" w:color="auto"/>
              <w:bottom w:val="single" w:sz="4" w:space="0" w:color="auto"/>
              <w:right w:val="single" w:sz="4" w:space="0" w:color="auto"/>
            </w:tcBorders>
          </w:tcPr>
          <w:p w14:paraId="2673F4E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98732C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400.000 </w:t>
            </w:r>
          </w:p>
        </w:tc>
        <w:tc>
          <w:tcPr>
            <w:tcW w:w="308" w:type="dxa"/>
            <w:tcBorders>
              <w:top w:val="single" w:sz="4" w:space="0" w:color="auto"/>
              <w:left w:val="single" w:sz="4" w:space="0" w:color="auto"/>
              <w:bottom w:val="single" w:sz="4" w:space="0" w:color="auto"/>
              <w:right w:val="single" w:sz="4" w:space="0" w:color="auto"/>
            </w:tcBorders>
          </w:tcPr>
          <w:p w14:paraId="62B46D5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ED4D2F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5,68% </w:t>
            </w:r>
          </w:p>
        </w:tc>
      </w:tr>
      <w:tr w:rsidR="00000000" w:rsidRPr="00E4261A" w14:paraId="76695DFE" w14:textId="77777777">
        <w:tc>
          <w:tcPr>
            <w:tcW w:w="1205" w:type="dxa"/>
            <w:tcBorders>
              <w:top w:val="single" w:sz="4" w:space="0" w:color="auto"/>
              <w:left w:val="single" w:sz="4" w:space="0" w:color="auto"/>
              <w:bottom w:val="single" w:sz="4" w:space="0" w:color="auto"/>
              <w:right w:val="single" w:sz="4" w:space="0" w:color="auto"/>
            </w:tcBorders>
          </w:tcPr>
          <w:p w14:paraId="6314269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719C8A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400.000 </w:t>
            </w:r>
          </w:p>
        </w:tc>
        <w:tc>
          <w:tcPr>
            <w:tcW w:w="1009" w:type="dxa"/>
            <w:tcBorders>
              <w:top w:val="single" w:sz="4" w:space="0" w:color="auto"/>
              <w:left w:val="single" w:sz="4" w:space="0" w:color="auto"/>
              <w:bottom w:val="single" w:sz="4" w:space="0" w:color="auto"/>
              <w:right w:val="single" w:sz="4" w:space="0" w:color="auto"/>
            </w:tcBorders>
          </w:tcPr>
          <w:p w14:paraId="5334497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7F287E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450.000 </w:t>
            </w:r>
          </w:p>
        </w:tc>
        <w:tc>
          <w:tcPr>
            <w:tcW w:w="308" w:type="dxa"/>
            <w:tcBorders>
              <w:top w:val="single" w:sz="4" w:space="0" w:color="auto"/>
              <w:left w:val="single" w:sz="4" w:space="0" w:color="auto"/>
              <w:bottom w:val="single" w:sz="4" w:space="0" w:color="auto"/>
              <w:right w:val="single" w:sz="4" w:space="0" w:color="auto"/>
            </w:tcBorders>
          </w:tcPr>
          <w:p w14:paraId="4E53D16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095304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5,52% </w:t>
            </w:r>
          </w:p>
        </w:tc>
      </w:tr>
      <w:tr w:rsidR="00000000" w:rsidRPr="00E4261A" w14:paraId="457E469B" w14:textId="77777777">
        <w:tc>
          <w:tcPr>
            <w:tcW w:w="1205" w:type="dxa"/>
            <w:tcBorders>
              <w:top w:val="single" w:sz="4" w:space="0" w:color="auto"/>
              <w:left w:val="single" w:sz="4" w:space="0" w:color="auto"/>
              <w:bottom w:val="single" w:sz="4" w:space="0" w:color="auto"/>
              <w:right w:val="single" w:sz="4" w:space="0" w:color="auto"/>
            </w:tcBorders>
          </w:tcPr>
          <w:p w14:paraId="4347C97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407D64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450.000 </w:t>
            </w:r>
          </w:p>
        </w:tc>
        <w:tc>
          <w:tcPr>
            <w:tcW w:w="1009" w:type="dxa"/>
            <w:tcBorders>
              <w:top w:val="single" w:sz="4" w:space="0" w:color="auto"/>
              <w:left w:val="single" w:sz="4" w:space="0" w:color="auto"/>
              <w:bottom w:val="single" w:sz="4" w:space="0" w:color="auto"/>
              <w:right w:val="single" w:sz="4" w:space="0" w:color="auto"/>
            </w:tcBorders>
          </w:tcPr>
          <w:p w14:paraId="2BB4670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2E0DCA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500.000 </w:t>
            </w:r>
          </w:p>
        </w:tc>
        <w:tc>
          <w:tcPr>
            <w:tcW w:w="308" w:type="dxa"/>
            <w:tcBorders>
              <w:top w:val="single" w:sz="4" w:space="0" w:color="auto"/>
              <w:left w:val="single" w:sz="4" w:space="0" w:color="auto"/>
              <w:bottom w:val="single" w:sz="4" w:space="0" w:color="auto"/>
              <w:right w:val="single" w:sz="4" w:space="0" w:color="auto"/>
            </w:tcBorders>
          </w:tcPr>
          <w:p w14:paraId="477D77C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3685B2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5,37% </w:t>
            </w:r>
          </w:p>
        </w:tc>
      </w:tr>
      <w:tr w:rsidR="00000000" w:rsidRPr="00E4261A" w14:paraId="7900E268" w14:textId="77777777">
        <w:tc>
          <w:tcPr>
            <w:tcW w:w="1205" w:type="dxa"/>
            <w:tcBorders>
              <w:top w:val="single" w:sz="4" w:space="0" w:color="auto"/>
              <w:left w:val="single" w:sz="4" w:space="0" w:color="auto"/>
              <w:bottom w:val="single" w:sz="4" w:space="0" w:color="auto"/>
              <w:right w:val="single" w:sz="4" w:space="0" w:color="auto"/>
            </w:tcBorders>
          </w:tcPr>
          <w:p w14:paraId="186774D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3F9147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500.000 </w:t>
            </w:r>
          </w:p>
        </w:tc>
        <w:tc>
          <w:tcPr>
            <w:tcW w:w="1009" w:type="dxa"/>
            <w:tcBorders>
              <w:top w:val="single" w:sz="4" w:space="0" w:color="auto"/>
              <w:left w:val="single" w:sz="4" w:space="0" w:color="auto"/>
              <w:bottom w:val="single" w:sz="4" w:space="0" w:color="auto"/>
              <w:right w:val="single" w:sz="4" w:space="0" w:color="auto"/>
            </w:tcBorders>
          </w:tcPr>
          <w:p w14:paraId="15942A2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022B23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550.000 </w:t>
            </w:r>
          </w:p>
        </w:tc>
        <w:tc>
          <w:tcPr>
            <w:tcW w:w="308" w:type="dxa"/>
            <w:tcBorders>
              <w:top w:val="single" w:sz="4" w:space="0" w:color="auto"/>
              <w:left w:val="single" w:sz="4" w:space="0" w:color="auto"/>
              <w:bottom w:val="single" w:sz="4" w:space="0" w:color="auto"/>
              <w:right w:val="single" w:sz="4" w:space="0" w:color="auto"/>
            </w:tcBorders>
          </w:tcPr>
          <w:p w14:paraId="7E1D1A0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D7CD4E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5,24% </w:t>
            </w:r>
          </w:p>
        </w:tc>
      </w:tr>
      <w:tr w:rsidR="00000000" w:rsidRPr="00E4261A" w14:paraId="18A73B61" w14:textId="77777777">
        <w:tc>
          <w:tcPr>
            <w:tcW w:w="1205" w:type="dxa"/>
            <w:tcBorders>
              <w:top w:val="single" w:sz="4" w:space="0" w:color="auto"/>
              <w:left w:val="single" w:sz="4" w:space="0" w:color="auto"/>
              <w:bottom w:val="single" w:sz="4" w:space="0" w:color="auto"/>
              <w:right w:val="single" w:sz="4" w:space="0" w:color="auto"/>
            </w:tcBorders>
          </w:tcPr>
          <w:p w14:paraId="31FAA1F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7724A06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550.000 </w:t>
            </w:r>
          </w:p>
        </w:tc>
        <w:tc>
          <w:tcPr>
            <w:tcW w:w="1009" w:type="dxa"/>
            <w:tcBorders>
              <w:top w:val="single" w:sz="4" w:space="0" w:color="auto"/>
              <w:left w:val="single" w:sz="4" w:space="0" w:color="auto"/>
              <w:bottom w:val="single" w:sz="4" w:space="0" w:color="auto"/>
              <w:right w:val="single" w:sz="4" w:space="0" w:color="auto"/>
            </w:tcBorders>
          </w:tcPr>
          <w:p w14:paraId="532A6C2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D84F5C2"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600.000 </w:t>
            </w:r>
          </w:p>
        </w:tc>
        <w:tc>
          <w:tcPr>
            <w:tcW w:w="308" w:type="dxa"/>
            <w:tcBorders>
              <w:top w:val="single" w:sz="4" w:space="0" w:color="auto"/>
              <w:left w:val="single" w:sz="4" w:space="0" w:color="auto"/>
              <w:bottom w:val="single" w:sz="4" w:space="0" w:color="auto"/>
              <w:right w:val="single" w:sz="4" w:space="0" w:color="auto"/>
            </w:tcBorders>
          </w:tcPr>
          <w:p w14:paraId="10D4CD2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ECFE59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5,12% </w:t>
            </w:r>
          </w:p>
        </w:tc>
      </w:tr>
      <w:tr w:rsidR="00000000" w:rsidRPr="00E4261A" w14:paraId="73E3A546" w14:textId="77777777">
        <w:tc>
          <w:tcPr>
            <w:tcW w:w="1205" w:type="dxa"/>
            <w:tcBorders>
              <w:top w:val="single" w:sz="4" w:space="0" w:color="auto"/>
              <w:left w:val="single" w:sz="4" w:space="0" w:color="auto"/>
              <w:bottom w:val="single" w:sz="4" w:space="0" w:color="auto"/>
              <w:right w:val="single" w:sz="4" w:space="0" w:color="auto"/>
            </w:tcBorders>
          </w:tcPr>
          <w:p w14:paraId="629DBF3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8BCBB8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600.000 </w:t>
            </w:r>
          </w:p>
        </w:tc>
        <w:tc>
          <w:tcPr>
            <w:tcW w:w="1009" w:type="dxa"/>
            <w:tcBorders>
              <w:top w:val="single" w:sz="4" w:space="0" w:color="auto"/>
              <w:left w:val="single" w:sz="4" w:space="0" w:color="auto"/>
              <w:bottom w:val="single" w:sz="4" w:space="0" w:color="auto"/>
              <w:right w:val="single" w:sz="4" w:space="0" w:color="auto"/>
            </w:tcBorders>
          </w:tcPr>
          <w:p w14:paraId="5B73062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66BF02E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650.000 </w:t>
            </w:r>
          </w:p>
        </w:tc>
        <w:tc>
          <w:tcPr>
            <w:tcW w:w="308" w:type="dxa"/>
            <w:tcBorders>
              <w:top w:val="single" w:sz="4" w:space="0" w:color="auto"/>
              <w:left w:val="single" w:sz="4" w:space="0" w:color="auto"/>
              <w:bottom w:val="single" w:sz="4" w:space="0" w:color="auto"/>
              <w:right w:val="single" w:sz="4" w:space="0" w:color="auto"/>
            </w:tcBorders>
          </w:tcPr>
          <w:p w14:paraId="48DEDC0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8AC451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5,02% </w:t>
            </w:r>
          </w:p>
        </w:tc>
      </w:tr>
      <w:tr w:rsidR="00000000" w:rsidRPr="00E4261A" w14:paraId="37E1E7E7" w14:textId="77777777">
        <w:tc>
          <w:tcPr>
            <w:tcW w:w="1205" w:type="dxa"/>
            <w:tcBorders>
              <w:top w:val="single" w:sz="4" w:space="0" w:color="auto"/>
              <w:left w:val="single" w:sz="4" w:space="0" w:color="auto"/>
              <w:bottom w:val="single" w:sz="4" w:space="0" w:color="auto"/>
              <w:right w:val="single" w:sz="4" w:space="0" w:color="auto"/>
            </w:tcBorders>
          </w:tcPr>
          <w:p w14:paraId="7F485C6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60E8DF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650.000 </w:t>
            </w:r>
          </w:p>
        </w:tc>
        <w:tc>
          <w:tcPr>
            <w:tcW w:w="1009" w:type="dxa"/>
            <w:tcBorders>
              <w:top w:val="single" w:sz="4" w:space="0" w:color="auto"/>
              <w:left w:val="single" w:sz="4" w:space="0" w:color="auto"/>
              <w:bottom w:val="single" w:sz="4" w:space="0" w:color="auto"/>
              <w:right w:val="single" w:sz="4" w:space="0" w:color="auto"/>
            </w:tcBorders>
          </w:tcPr>
          <w:p w14:paraId="476880B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F1EB35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700.000 </w:t>
            </w:r>
          </w:p>
        </w:tc>
        <w:tc>
          <w:tcPr>
            <w:tcW w:w="308" w:type="dxa"/>
            <w:tcBorders>
              <w:top w:val="single" w:sz="4" w:space="0" w:color="auto"/>
              <w:left w:val="single" w:sz="4" w:space="0" w:color="auto"/>
              <w:bottom w:val="single" w:sz="4" w:space="0" w:color="auto"/>
              <w:right w:val="single" w:sz="4" w:space="0" w:color="auto"/>
            </w:tcBorders>
          </w:tcPr>
          <w:p w14:paraId="27D3CA2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30026E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4,92% </w:t>
            </w:r>
          </w:p>
        </w:tc>
      </w:tr>
      <w:tr w:rsidR="00000000" w:rsidRPr="00E4261A" w14:paraId="3A189E10" w14:textId="77777777">
        <w:tc>
          <w:tcPr>
            <w:tcW w:w="1205" w:type="dxa"/>
            <w:tcBorders>
              <w:top w:val="single" w:sz="4" w:space="0" w:color="auto"/>
              <w:left w:val="single" w:sz="4" w:space="0" w:color="auto"/>
              <w:bottom w:val="single" w:sz="4" w:space="0" w:color="auto"/>
              <w:right w:val="single" w:sz="4" w:space="0" w:color="auto"/>
            </w:tcBorders>
          </w:tcPr>
          <w:p w14:paraId="708A5D4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729BE99"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700.000 </w:t>
            </w:r>
          </w:p>
        </w:tc>
        <w:tc>
          <w:tcPr>
            <w:tcW w:w="1009" w:type="dxa"/>
            <w:tcBorders>
              <w:top w:val="single" w:sz="4" w:space="0" w:color="auto"/>
              <w:left w:val="single" w:sz="4" w:space="0" w:color="auto"/>
              <w:bottom w:val="single" w:sz="4" w:space="0" w:color="auto"/>
              <w:right w:val="single" w:sz="4" w:space="0" w:color="auto"/>
            </w:tcBorders>
          </w:tcPr>
          <w:p w14:paraId="6781977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19CD70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750.000 </w:t>
            </w:r>
          </w:p>
        </w:tc>
        <w:tc>
          <w:tcPr>
            <w:tcW w:w="308" w:type="dxa"/>
            <w:tcBorders>
              <w:top w:val="single" w:sz="4" w:space="0" w:color="auto"/>
              <w:left w:val="single" w:sz="4" w:space="0" w:color="auto"/>
              <w:bottom w:val="single" w:sz="4" w:space="0" w:color="auto"/>
              <w:right w:val="single" w:sz="4" w:space="0" w:color="auto"/>
            </w:tcBorders>
          </w:tcPr>
          <w:p w14:paraId="28F1C16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D950CC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4,83% </w:t>
            </w:r>
          </w:p>
        </w:tc>
      </w:tr>
      <w:tr w:rsidR="00000000" w:rsidRPr="00E4261A" w14:paraId="40F1F953" w14:textId="77777777">
        <w:tc>
          <w:tcPr>
            <w:tcW w:w="1205" w:type="dxa"/>
            <w:tcBorders>
              <w:top w:val="single" w:sz="4" w:space="0" w:color="auto"/>
              <w:left w:val="single" w:sz="4" w:space="0" w:color="auto"/>
              <w:bottom w:val="single" w:sz="4" w:space="0" w:color="auto"/>
              <w:right w:val="single" w:sz="4" w:space="0" w:color="auto"/>
            </w:tcBorders>
          </w:tcPr>
          <w:p w14:paraId="5D74AF3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073B8C9"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750.000 </w:t>
            </w:r>
          </w:p>
        </w:tc>
        <w:tc>
          <w:tcPr>
            <w:tcW w:w="1009" w:type="dxa"/>
            <w:tcBorders>
              <w:top w:val="single" w:sz="4" w:space="0" w:color="auto"/>
              <w:left w:val="single" w:sz="4" w:space="0" w:color="auto"/>
              <w:bottom w:val="single" w:sz="4" w:space="0" w:color="auto"/>
              <w:right w:val="single" w:sz="4" w:space="0" w:color="auto"/>
            </w:tcBorders>
          </w:tcPr>
          <w:p w14:paraId="5284DA0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DAC09D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800.000 </w:t>
            </w:r>
          </w:p>
        </w:tc>
        <w:tc>
          <w:tcPr>
            <w:tcW w:w="308" w:type="dxa"/>
            <w:tcBorders>
              <w:top w:val="single" w:sz="4" w:space="0" w:color="auto"/>
              <w:left w:val="single" w:sz="4" w:space="0" w:color="auto"/>
              <w:bottom w:val="single" w:sz="4" w:space="0" w:color="auto"/>
              <w:right w:val="single" w:sz="4" w:space="0" w:color="auto"/>
            </w:tcBorders>
          </w:tcPr>
          <w:p w14:paraId="5C016C4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DA368A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4,75% </w:t>
            </w:r>
          </w:p>
        </w:tc>
      </w:tr>
      <w:tr w:rsidR="00000000" w:rsidRPr="00E4261A" w14:paraId="1DAED7DB" w14:textId="77777777">
        <w:tc>
          <w:tcPr>
            <w:tcW w:w="1205" w:type="dxa"/>
            <w:tcBorders>
              <w:top w:val="single" w:sz="4" w:space="0" w:color="auto"/>
              <w:left w:val="single" w:sz="4" w:space="0" w:color="auto"/>
              <w:bottom w:val="single" w:sz="4" w:space="0" w:color="auto"/>
              <w:right w:val="single" w:sz="4" w:space="0" w:color="auto"/>
            </w:tcBorders>
          </w:tcPr>
          <w:p w14:paraId="1DF6C34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EADC09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800.000 </w:t>
            </w:r>
          </w:p>
        </w:tc>
        <w:tc>
          <w:tcPr>
            <w:tcW w:w="1009" w:type="dxa"/>
            <w:tcBorders>
              <w:top w:val="single" w:sz="4" w:space="0" w:color="auto"/>
              <w:left w:val="single" w:sz="4" w:space="0" w:color="auto"/>
              <w:bottom w:val="single" w:sz="4" w:space="0" w:color="auto"/>
              <w:right w:val="single" w:sz="4" w:space="0" w:color="auto"/>
            </w:tcBorders>
          </w:tcPr>
          <w:p w14:paraId="0AC19C1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08D421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850.000 </w:t>
            </w:r>
          </w:p>
        </w:tc>
        <w:tc>
          <w:tcPr>
            <w:tcW w:w="308" w:type="dxa"/>
            <w:tcBorders>
              <w:top w:val="single" w:sz="4" w:space="0" w:color="auto"/>
              <w:left w:val="single" w:sz="4" w:space="0" w:color="auto"/>
              <w:bottom w:val="single" w:sz="4" w:space="0" w:color="auto"/>
              <w:right w:val="single" w:sz="4" w:space="0" w:color="auto"/>
            </w:tcBorders>
          </w:tcPr>
          <w:p w14:paraId="062E621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C7633D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4,68% </w:t>
            </w:r>
          </w:p>
        </w:tc>
      </w:tr>
      <w:tr w:rsidR="00000000" w:rsidRPr="00E4261A" w14:paraId="1BBEB06C" w14:textId="77777777">
        <w:tc>
          <w:tcPr>
            <w:tcW w:w="1205" w:type="dxa"/>
            <w:tcBorders>
              <w:top w:val="single" w:sz="4" w:space="0" w:color="auto"/>
              <w:left w:val="single" w:sz="4" w:space="0" w:color="auto"/>
              <w:bottom w:val="single" w:sz="4" w:space="0" w:color="auto"/>
              <w:right w:val="single" w:sz="4" w:space="0" w:color="auto"/>
            </w:tcBorders>
          </w:tcPr>
          <w:p w14:paraId="579BBAD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C5C5CA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850.000 </w:t>
            </w:r>
          </w:p>
        </w:tc>
        <w:tc>
          <w:tcPr>
            <w:tcW w:w="1009" w:type="dxa"/>
            <w:tcBorders>
              <w:top w:val="single" w:sz="4" w:space="0" w:color="auto"/>
              <w:left w:val="single" w:sz="4" w:space="0" w:color="auto"/>
              <w:bottom w:val="single" w:sz="4" w:space="0" w:color="auto"/>
              <w:right w:val="single" w:sz="4" w:space="0" w:color="auto"/>
            </w:tcBorders>
          </w:tcPr>
          <w:p w14:paraId="4E5AEDC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1618C5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900.000 </w:t>
            </w:r>
          </w:p>
        </w:tc>
        <w:tc>
          <w:tcPr>
            <w:tcW w:w="308" w:type="dxa"/>
            <w:tcBorders>
              <w:top w:val="single" w:sz="4" w:space="0" w:color="auto"/>
              <w:left w:val="single" w:sz="4" w:space="0" w:color="auto"/>
              <w:bottom w:val="single" w:sz="4" w:space="0" w:color="auto"/>
              <w:right w:val="single" w:sz="4" w:space="0" w:color="auto"/>
            </w:tcBorders>
          </w:tcPr>
          <w:p w14:paraId="6652C32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01549D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4,61% </w:t>
            </w:r>
          </w:p>
        </w:tc>
      </w:tr>
      <w:tr w:rsidR="00000000" w:rsidRPr="00E4261A" w14:paraId="6399BE7B" w14:textId="77777777">
        <w:tc>
          <w:tcPr>
            <w:tcW w:w="1205" w:type="dxa"/>
            <w:tcBorders>
              <w:top w:val="single" w:sz="4" w:space="0" w:color="auto"/>
              <w:left w:val="single" w:sz="4" w:space="0" w:color="auto"/>
              <w:bottom w:val="single" w:sz="4" w:space="0" w:color="auto"/>
              <w:right w:val="single" w:sz="4" w:space="0" w:color="auto"/>
            </w:tcBorders>
          </w:tcPr>
          <w:p w14:paraId="7D82E79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21FC5DB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900.000 </w:t>
            </w:r>
          </w:p>
        </w:tc>
        <w:tc>
          <w:tcPr>
            <w:tcW w:w="1009" w:type="dxa"/>
            <w:tcBorders>
              <w:top w:val="single" w:sz="4" w:space="0" w:color="auto"/>
              <w:left w:val="single" w:sz="4" w:space="0" w:color="auto"/>
              <w:bottom w:val="single" w:sz="4" w:space="0" w:color="auto"/>
              <w:right w:val="single" w:sz="4" w:space="0" w:color="auto"/>
            </w:tcBorders>
          </w:tcPr>
          <w:p w14:paraId="69A3C35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A89D199"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950.000 </w:t>
            </w:r>
          </w:p>
        </w:tc>
        <w:tc>
          <w:tcPr>
            <w:tcW w:w="308" w:type="dxa"/>
            <w:tcBorders>
              <w:top w:val="single" w:sz="4" w:space="0" w:color="auto"/>
              <w:left w:val="single" w:sz="4" w:space="0" w:color="auto"/>
              <w:bottom w:val="single" w:sz="4" w:space="0" w:color="auto"/>
              <w:right w:val="single" w:sz="4" w:space="0" w:color="auto"/>
            </w:tcBorders>
          </w:tcPr>
          <w:p w14:paraId="243AB12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7AA9EA9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4,55% </w:t>
            </w:r>
          </w:p>
        </w:tc>
      </w:tr>
      <w:tr w:rsidR="00000000" w:rsidRPr="00E4261A" w14:paraId="28DA28A6" w14:textId="77777777">
        <w:tc>
          <w:tcPr>
            <w:tcW w:w="1205" w:type="dxa"/>
            <w:tcBorders>
              <w:top w:val="single" w:sz="4" w:space="0" w:color="auto"/>
              <w:left w:val="single" w:sz="4" w:space="0" w:color="auto"/>
              <w:bottom w:val="single" w:sz="4" w:space="0" w:color="auto"/>
              <w:right w:val="single" w:sz="4" w:space="0" w:color="auto"/>
            </w:tcBorders>
          </w:tcPr>
          <w:p w14:paraId="1C2D58D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2B6EA82"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950.000 </w:t>
            </w:r>
          </w:p>
        </w:tc>
        <w:tc>
          <w:tcPr>
            <w:tcW w:w="1009" w:type="dxa"/>
            <w:tcBorders>
              <w:top w:val="single" w:sz="4" w:space="0" w:color="auto"/>
              <w:left w:val="single" w:sz="4" w:space="0" w:color="auto"/>
              <w:bottom w:val="single" w:sz="4" w:space="0" w:color="auto"/>
              <w:right w:val="single" w:sz="4" w:space="0" w:color="auto"/>
            </w:tcBorders>
          </w:tcPr>
          <w:p w14:paraId="0E4F370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FFDB03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1.000.000 </w:t>
            </w:r>
          </w:p>
        </w:tc>
        <w:tc>
          <w:tcPr>
            <w:tcW w:w="308" w:type="dxa"/>
            <w:tcBorders>
              <w:top w:val="single" w:sz="4" w:space="0" w:color="auto"/>
              <w:left w:val="single" w:sz="4" w:space="0" w:color="auto"/>
              <w:bottom w:val="single" w:sz="4" w:space="0" w:color="auto"/>
              <w:right w:val="single" w:sz="4" w:space="0" w:color="auto"/>
            </w:tcBorders>
          </w:tcPr>
          <w:p w14:paraId="125D6D0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52C202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4,49% </w:t>
            </w:r>
          </w:p>
        </w:tc>
      </w:tr>
      <w:tr w:rsidR="00000000" w:rsidRPr="00E4261A" w14:paraId="0C6067C3" w14:textId="77777777">
        <w:tc>
          <w:tcPr>
            <w:tcW w:w="1205" w:type="dxa"/>
            <w:tcBorders>
              <w:top w:val="single" w:sz="4" w:space="0" w:color="auto"/>
              <w:left w:val="single" w:sz="4" w:space="0" w:color="auto"/>
              <w:bottom w:val="single" w:sz="4" w:space="0" w:color="auto"/>
              <w:right w:val="single" w:sz="4" w:space="0" w:color="auto"/>
            </w:tcBorders>
          </w:tcPr>
          <w:p w14:paraId="54562FC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97416CD"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1.000.000 </w:t>
            </w:r>
          </w:p>
        </w:tc>
        <w:tc>
          <w:tcPr>
            <w:tcW w:w="1009" w:type="dxa"/>
            <w:tcBorders>
              <w:top w:val="single" w:sz="4" w:space="0" w:color="auto"/>
              <w:left w:val="single" w:sz="4" w:space="0" w:color="auto"/>
              <w:bottom w:val="single" w:sz="4" w:space="0" w:color="auto"/>
              <w:right w:val="single" w:sz="4" w:space="0" w:color="auto"/>
            </w:tcBorders>
          </w:tcPr>
          <w:p w14:paraId="459B75B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7FFACA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1.050.000 </w:t>
            </w:r>
          </w:p>
        </w:tc>
        <w:tc>
          <w:tcPr>
            <w:tcW w:w="308" w:type="dxa"/>
            <w:tcBorders>
              <w:top w:val="single" w:sz="4" w:space="0" w:color="auto"/>
              <w:left w:val="single" w:sz="4" w:space="0" w:color="auto"/>
              <w:bottom w:val="single" w:sz="4" w:space="0" w:color="auto"/>
              <w:right w:val="single" w:sz="4" w:space="0" w:color="auto"/>
            </w:tcBorders>
          </w:tcPr>
          <w:p w14:paraId="268F148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A12555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4,43% </w:t>
            </w:r>
          </w:p>
        </w:tc>
      </w:tr>
      <w:tr w:rsidR="00000000" w:rsidRPr="00E4261A" w14:paraId="7453A0F8" w14:textId="77777777">
        <w:tc>
          <w:tcPr>
            <w:tcW w:w="1205" w:type="dxa"/>
            <w:tcBorders>
              <w:top w:val="single" w:sz="4" w:space="0" w:color="auto"/>
              <w:left w:val="single" w:sz="4" w:space="0" w:color="auto"/>
              <w:bottom w:val="single" w:sz="4" w:space="0" w:color="auto"/>
              <w:right w:val="single" w:sz="4" w:space="0" w:color="auto"/>
            </w:tcBorders>
          </w:tcPr>
          <w:p w14:paraId="69795B0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FA749A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1.050.000 </w:t>
            </w:r>
          </w:p>
        </w:tc>
        <w:tc>
          <w:tcPr>
            <w:tcW w:w="1009" w:type="dxa"/>
            <w:tcBorders>
              <w:top w:val="single" w:sz="4" w:space="0" w:color="auto"/>
              <w:left w:val="single" w:sz="4" w:space="0" w:color="auto"/>
              <w:bottom w:val="single" w:sz="4" w:space="0" w:color="auto"/>
              <w:right w:val="single" w:sz="4" w:space="0" w:color="auto"/>
            </w:tcBorders>
          </w:tcPr>
          <w:p w14:paraId="7FC0970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A6DE26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1.100.000 </w:t>
            </w:r>
          </w:p>
        </w:tc>
        <w:tc>
          <w:tcPr>
            <w:tcW w:w="308" w:type="dxa"/>
            <w:tcBorders>
              <w:top w:val="single" w:sz="4" w:space="0" w:color="auto"/>
              <w:left w:val="single" w:sz="4" w:space="0" w:color="auto"/>
              <w:bottom w:val="single" w:sz="4" w:space="0" w:color="auto"/>
              <w:right w:val="single" w:sz="4" w:space="0" w:color="auto"/>
            </w:tcBorders>
          </w:tcPr>
          <w:p w14:paraId="04931F3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B21A21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4,38% </w:t>
            </w:r>
          </w:p>
        </w:tc>
      </w:tr>
      <w:tr w:rsidR="00000000" w:rsidRPr="00E4261A" w14:paraId="24C1BC3B" w14:textId="77777777">
        <w:tc>
          <w:tcPr>
            <w:tcW w:w="1205" w:type="dxa"/>
            <w:tcBorders>
              <w:top w:val="single" w:sz="4" w:space="0" w:color="auto"/>
              <w:left w:val="single" w:sz="4" w:space="0" w:color="auto"/>
              <w:bottom w:val="single" w:sz="4" w:space="0" w:color="auto"/>
              <w:right w:val="single" w:sz="4" w:space="0" w:color="auto"/>
            </w:tcBorders>
          </w:tcPr>
          <w:p w14:paraId="475343C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05C028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1.100.000 </w:t>
            </w:r>
          </w:p>
        </w:tc>
        <w:tc>
          <w:tcPr>
            <w:tcW w:w="1009" w:type="dxa"/>
            <w:tcBorders>
              <w:top w:val="single" w:sz="4" w:space="0" w:color="auto"/>
              <w:left w:val="single" w:sz="4" w:space="0" w:color="auto"/>
              <w:bottom w:val="single" w:sz="4" w:space="0" w:color="auto"/>
              <w:right w:val="single" w:sz="4" w:space="0" w:color="auto"/>
            </w:tcBorders>
          </w:tcPr>
          <w:p w14:paraId="44DA020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7A8DCD7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1.150.000 </w:t>
            </w:r>
          </w:p>
        </w:tc>
        <w:tc>
          <w:tcPr>
            <w:tcW w:w="308" w:type="dxa"/>
            <w:tcBorders>
              <w:top w:val="single" w:sz="4" w:space="0" w:color="auto"/>
              <w:left w:val="single" w:sz="4" w:space="0" w:color="auto"/>
              <w:bottom w:val="single" w:sz="4" w:space="0" w:color="auto"/>
              <w:right w:val="single" w:sz="4" w:space="0" w:color="auto"/>
            </w:tcBorders>
          </w:tcPr>
          <w:p w14:paraId="2D0F59A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0EED08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4,33% </w:t>
            </w:r>
          </w:p>
        </w:tc>
      </w:tr>
      <w:tr w:rsidR="00000000" w:rsidRPr="00E4261A" w14:paraId="28A913B6" w14:textId="77777777">
        <w:tc>
          <w:tcPr>
            <w:tcW w:w="1205" w:type="dxa"/>
            <w:tcBorders>
              <w:top w:val="single" w:sz="4" w:space="0" w:color="auto"/>
              <w:left w:val="single" w:sz="4" w:space="0" w:color="auto"/>
              <w:bottom w:val="single" w:sz="4" w:space="0" w:color="auto"/>
              <w:right w:val="single" w:sz="4" w:space="0" w:color="auto"/>
            </w:tcBorders>
          </w:tcPr>
          <w:p w14:paraId="375EF55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0F685C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1.150.000 </w:t>
            </w:r>
          </w:p>
        </w:tc>
        <w:tc>
          <w:tcPr>
            <w:tcW w:w="1009" w:type="dxa"/>
            <w:tcBorders>
              <w:top w:val="single" w:sz="4" w:space="0" w:color="auto"/>
              <w:left w:val="single" w:sz="4" w:space="0" w:color="auto"/>
              <w:bottom w:val="single" w:sz="4" w:space="0" w:color="auto"/>
              <w:right w:val="single" w:sz="4" w:space="0" w:color="auto"/>
            </w:tcBorders>
          </w:tcPr>
          <w:p w14:paraId="1C783E6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BFFA879"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1.200.000 </w:t>
            </w:r>
          </w:p>
        </w:tc>
        <w:tc>
          <w:tcPr>
            <w:tcW w:w="308" w:type="dxa"/>
            <w:tcBorders>
              <w:top w:val="single" w:sz="4" w:space="0" w:color="auto"/>
              <w:left w:val="single" w:sz="4" w:space="0" w:color="auto"/>
              <w:bottom w:val="single" w:sz="4" w:space="0" w:color="auto"/>
              <w:right w:val="single" w:sz="4" w:space="0" w:color="auto"/>
            </w:tcBorders>
          </w:tcPr>
          <w:p w14:paraId="29EF11B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38822B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4,29% </w:t>
            </w:r>
          </w:p>
        </w:tc>
      </w:tr>
      <w:tr w:rsidR="00000000" w:rsidRPr="00E4261A" w14:paraId="152E96F4" w14:textId="77777777">
        <w:tc>
          <w:tcPr>
            <w:tcW w:w="1205" w:type="dxa"/>
            <w:tcBorders>
              <w:top w:val="single" w:sz="4" w:space="0" w:color="auto"/>
              <w:left w:val="single" w:sz="4" w:space="0" w:color="auto"/>
              <w:bottom w:val="single" w:sz="4" w:space="0" w:color="auto"/>
              <w:right w:val="single" w:sz="4" w:space="0" w:color="auto"/>
            </w:tcBorders>
          </w:tcPr>
          <w:p w14:paraId="7965F44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759F6E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1.200.000 </w:t>
            </w:r>
          </w:p>
        </w:tc>
        <w:tc>
          <w:tcPr>
            <w:tcW w:w="1009" w:type="dxa"/>
            <w:tcBorders>
              <w:top w:val="single" w:sz="4" w:space="0" w:color="auto"/>
              <w:left w:val="single" w:sz="4" w:space="0" w:color="auto"/>
              <w:bottom w:val="single" w:sz="4" w:space="0" w:color="auto"/>
              <w:right w:val="single" w:sz="4" w:space="0" w:color="auto"/>
            </w:tcBorders>
          </w:tcPr>
          <w:p w14:paraId="3160E58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6D52A3C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1.250.000 </w:t>
            </w:r>
          </w:p>
        </w:tc>
        <w:tc>
          <w:tcPr>
            <w:tcW w:w="308" w:type="dxa"/>
            <w:tcBorders>
              <w:top w:val="single" w:sz="4" w:space="0" w:color="auto"/>
              <w:left w:val="single" w:sz="4" w:space="0" w:color="auto"/>
              <w:bottom w:val="single" w:sz="4" w:space="0" w:color="auto"/>
              <w:right w:val="single" w:sz="4" w:space="0" w:color="auto"/>
            </w:tcBorders>
          </w:tcPr>
          <w:p w14:paraId="16617EB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5478E6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4,25% </w:t>
            </w:r>
          </w:p>
        </w:tc>
      </w:tr>
      <w:tr w:rsidR="00000000" w:rsidRPr="00E4261A" w14:paraId="4E970506" w14:textId="77777777">
        <w:tc>
          <w:tcPr>
            <w:tcW w:w="1205" w:type="dxa"/>
            <w:tcBorders>
              <w:top w:val="single" w:sz="4" w:space="0" w:color="auto"/>
              <w:left w:val="single" w:sz="4" w:space="0" w:color="auto"/>
              <w:bottom w:val="single" w:sz="4" w:space="0" w:color="auto"/>
              <w:right w:val="single" w:sz="4" w:space="0" w:color="auto"/>
            </w:tcBorders>
          </w:tcPr>
          <w:p w14:paraId="3761D57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F46693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1.250.000 </w:t>
            </w:r>
          </w:p>
        </w:tc>
        <w:tc>
          <w:tcPr>
            <w:tcW w:w="1009" w:type="dxa"/>
            <w:tcBorders>
              <w:top w:val="single" w:sz="4" w:space="0" w:color="auto"/>
              <w:left w:val="single" w:sz="4" w:space="0" w:color="auto"/>
              <w:bottom w:val="single" w:sz="4" w:space="0" w:color="auto"/>
              <w:right w:val="single" w:sz="4" w:space="0" w:color="auto"/>
            </w:tcBorders>
          </w:tcPr>
          <w:p w14:paraId="0B3ED43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4604A8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1.300.000 </w:t>
            </w:r>
          </w:p>
        </w:tc>
        <w:tc>
          <w:tcPr>
            <w:tcW w:w="308" w:type="dxa"/>
            <w:tcBorders>
              <w:top w:val="single" w:sz="4" w:space="0" w:color="auto"/>
              <w:left w:val="single" w:sz="4" w:space="0" w:color="auto"/>
              <w:bottom w:val="single" w:sz="4" w:space="0" w:color="auto"/>
              <w:right w:val="single" w:sz="4" w:space="0" w:color="auto"/>
            </w:tcBorders>
          </w:tcPr>
          <w:p w14:paraId="7D16E86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72DE20A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4,21% </w:t>
            </w:r>
          </w:p>
        </w:tc>
      </w:tr>
      <w:tr w:rsidR="00000000" w:rsidRPr="00E4261A" w14:paraId="663164F3" w14:textId="77777777">
        <w:tc>
          <w:tcPr>
            <w:tcW w:w="1205" w:type="dxa"/>
            <w:tcBorders>
              <w:top w:val="single" w:sz="4" w:space="0" w:color="auto"/>
              <w:left w:val="single" w:sz="4" w:space="0" w:color="auto"/>
              <w:bottom w:val="single" w:sz="4" w:space="0" w:color="auto"/>
              <w:right w:val="single" w:sz="4" w:space="0" w:color="auto"/>
            </w:tcBorders>
          </w:tcPr>
          <w:p w14:paraId="12A8A21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A5FA10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1.300.000 </w:t>
            </w:r>
          </w:p>
        </w:tc>
        <w:tc>
          <w:tcPr>
            <w:tcW w:w="1009" w:type="dxa"/>
            <w:tcBorders>
              <w:top w:val="single" w:sz="4" w:space="0" w:color="auto"/>
              <w:left w:val="single" w:sz="4" w:space="0" w:color="auto"/>
              <w:bottom w:val="single" w:sz="4" w:space="0" w:color="auto"/>
              <w:right w:val="single" w:sz="4" w:space="0" w:color="auto"/>
            </w:tcBorders>
          </w:tcPr>
          <w:p w14:paraId="71B069D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7DA66E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1.350.000 </w:t>
            </w:r>
          </w:p>
        </w:tc>
        <w:tc>
          <w:tcPr>
            <w:tcW w:w="308" w:type="dxa"/>
            <w:tcBorders>
              <w:top w:val="single" w:sz="4" w:space="0" w:color="auto"/>
              <w:left w:val="single" w:sz="4" w:space="0" w:color="auto"/>
              <w:bottom w:val="single" w:sz="4" w:space="0" w:color="auto"/>
              <w:right w:val="single" w:sz="4" w:space="0" w:color="auto"/>
            </w:tcBorders>
          </w:tcPr>
          <w:p w14:paraId="30AB86E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3F63794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4,17% </w:t>
            </w:r>
          </w:p>
        </w:tc>
      </w:tr>
      <w:tr w:rsidR="00000000" w:rsidRPr="00E4261A" w14:paraId="1C967DE7" w14:textId="77777777">
        <w:tc>
          <w:tcPr>
            <w:tcW w:w="1205" w:type="dxa"/>
            <w:tcBorders>
              <w:top w:val="single" w:sz="4" w:space="0" w:color="auto"/>
              <w:left w:val="single" w:sz="4" w:space="0" w:color="auto"/>
              <w:bottom w:val="single" w:sz="4" w:space="0" w:color="auto"/>
              <w:right w:val="single" w:sz="4" w:space="0" w:color="auto"/>
            </w:tcBorders>
          </w:tcPr>
          <w:p w14:paraId="0FFAA04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1CE3DA7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1.350.000 </w:t>
            </w:r>
          </w:p>
        </w:tc>
        <w:tc>
          <w:tcPr>
            <w:tcW w:w="1009" w:type="dxa"/>
            <w:tcBorders>
              <w:top w:val="single" w:sz="4" w:space="0" w:color="auto"/>
              <w:left w:val="single" w:sz="4" w:space="0" w:color="auto"/>
              <w:bottom w:val="single" w:sz="4" w:space="0" w:color="auto"/>
              <w:right w:val="single" w:sz="4" w:space="0" w:color="auto"/>
            </w:tcBorders>
          </w:tcPr>
          <w:p w14:paraId="6C41388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D21CA4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1.400.000 </w:t>
            </w:r>
          </w:p>
        </w:tc>
        <w:tc>
          <w:tcPr>
            <w:tcW w:w="308" w:type="dxa"/>
            <w:tcBorders>
              <w:top w:val="single" w:sz="4" w:space="0" w:color="auto"/>
              <w:left w:val="single" w:sz="4" w:space="0" w:color="auto"/>
              <w:bottom w:val="single" w:sz="4" w:space="0" w:color="auto"/>
              <w:right w:val="single" w:sz="4" w:space="0" w:color="auto"/>
            </w:tcBorders>
          </w:tcPr>
          <w:p w14:paraId="345A447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6022D7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4,14% </w:t>
            </w:r>
          </w:p>
        </w:tc>
      </w:tr>
      <w:tr w:rsidR="00000000" w:rsidRPr="00E4261A" w14:paraId="0BE7CEAF" w14:textId="77777777">
        <w:tc>
          <w:tcPr>
            <w:tcW w:w="1205" w:type="dxa"/>
            <w:tcBorders>
              <w:top w:val="single" w:sz="4" w:space="0" w:color="auto"/>
              <w:left w:val="single" w:sz="4" w:space="0" w:color="auto"/>
              <w:bottom w:val="single" w:sz="4" w:space="0" w:color="auto"/>
              <w:right w:val="single" w:sz="4" w:space="0" w:color="auto"/>
            </w:tcBorders>
          </w:tcPr>
          <w:p w14:paraId="5468DAB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59A6E9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1.400.000 </w:t>
            </w:r>
          </w:p>
        </w:tc>
        <w:tc>
          <w:tcPr>
            <w:tcW w:w="1009" w:type="dxa"/>
            <w:tcBorders>
              <w:top w:val="single" w:sz="4" w:space="0" w:color="auto"/>
              <w:left w:val="single" w:sz="4" w:space="0" w:color="auto"/>
              <w:bottom w:val="single" w:sz="4" w:space="0" w:color="auto"/>
              <w:right w:val="single" w:sz="4" w:space="0" w:color="auto"/>
            </w:tcBorders>
          </w:tcPr>
          <w:p w14:paraId="2092BE0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3891CEF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1.450.000 </w:t>
            </w:r>
          </w:p>
        </w:tc>
        <w:tc>
          <w:tcPr>
            <w:tcW w:w="308" w:type="dxa"/>
            <w:tcBorders>
              <w:top w:val="single" w:sz="4" w:space="0" w:color="auto"/>
              <w:left w:val="single" w:sz="4" w:space="0" w:color="auto"/>
              <w:bottom w:val="single" w:sz="4" w:space="0" w:color="auto"/>
              <w:right w:val="single" w:sz="4" w:space="0" w:color="auto"/>
            </w:tcBorders>
          </w:tcPr>
          <w:p w14:paraId="4CBDB63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503553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4,10% </w:t>
            </w:r>
          </w:p>
        </w:tc>
      </w:tr>
      <w:tr w:rsidR="00000000" w:rsidRPr="00E4261A" w14:paraId="1A7CF7CF" w14:textId="77777777">
        <w:tc>
          <w:tcPr>
            <w:tcW w:w="1205" w:type="dxa"/>
            <w:tcBorders>
              <w:top w:val="single" w:sz="4" w:space="0" w:color="auto"/>
              <w:left w:val="single" w:sz="4" w:space="0" w:color="auto"/>
              <w:bottom w:val="single" w:sz="4" w:space="0" w:color="auto"/>
              <w:right w:val="single" w:sz="4" w:space="0" w:color="auto"/>
            </w:tcBorders>
          </w:tcPr>
          <w:p w14:paraId="56F0C48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DB118C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1.450.000 </w:t>
            </w:r>
          </w:p>
        </w:tc>
        <w:tc>
          <w:tcPr>
            <w:tcW w:w="1009" w:type="dxa"/>
            <w:tcBorders>
              <w:top w:val="single" w:sz="4" w:space="0" w:color="auto"/>
              <w:left w:val="single" w:sz="4" w:space="0" w:color="auto"/>
              <w:bottom w:val="single" w:sz="4" w:space="0" w:color="auto"/>
              <w:right w:val="single" w:sz="4" w:space="0" w:color="auto"/>
            </w:tcBorders>
          </w:tcPr>
          <w:p w14:paraId="3E1190E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2F076F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1.500.000 </w:t>
            </w:r>
          </w:p>
        </w:tc>
        <w:tc>
          <w:tcPr>
            <w:tcW w:w="308" w:type="dxa"/>
            <w:tcBorders>
              <w:top w:val="single" w:sz="4" w:space="0" w:color="auto"/>
              <w:left w:val="single" w:sz="4" w:space="0" w:color="auto"/>
              <w:bottom w:val="single" w:sz="4" w:space="0" w:color="auto"/>
              <w:right w:val="single" w:sz="4" w:space="0" w:color="auto"/>
            </w:tcBorders>
          </w:tcPr>
          <w:p w14:paraId="1E117A9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F97B81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4,07% </w:t>
            </w:r>
          </w:p>
        </w:tc>
      </w:tr>
      <w:tr w:rsidR="00000000" w:rsidRPr="00E4261A" w14:paraId="72866691" w14:textId="77777777">
        <w:tc>
          <w:tcPr>
            <w:tcW w:w="1205" w:type="dxa"/>
            <w:tcBorders>
              <w:top w:val="single" w:sz="4" w:space="0" w:color="auto"/>
              <w:left w:val="single" w:sz="4" w:space="0" w:color="auto"/>
              <w:bottom w:val="single" w:sz="4" w:space="0" w:color="auto"/>
              <w:right w:val="single" w:sz="4" w:space="0" w:color="auto"/>
            </w:tcBorders>
          </w:tcPr>
          <w:p w14:paraId="473B8A4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2359E7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1.500.000 </w:t>
            </w:r>
          </w:p>
        </w:tc>
        <w:tc>
          <w:tcPr>
            <w:tcW w:w="1009" w:type="dxa"/>
            <w:tcBorders>
              <w:top w:val="single" w:sz="4" w:space="0" w:color="auto"/>
              <w:left w:val="single" w:sz="4" w:space="0" w:color="auto"/>
              <w:bottom w:val="single" w:sz="4" w:space="0" w:color="auto"/>
              <w:right w:val="single" w:sz="4" w:space="0" w:color="auto"/>
            </w:tcBorders>
          </w:tcPr>
          <w:p w14:paraId="6E0D03A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453433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1.550.000 </w:t>
            </w:r>
          </w:p>
        </w:tc>
        <w:tc>
          <w:tcPr>
            <w:tcW w:w="308" w:type="dxa"/>
            <w:tcBorders>
              <w:top w:val="single" w:sz="4" w:space="0" w:color="auto"/>
              <w:left w:val="single" w:sz="4" w:space="0" w:color="auto"/>
              <w:bottom w:val="single" w:sz="4" w:space="0" w:color="auto"/>
              <w:right w:val="single" w:sz="4" w:space="0" w:color="auto"/>
            </w:tcBorders>
          </w:tcPr>
          <w:p w14:paraId="09466B8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D97C5A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4,04% </w:t>
            </w:r>
          </w:p>
        </w:tc>
      </w:tr>
      <w:tr w:rsidR="00000000" w:rsidRPr="00E4261A" w14:paraId="4389165A" w14:textId="77777777">
        <w:tc>
          <w:tcPr>
            <w:tcW w:w="1205" w:type="dxa"/>
            <w:tcBorders>
              <w:top w:val="single" w:sz="4" w:space="0" w:color="auto"/>
              <w:left w:val="single" w:sz="4" w:space="0" w:color="auto"/>
              <w:bottom w:val="single" w:sz="4" w:space="0" w:color="auto"/>
              <w:right w:val="single" w:sz="4" w:space="0" w:color="auto"/>
            </w:tcBorders>
          </w:tcPr>
          <w:p w14:paraId="2919ACD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90921D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1.550.000 </w:t>
            </w:r>
          </w:p>
        </w:tc>
        <w:tc>
          <w:tcPr>
            <w:tcW w:w="1009" w:type="dxa"/>
            <w:tcBorders>
              <w:top w:val="single" w:sz="4" w:space="0" w:color="auto"/>
              <w:left w:val="single" w:sz="4" w:space="0" w:color="auto"/>
              <w:bottom w:val="single" w:sz="4" w:space="0" w:color="auto"/>
              <w:right w:val="single" w:sz="4" w:space="0" w:color="auto"/>
            </w:tcBorders>
          </w:tcPr>
          <w:p w14:paraId="4E648F4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2DA2E0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1.600.000 </w:t>
            </w:r>
          </w:p>
        </w:tc>
        <w:tc>
          <w:tcPr>
            <w:tcW w:w="308" w:type="dxa"/>
            <w:tcBorders>
              <w:top w:val="single" w:sz="4" w:space="0" w:color="auto"/>
              <w:left w:val="single" w:sz="4" w:space="0" w:color="auto"/>
              <w:bottom w:val="single" w:sz="4" w:space="0" w:color="auto"/>
              <w:right w:val="single" w:sz="4" w:space="0" w:color="auto"/>
            </w:tcBorders>
          </w:tcPr>
          <w:p w14:paraId="0725819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44E941A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4,01% </w:t>
            </w:r>
          </w:p>
        </w:tc>
      </w:tr>
      <w:tr w:rsidR="00000000" w:rsidRPr="00E4261A" w14:paraId="184FA855" w14:textId="77777777">
        <w:tc>
          <w:tcPr>
            <w:tcW w:w="1205" w:type="dxa"/>
            <w:tcBorders>
              <w:top w:val="single" w:sz="4" w:space="0" w:color="auto"/>
              <w:left w:val="single" w:sz="4" w:space="0" w:color="auto"/>
              <w:bottom w:val="single" w:sz="4" w:space="0" w:color="auto"/>
              <w:right w:val="single" w:sz="4" w:space="0" w:color="auto"/>
            </w:tcBorders>
          </w:tcPr>
          <w:p w14:paraId="7D2B520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01F801B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1.600.000 </w:t>
            </w:r>
          </w:p>
        </w:tc>
        <w:tc>
          <w:tcPr>
            <w:tcW w:w="1009" w:type="dxa"/>
            <w:tcBorders>
              <w:top w:val="single" w:sz="4" w:space="0" w:color="auto"/>
              <w:left w:val="single" w:sz="4" w:space="0" w:color="auto"/>
              <w:bottom w:val="single" w:sz="4" w:space="0" w:color="auto"/>
              <w:right w:val="single" w:sz="4" w:space="0" w:color="auto"/>
            </w:tcBorders>
          </w:tcPr>
          <w:p w14:paraId="22666B2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4E28737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1.650.000 </w:t>
            </w:r>
          </w:p>
        </w:tc>
        <w:tc>
          <w:tcPr>
            <w:tcW w:w="308" w:type="dxa"/>
            <w:tcBorders>
              <w:top w:val="single" w:sz="4" w:space="0" w:color="auto"/>
              <w:left w:val="single" w:sz="4" w:space="0" w:color="auto"/>
              <w:bottom w:val="single" w:sz="4" w:space="0" w:color="auto"/>
              <w:right w:val="single" w:sz="4" w:space="0" w:color="auto"/>
            </w:tcBorders>
          </w:tcPr>
          <w:p w14:paraId="00E22F4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03BFC6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3,99% </w:t>
            </w:r>
          </w:p>
        </w:tc>
      </w:tr>
      <w:tr w:rsidR="00000000" w:rsidRPr="00E4261A" w14:paraId="3464E988" w14:textId="77777777">
        <w:tc>
          <w:tcPr>
            <w:tcW w:w="1205" w:type="dxa"/>
            <w:tcBorders>
              <w:top w:val="single" w:sz="4" w:space="0" w:color="auto"/>
              <w:left w:val="single" w:sz="4" w:space="0" w:color="auto"/>
              <w:bottom w:val="single" w:sz="4" w:space="0" w:color="auto"/>
              <w:right w:val="single" w:sz="4" w:space="0" w:color="auto"/>
            </w:tcBorders>
          </w:tcPr>
          <w:p w14:paraId="42F995D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7BF615B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1.650.000 </w:t>
            </w:r>
          </w:p>
        </w:tc>
        <w:tc>
          <w:tcPr>
            <w:tcW w:w="1009" w:type="dxa"/>
            <w:tcBorders>
              <w:top w:val="single" w:sz="4" w:space="0" w:color="auto"/>
              <w:left w:val="single" w:sz="4" w:space="0" w:color="auto"/>
              <w:bottom w:val="single" w:sz="4" w:space="0" w:color="auto"/>
              <w:right w:val="single" w:sz="4" w:space="0" w:color="auto"/>
            </w:tcBorders>
          </w:tcPr>
          <w:p w14:paraId="2AAC320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2B07E58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1.700.000 </w:t>
            </w:r>
          </w:p>
        </w:tc>
        <w:tc>
          <w:tcPr>
            <w:tcW w:w="308" w:type="dxa"/>
            <w:tcBorders>
              <w:top w:val="single" w:sz="4" w:space="0" w:color="auto"/>
              <w:left w:val="single" w:sz="4" w:space="0" w:color="auto"/>
              <w:bottom w:val="single" w:sz="4" w:space="0" w:color="auto"/>
              <w:right w:val="single" w:sz="4" w:space="0" w:color="auto"/>
            </w:tcBorders>
          </w:tcPr>
          <w:p w14:paraId="68FD1B3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10B2A5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3,96% </w:t>
            </w:r>
          </w:p>
        </w:tc>
      </w:tr>
      <w:tr w:rsidR="00000000" w:rsidRPr="00E4261A" w14:paraId="5BF429AB" w14:textId="77777777">
        <w:tc>
          <w:tcPr>
            <w:tcW w:w="1205" w:type="dxa"/>
            <w:tcBorders>
              <w:top w:val="single" w:sz="4" w:space="0" w:color="auto"/>
              <w:left w:val="single" w:sz="4" w:space="0" w:color="auto"/>
              <w:bottom w:val="single" w:sz="4" w:space="0" w:color="auto"/>
              <w:right w:val="single" w:sz="4" w:space="0" w:color="auto"/>
            </w:tcBorders>
          </w:tcPr>
          <w:p w14:paraId="1E5FE5A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5FF9993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1.700.000 </w:t>
            </w:r>
          </w:p>
        </w:tc>
        <w:tc>
          <w:tcPr>
            <w:tcW w:w="1009" w:type="dxa"/>
            <w:tcBorders>
              <w:top w:val="single" w:sz="4" w:space="0" w:color="auto"/>
              <w:left w:val="single" w:sz="4" w:space="0" w:color="auto"/>
              <w:bottom w:val="single" w:sz="4" w:space="0" w:color="auto"/>
              <w:right w:val="single" w:sz="4" w:space="0" w:color="auto"/>
            </w:tcBorders>
          </w:tcPr>
          <w:p w14:paraId="0578E97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0AA1636F"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1.750.000 </w:t>
            </w:r>
          </w:p>
        </w:tc>
        <w:tc>
          <w:tcPr>
            <w:tcW w:w="308" w:type="dxa"/>
            <w:tcBorders>
              <w:top w:val="single" w:sz="4" w:space="0" w:color="auto"/>
              <w:left w:val="single" w:sz="4" w:space="0" w:color="auto"/>
              <w:bottom w:val="single" w:sz="4" w:space="0" w:color="auto"/>
              <w:right w:val="single" w:sz="4" w:space="0" w:color="auto"/>
            </w:tcBorders>
          </w:tcPr>
          <w:p w14:paraId="6C704DB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B61A49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3,94% </w:t>
            </w:r>
          </w:p>
        </w:tc>
      </w:tr>
      <w:tr w:rsidR="00000000" w:rsidRPr="00E4261A" w14:paraId="1E897C54" w14:textId="77777777">
        <w:tc>
          <w:tcPr>
            <w:tcW w:w="1205" w:type="dxa"/>
            <w:tcBorders>
              <w:top w:val="single" w:sz="4" w:space="0" w:color="auto"/>
              <w:left w:val="single" w:sz="4" w:space="0" w:color="auto"/>
              <w:bottom w:val="single" w:sz="4" w:space="0" w:color="auto"/>
              <w:right w:val="single" w:sz="4" w:space="0" w:color="auto"/>
            </w:tcBorders>
          </w:tcPr>
          <w:p w14:paraId="40EF65C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B206945"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1.750.000 </w:t>
            </w:r>
          </w:p>
        </w:tc>
        <w:tc>
          <w:tcPr>
            <w:tcW w:w="1009" w:type="dxa"/>
            <w:tcBorders>
              <w:top w:val="single" w:sz="4" w:space="0" w:color="auto"/>
              <w:left w:val="single" w:sz="4" w:space="0" w:color="auto"/>
              <w:bottom w:val="single" w:sz="4" w:space="0" w:color="auto"/>
              <w:right w:val="single" w:sz="4" w:space="0" w:color="auto"/>
            </w:tcBorders>
          </w:tcPr>
          <w:p w14:paraId="65735E1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5ECC8DC"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1.800.000 </w:t>
            </w:r>
          </w:p>
        </w:tc>
        <w:tc>
          <w:tcPr>
            <w:tcW w:w="308" w:type="dxa"/>
            <w:tcBorders>
              <w:top w:val="single" w:sz="4" w:space="0" w:color="auto"/>
              <w:left w:val="single" w:sz="4" w:space="0" w:color="auto"/>
              <w:bottom w:val="single" w:sz="4" w:space="0" w:color="auto"/>
              <w:right w:val="single" w:sz="4" w:space="0" w:color="auto"/>
            </w:tcBorders>
          </w:tcPr>
          <w:p w14:paraId="37E25E1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02414F3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3,91% </w:t>
            </w:r>
          </w:p>
        </w:tc>
      </w:tr>
      <w:tr w:rsidR="00000000" w:rsidRPr="00E4261A" w14:paraId="0B7111BF" w14:textId="77777777">
        <w:tc>
          <w:tcPr>
            <w:tcW w:w="1205" w:type="dxa"/>
            <w:tcBorders>
              <w:top w:val="single" w:sz="4" w:space="0" w:color="auto"/>
              <w:left w:val="single" w:sz="4" w:space="0" w:color="auto"/>
              <w:bottom w:val="single" w:sz="4" w:space="0" w:color="auto"/>
              <w:right w:val="single" w:sz="4" w:space="0" w:color="auto"/>
            </w:tcBorders>
          </w:tcPr>
          <w:p w14:paraId="1B73599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340D3B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1.800.000 </w:t>
            </w:r>
          </w:p>
        </w:tc>
        <w:tc>
          <w:tcPr>
            <w:tcW w:w="1009" w:type="dxa"/>
            <w:tcBorders>
              <w:top w:val="single" w:sz="4" w:space="0" w:color="auto"/>
              <w:left w:val="single" w:sz="4" w:space="0" w:color="auto"/>
              <w:bottom w:val="single" w:sz="4" w:space="0" w:color="auto"/>
              <w:right w:val="single" w:sz="4" w:space="0" w:color="auto"/>
            </w:tcBorders>
          </w:tcPr>
          <w:p w14:paraId="5907EA5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FB65FB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1.850.000 </w:t>
            </w:r>
          </w:p>
        </w:tc>
        <w:tc>
          <w:tcPr>
            <w:tcW w:w="308" w:type="dxa"/>
            <w:tcBorders>
              <w:top w:val="single" w:sz="4" w:space="0" w:color="auto"/>
              <w:left w:val="single" w:sz="4" w:space="0" w:color="auto"/>
              <w:bottom w:val="single" w:sz="4" w:space="0" w:color="auto"/>
              <w:right w:val="single" w:sz="4" w:space="0" w:color="auto"/>
            </w:tcBorders>
          </w:tcPr>
          <w:p w14:paraId="32834507"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70FBEAF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3,89% </w:t>
            </w:r>
          </w:p>
        </w:tc>
      </w:tr>
      <w:tr w:rsidR="00000000" w:rsidRPr="00E4261A" w14:paraId="2811069F" w14:textId="77777777">
        <w:tc>
          <w:tcPr>
            <w:tcW w:w="1205" w:type="dxa"/>
            <w:tcBorders>
              <w:top w:val="single" w:sz="4" w:space="0" w:color="auto"/>
              <w:left w:val="single" w:sz="4" w:space="0" w:color="auto"/>
              <w:bottom w:val="single" w:sz="4" w:space="0" w:color="auto"/>
              <w:right w:val="single" w:sz="4" w:space="0" w:color="auto"/>
            </w:tcBorders>
          </w:tcPr>
          <w:p w14:paraId="0BC278F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3EA79ED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1.850.000 </w:t>
            </w:r>
          </w:p>
        </w:tc>
        <w:tc>
          <w:tcPr>
            <w:tcW w:w="1009" w:type="dxa"/>
            <w:tcBorders>
              <w:top w:val="single" w:sz="4" w:space="0" w:color="auto"/>
              <w:left w:val="single" w:sz="4" w:space="0" w:color="auto"/>
              <w:bottom w:val="single" w:sz="4" w:space="0" w:color="auto"/>
              <w:right w:val="single" w:sz="4" w:space="0" w:color="auto"/>
            </w:tcBorders>
          </w:tcPr>
          <w:p w14:paraId="3F860C7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4989044"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1.900.000 </w:t>
            </w:r>
          </w:p>
        </w:tc>
        <w:tc>
          <w:tcPr>
            <w:tcW w:w="308" w:type="dxa"/>
            <w:tcBorders>
              <w:top w:val="single" w:sz="4" w:space="0" w:color="auto"/>
              <w:left w:val="single" w:sz="4" w:space="0" w:color="auto"/>
              <w:bottom w:val="single" w:sz="4" w:space="0" w:color="auto"/>
              <w:right w:val="single" w:sz="4" w:space="0" w:color="auto"/>
            </w:tcBorders>
          </w:tcPr>
          <w:p w14:paraId="3BE3372D"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16C8953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3,87% </w:t>
            </w:r>
          </w:p>
        </w:tc>
      </w:tr>
      <w:tr w:rsidR="00000000" w:rsidRPr="00E4261A" w14:paraId="0BDC1228" w14:textId="77777777">
        <w:tc>
          <w:tcPr>
            <w:tcW w:w="1205" w:type="dxa"/>
            <w:tcBorders>
              <w:top w:val="single" w:sz="4" w:space="0" w:color="auto"/>
              <w:left w:val="single" w:sz="4" w:space="0" w:color="auto"/>
              <w:bottom w:val="single" w:sz="4" w:space="0" w:color="auto"/>
              <w:right w:val="single" w:sz="4" w:space="0" w:color="auto"/>
            </w:tcBorders>
          </w:tcPr>
          <w:p w14:paraId="3037B89C"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4B2110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1.900.000 </w:t>
            </w:r>
          </w:p>
        </w:tc>
        <w:tc>
          <w:tcPr>
            <w:tcW w:w="1009" w:type="dxa"/>
            <w:tcBorders>
              <w:top w:val="single" w:sz="4" w:space="0" w:color="auto"/>
              <w:left w:val="single" w:sz="4" w:space="0" w:color="auto"/>
              <w:bottom w:val="single" w:sz="4" w:space="0" w:color="auto"/>
              <w:right w:val="single" w:sz="4" w:space="0" w:color="auto"/>
            </w:tcBorders>
          </w:tcPr>
          <w:p w14:paraId="1E437FD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E8C86E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1.950.000 </w:t>
            </w:r>
          </w:p>
        </w:tc>
        <w:tc>
          <w:tcPr>
            <w:tcW w:w="308" w:type="dxa"/>
            <w:tcBorders>
              <w:top w:val="single" w:sz="4" w:space="0" w:color="auto"/>
              <w:left w:val="single" w:sz="4" w:space="0" w:color="auto"/>
              <w:bottom w:val="single" w:sz="4" w:space="0" w:color="auto"/>
              <w:right w:val="single" w:sz="4" w:space="0" w:color="auto"/>
            </w:tcBorders>
          </w:tcPr>
          <w:p w14:paraId="1020AC1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50774D4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3,85% </w:t>
            </w:r>
          </w:p>
        </w:tc>
      </w:tr>
      <w:tr w:rsidR="00000000" w:rsidRPr="00E4261A" w14:paraId="70D16503" w14:textId="77777777">
        <w:tc>
          <w:tcPr>
            <w:tcW w:w="1205" w:type="dxa"/>
            <w:tcBorders>
              <w:top w:val="single" w:sz="4" w:space="0" w:color="auto"/>
              <w:left w:val="single" w:sz="4" w:space="0" w:color="auto"/>
              <w:bottom w:val="single" w:sz="4" w:space="0" w:color="auto"/>
              <w:right w:val="single" w:sz="4" w:space="0" w:color="auto"/>
            </w:tcBorders>
          </w:tcPr>
          <w:p w14:paraId="14B143F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774" w:type="dxa"/>
            <w:tcBorders>
              <w:top w:val="single" w:sz="4" w:space="0" w:color="auto"/>
              <w:left w:val="single" w:sz="4" w:space="0" w:color="auto"/>
              <w:bottom w:val="single" w:sz="4" w:space="0" w:color="auto"/>
              <w:right w:val="single" w:sz="4" w:space="0" w:color="auto"/>
            </w:tcBorders>
          </w:tcPr>
          <w:p w14:paraId="6F889CB0"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1.950.000 </w:t>
            </w:r>
          </w:p>
        </w:tc>
        <w:tc>
          <w:tcPr>
            <w:tcW w:w="1009" w:type="dxa"/>
            <w:tcBorders>
              <w:top w:val="single" w:sz="4" w:space="0" w:color="auto"/>
              <w:left w:val="single" w:sz="4" w:space="0" w:color="auto"/>
              <w:bottom w:val="single" w:sz="4" w:space="0" w:color="auto"/>
              <w:right w:val="single" w:sz="4" w:space="0" w:color="auto"/>
            </w:tcBorders>
          </w:tcPr>
          <w:p w14:paraId="66EFFCD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25" w:type="dxa"/>
            <w:tcBorders>
              <w:top w:val="single" w:sz="4" w:space="0" w:color="auto"/>
              <w:left w:val="single" w:sz="4" w:space="0" w:color="auto"/>
              <w:bottom w:val="single" w:sz="4" w:space="0" w:color="auto"/>
              <w:right w:val="single" w:sz="4" w:space="0" w:color="auto"/>
            </w:tcBorders>
          </w:tcPr>
          <w:p w14:paraId="1FC42D3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2.000.000 </w:t>
            </w:r>
          </w:p>
        </w:tc>
        <w:tc>
          <w:tcPr>
            <w:tcW w:w="308" w:type="dxa"/>
            <w:tcBorders>
              <w:top w:val="single" w:sz="4" w:space="0" w:color="auto"/>
              <w:left w:val="single" w:sz="4" w:space="0" w:color="auto"/>
              <w:bottom w:val="single" w:sz="4" w:space="0" w:color="auto"/>
              <w:right w:val="single" w:sz="4" w:space="0" w:color="auto"/>
            </w:tcBorders>
          </w:tcPr>
          <w:p w14:paraId="4407275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617C18D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3,83% </w:t>
            </w:r>
          </w:p>
        </w:tc>
      </w:tr>
      <w:tr w:rsidR="00000000" w:rsidRPr="00E4261A" w14:paraId="6EFB7026" w14:textId="77777777">
        <w:tc>
          <w:tcPr>
            <w:tcW w:w="1205" w:type="dxa"/>
            <w:tcBorders>
              <w:top w:val="single" w:sz="4" w:space="0" w:color="auto"/>
              <w:left w:val="single" w:sz="4" w:space="0" w:color="auto"/>
              <w:bottom w:val="single" w:sz="4" w:space="0" w:color="auto"/>
              <w:right w:val="single" w:sz="4" w:space="0" w:color="auto"/>
            </w:tcBorders>
          </w:tcPr>
          <w:p w14:paraId="2C1D28C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vanaf </w:t>
            </w:r>
          </w:p>
        </w:tc>
        <w:tc>
          <w:tcPr>
            <w:tcW w:w="2774" w:type="dxa"/>
            <w:tcBorders>
              <w:top w:val="single" w:sz="4" w:space="0" w:color="auto"/>
              <w:left w:val="single" w:sz="4" w:space="0" w:color="auto"/>
              <w:bottom w:val="single" w:sz="4" w:space="0" w:color="auto"/>
              <w:right w:val="single" w:sz="4" w:space="0" w:color="auto"/>
            </w:tcBorders>
          </w:tcPr>
          <w:p w14:paraId="75B29B3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2.000.000 </w:t>
            </w:r>
          </w:p>
        </w:tc>
        <w:tc>
          <w:tcPr>
            <w:tcW w:w="1009" w:type="dxa"/>
            <w:tcBorders>
              <w:top w:val="single" w:sz="4" w:space="0" w:color="auto"/>
              <w:left w:val="single" w:sz="4" w:space="0" w:color="auto"/>
              <w:bottom w:val="single" w:sz="4" w:space="0" w:color="auto"/>
              <w:right w:val="single" w:sz="4" w:space="0" w:color="auto"/>
            </w:tcBorders>
          </w:tcPr>
          <w:p w14:paraId="5FFA1C12"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2325" w:type="dxa"/>
            <w:tcBorders>
              <w:top w:val="single" w:sz="4" w:space="0" w:color="auto"/>
              <w:left w:val="single" w:sz="4" w:space="0" w:color="auto"/>
              <w:bottom w:val="single" w:sz="4" w:space="0" w:color="auto"/>
              <w:right w:val="single" w:sz="4" w:space="0" w:color="auto"/>
            </w:tcBorders>
          </w:tcPr>
          <w:p w14:paraId="1913BF46"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p>
        </w:tc>
        <w:tc>
          <w:tcPr>
            <w:tcW w:w="308" w:type="dxa"/>
            <w:tcBorders>
              <w:top w:val="single" w:sz="4" w:space="0" w:color="auto"/>
              <w:left w:val="single" w:sz="4" w:space="0" w:color="auto"/>
              <w:bottom w:val="single" w:sz="4" w:space="0" w:color="auto"/>
              <w:right w:val="single" w:sz="4" w:space="0" w:color="auto"/>
            </w:tcBorders>
          </w:tcPr>
          <w:p w14:paraId="259DA70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1709" w:type="dxa"/>
            <w:tcBorders>
              <w:top w:val="single" w:sz="4" w:space="0" w:color="auto"/>
              <w:left w:val="single" w:sz="4" w:space="0" w:color="auto"/>
              <w:bottom w:val="single" w:sz="4" w:space="0" w:color="auto"/>
              <w:right w:val="single" w:sz="4" w:space="0" w:color="auto"/>
            </w:tcBorders>
          </w:tcPr>
          <w:p w14:paraId="2C1CFBF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3,81% </w:t>
            </w:r>
          </w:p>
        </w:tc>
      </w:tr>
    </w:tbl>
    <w:p w14:paraId="3F0A42D6"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07B2EE47"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766BC7CC"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3. Tabel voor de berekening van de toeslag voor het vervaardigen van aanvullende stukken (niet van toepassing op normaal onderhoud als bedoeld in de Sim)</w:t>
      </w:r>
    </w:p>
    <w:p w14:paraId="1FDCCB2E"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Indien de instandhoudingswerkzaamheden ingrijpender herstel en/of grote ingrepen omvatten zijn aanvullende, meer gedetailleerde stukken nodig om het instandhoudingsplan goed te kunnen beoordelen. Welke aanvullende stukken dat betreft, hangt af van het uit te voeren werk. In dit verband wordt verwezen naar de toelichting op het aanvraagformulier.</w:t>
      </w:r>
    </w:p>
    <w:p w14:paraId="59C52704" w14:textId="2E211C55" w:rsidR="00BE1B8D" w:rsidRPr="0086074B" w:rsidRDefault="00BE1B8D" w:rsidP="0086074B">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Voor het (laten) vervaardigen van de benodigde aanvullende stukken mag de architect/bouwkundige/groenbeheerder/archeoloog boven op het honorarium een toeslag berekenen. De totale som (plankosten, begeleidingskosten en toeslag) is aan een maximum gebonden conform onderstaande tabel.</w:t>
      </w:r>
    </w:p>
    <w:p w14:paraId="7B76A6FB"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O</w:t>
      </w:r>
      <w:r>
        <w:rPr>
          <w:rFonts w:ascii="Arial" w:hAnsi="Arial" w:cs="Arial"/>
          <w:b/>
          <w:bCs/>
          <w:kern w:val="0"/>
          <w:sz w:val="20"/>
          <w:szCs w:val="20"/>
        </w:rPr>
        <w:t>verzicht van de toeslagpercentages gerelateerd aan de som van de opstel- en begeleidingskosten en toeslag:</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9"/>
        <w:gridCol w:w="2398"/>
        <w:gridCol w:w="862"/>
        <w:gridCol w:w="2398"/>
        <w:gridCol w:w="2323"/>
      </w:tblGrid>
      <w:tr w:rsidR="00000000" w:rsidRPr="00E4261A" w14:paraId="65940253" w14:textId="77777777">
        <w:tc>
          <w:tcPr>
            <w:tcW w:w="7007" w:type="dxa"/>
            <w:gridSpan w:val="4"/>
            <w:tcBorders>
              <w:top w:val="single" w:sz="4" w:space="0" w:color="auto"/>
              <w:left w:val="single" w:sz="4" w:space="0" w:color="auto"/>
              <w:bottom w:val="single" w:sz="4" w:space="0" w:color="auto"/>
              <w:right w:val="single" w:sz="4" w:space="0" w:color="auto"/>
            </w:tcBorders>
          </w:tcPr>
          <w:p w14:paraId="11F0E5E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Instandhoudingskosten </w:t>
            </w:r>
          </w:p>
        </w:tc>
        <w:tc>
          <w:tcPr>
            <w:tcW w:w="2323" w:type="dxa"/>
            <w:tcBorders>
              <w:top w:val="single" w:sz="4" w:space="0" w:color="auto"/>
              <w:left w:val="single" w:sz="4" w:space="0" w:color="auto"/>
              <w:bottom w:val="single" w:sz="4" w:space="0" w:color="auto"/>
              <w:right w:val="single" w:sz="4" w:space="0" w:color="auto"/>
            </w:tcBorders>
          </w:tcPr>
          <w:p w14:paraId="61B1303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Over 6 jaar maximaal </w:t>
            </w:r>
          </w:p>
        </w:tc>
      </w:tr>
      <w:tr w:rsidR="00000000" w:rsidRPr="00E4261A" w14:paraId="733CE807" w14:textId="77777777">
        <w:tc>
          <w:tcPr>
            <w:tcW w:w="1349" w:type="dxa"/>
            <w:tcBorders>
              <w:top w:val="single" w:sz="4" w:space="0" w:color="auto"/>
              <w:left w:val="single" w:sz="4" w:space="0" w:color="auto"/>
              <w:bottom w:val="single" w:sz="4" w:space="0" w:color="auto"/>
              <w:right w:val="single" w:sz="4" w:space="0" w:color="auto"/>
            </w:tcBorders>
          </w:tcPr>
          <w:p w14:paraId="7A2A218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2398" w:type="dxa"/>
            <w:tcBorders>
              <w:top w:val="single" w:sz="4" w:space="0" w:color="auto"/>
              <w:left w:val="single" w:sz="4" w:space="0" w:color="auto"/>
              <w:bottom w:val="single" w:sz="4" w:space="0" w:color="auto"/>
              <w:right w:val="single" w:sz="4" w:space="0" w:color="auto"/>
            </w:tcBorders>
          </w:tcPr>
          <w:p w14:paraId="3D5485F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p>
        </w:tc>
        <w:tc>
          <w:tcPr>
            <w:tcW w:w="862" w:type="dxa"/>
            <w:tcBorders>
              <w:top w:val="single" w:sz="4" w:space="0" w:color="auto"/>
              <w:left w:val="single" w:sz="4" w:space="0" w:color="auto"/>
              <w:bottom w:val="single" w:sz="4" w:space="0" w:color="auto"/>
              <w:right w:val="single" w:sz="4" w:space="0" w:color="auto"/>
            </w:tcBorders>
          </w:tcPr>
          <w:p w14:paraId="6EA52E3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98" w:type="dxa"/>
            <w:tcBorders>
              <w:top w:val="single" w:sz="4" w:space="0" w:color="auto"/>
              <w:left w:val="single" w:sz="4" w:space="0" w:color="auto"/>
              <w:bottom w:val="single" w:sz="4" w:space="0" w:color="auto"/>
              <w:right w:val="single" w:sz="4" w:space="0" w:color="auto"/>
            </w:tcBorders>
          </w:tcPr>
          <w:p w14:paraId="51EB2F7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 </w:t>
            </w:r>
          </w:p>
        </w:tc>
        <w:tc>
          <w:tcPr>
            <w:tcW w:w="2323" w:type="dxa"/>
            <w:tcBorders>
              <w:top w:val="single" w:sz="4" w:space="0" w:color="auto"/>
              <w:left w:val="single" w:sz="4" w:space="0" w:color="auto"/>
              <w:bottom w:val="single" w:sz="4" w:space="0" w:color="auto"/>
              <w:right w:val="single" w:sz="4" w:space="0" w:color="auto"/>
            </w:tcBorders>
          </w:tcPr>
          <w:p w14:paraId="46883A99"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15,00% </w:t>
            </w:r>
          </w:p>
        </w:tc>
      </w:tr>
      <w:tr w:rsidR="00000000" w:rsidRPr="00E4261A" w14:paraId="686835B6" w14:textId="77777777">
        <w:tc>
          <w:tcPr>
            <w:tcW w:w="1349" w:type="dxa"/>
            <w:tcBorders>
              <w:top w:val="single" w:sz="4" w:space="0" w:color="auto"/>
              <w:left w:val="single" w:sz="4" w:space="0" w:color="auto"/>
              <w:bottom w:val="single" w:sz="4" w:space="0" w:color="auto"/>
              <w:right w:val="single" w:sz="4" w:space="0" w:color="auto"/>
            </w:tcBorders>
          </w:tcPr>
          <w:p w14:paraId="029E5CB1"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398" w:type="dxa"/>
            <w:tcBorders>
              <w:top w:val="single" w:sz="4" w:space="0" w:color="auto"/>
              <w:left w:val="single" w:sz="4" w:space="0" w:color="auto"/>
              <w:bottom w:val="single" w:sz="4" w:space="0" w:color="auto"/>
              <w:right w:val="single" w:sz="4" w:space="0" w:color="auto"/>
            </w:tcBorders>
          </w:tcPr>
          <w:p w14:paraId="1056A76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50.000 </w:t>
            </w:r>
          </w:p>
        </w:tc>
        <w:tc>
          <w:tcPr>
            <w:tcW w:w="862" w:type="dxa"/>
            <w:tcBorders>
              <w:top w:val="single" w:sz="4" w:space="0" w:color="auto"/>
              <w:left w:val="single" w:sz="4" w:space="0" w:color="auto"/>
              <w:bottom w:val="single" w:sz="4" w:space="0" w:color="auto"/>
              <w:right w:val="single" w:sz="4" w:space="0" w:color="auto"/>
            </w:tcBorders>
          </w:tcPr>
          <w:p w14:paraId="6761D21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98" w:type="dxa"/>
            <w:tcBorders>
              <w:top w:val="single" w:sz="4" w:space="0" w:color="auto"/>
              <w:left w:val="single" w:sz="4" w:space="0" w:color="auto"/>
              <w:bottom w:val="single" w:sz="4" w:space="0" w:color="auto"/>
              <w:right w:val="single" w:sz="4" w:space="0" w:color="auto"/>
            </w:tcBorders>
          </w:tcPr>
          <w:p w14:paraId="2EC6D1B8"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100.000 </w:t>
            </w:r>
          </w:p>
        </w:tc>
        <w:tc>
          <w:tcPr>
            <w:tcW w:w="2323" w:type="dxa"/>
            <w:tcBorders>
              <w:top w:val="single" w:sz="4" w:space="0" w:color="auto"/>
              <w:left w:val="single" w:sz="4" w:space="0" w:color="auto"/>
              <w:bottom w:val="single" w:sz="4" w:space="0" w:color="auto"/>
              <w:right w:val="single" w:sz="4" w:space="0" w:color="auto"/>
            </w:tcBorders>
          </w:tcPr>
          <w:p w14:paraId="1C684D3F"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14,00% </w:t>
            </w:r>
          </w:p>
        </w:tc>
      </w:tr>
      <w:tr w:rsidR="00000000" w:rsidRPr="00E4261A" w14:paraId="7C9A91AA" w14:textId="77777777">
        <w:tc>
          <w:tcPr>
            <w:tcW w:w="1349" w:type="dxa"/>
            <w:tcBorders>
              <w:top w:val="single" w:sz="4" w:space="0" w:color="auto"/>
              <w:left w:val="single" w:sz="4" w:space="0" w:color="auto"/>
              <w:bottom w:val="single" w:sz="4" w:space="0" w:color="auto"/>
              <w:right w:val="single" w:sz="4" w:space="0" w:color="auto"/>
            </w:tcBorders>
          </w:tcPr>
          <w:p w14:paraId="00E1806E"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398" w:type="dxa"/>
            <w:tcBorders>
              <w:top w:val="single" w:sz="4" w:space="0" w:color="auto"/>
              <w:left w:val="single" w:sz="4" w:space="0" w:color="auto"/>
              <w:bottom w:val="single" w:sz="4" w:space="0" w:color="auto"/>
              <w:right w:val="single" w:sz="4" w:space="0" w:color="auto"/>
            </w:tcBorders>
          </w:tcPr>
          <w:p w14:paraId="6608B25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w:t>
            </w:r>
            <w:r w:rsidRPr="00E4261A">
              <w:rPr>
                <w:rFonts w:ascii="Arial" w:hAnsi="Arial" w:cs="Arial"/>
                <w:kern w:val="0"/>
                <w:sz w:val="16"/>
                <w:szCs w:val="16"/>
              </w:rPr>
              <w:t xml:space="preserve"> 100.000 </w:t>
            </w:r>
          </w:p>
        </w:tc>
        <w:tc>
          <w:tcPr>
            <w:tcW w:w="862" w:type="dxa"/>
            <w:tcBorders>
              <w:top w:val="single" w:sz="4" w:space="0" w:color="auto"/>
              <w:left w:val="single" w:sz="4" w:space="0" w:color="auto"/>
              <w:bottom w:val="single" w:sz="4" w:space="0" w:color="auto"/>
              <w:right w:val="single" w:sz="4" w:space="0" w:color="auto"/>
            </w:tcBorders>
          </w:tcPr>
          <w:p w14:paraId="76AF485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98" w:type="dxa"/>
            <w:tcBorders>
              <w:top w:val="single" w:sz="4" w:space="0" w:color="auto"/>
              <w:left w:val="single" w:sz="4" w:space="0" w:color="auto"/>
              <w:bottom w:val="single" w:sz="4" w:space="0" w:color="auto"/>
              <w:right w:val="single" w:sz="4" w:space="0" w:color="auto"/>
            </w:tcBorders>
          </w:tcPr>
          <w:p w14:paraId="3D76290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 </w:t>
            </w:r>
          </w:p>
        </w:tc>
        <w:tc>
          <w:tcPr>
            <w:tcW w:w="2323" w:type="dxa"/>
            <w:tcBorders>
              <w:top w:val="single" w:sz="4" w:space="0" w:color="auto"/>
              <w:left w:val="single" w:sz="4" w:space="0" w:color="auto"/>
              <w:bottom w:val="single" w:sz="4" w:space="0" w:color="auto"/>
              <w:right w:val="single" w:sz="4" w:space="0" w:color="auto"/>
            </w:tcBorders>
          </w:tcPr>
          <w:p w14:paraId="79102CFB"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13,00% </w:t>
            </w:r>
          </w:p>
        </w:tc>
      </w:tr>
      <w:tr w:rsidR="00000000" w:rsidRPr="00E4261A" w14:paraId="0942FA61" w14:textId="77777777">
        <w:tc>
          <w:tcPr>
            <w:tcW w:w="1349" w:type="dxa"/>
            <w:tcBorders>
              <w:top w:val="single" w:sz="4" w:space="0" w:color="auto"/>
              <w:left w:val="single" w:sz="4" w:space="0" w:color="auto"/>
              <w:bottom w:val="single" w:sz="4" w:space="0" w:color="auto"/>
              <w:right w:val="single" w:sz="4" w:space="0" w:color="auto"/>
            </w:tcBorders>
          </w:tcPr>
          <w:p w14:paraId="50D329F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398" w:type="dxa"/>
            <w:tcBorders>
              <w:top w:val="single" w:sz="4" w:space="0" w:color="auto"/>
              <w:left w:val="single" w:sz="4" w:space="0" w:color="auto"/>
              <w:bottom w:val="single" w:sz="4" w:space="0" w:color="auto"/>
              <w:right w:val="single" w:sz="4" w:space="0" w:color="auto"/>
            </w:tcBorders>
          </w:tcPr>
          <w:p w14:paraId="4FFD77F1"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150.000 </w:t>
            </w:r>
          </w:p>
        </w:tc>
        <w:tc>
          <w:tcPr>
            <w:tcW w:w="862" w:type="dxa"/>
            <w:tcBorders>
              <w:top w:val="single" w:sz="4" w:space="0" w:color="auto"/>
              <w:left w:val="single" w:sz="4" w:space="0" w:color="auto"/>
              <w:bottom w:val="single" w:sz="4" w:space="0" w:color="auto"/>
              <w:right w:val="single" w:sz="4" w:space="0" w:color="auto"/>
            </w:tcBorders>
          </w:tcPr>
          <w:p w14:paraId="49EF2D8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98" w:type="dxa"/>
            <w:tcBorders>
              <w:top w:val="single" w:sz="4" w:space="0" w:color="auto"/>
              <w:left w:val="single" w:sz="4" w:space="0" w:color="auto"/>
              <w:bottom w:val="single" w:sz="4" w:space="0" w:color="auto"/>
              <w:right w:val="single" w:sz="4" w:space="0" w:color="auto"/>
            </w:tcBorders>
          </w:tcPr>
          <w:p w14:paraId="77B22067"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 </w:t>
            </w:r>
          </w:p>
        </w:tc>
        <w:tc>
          <w:tcPr>
            <w:tcW w:w="2323" w:type="dxa"/>
            <w:tcBorders>
              <w:top w:val="single" w:sz="4" w:space="0" w:color="auto"/>
              <w:left w:val="single" w:sz="4" w:space="0" w:color="auto"/>
              <w:bottom w:val="single" w:sz="4" w:space="0" w:color="auto"/>
              <w:right w:val="single" w:sz="4" w:space="0" w:color="auto"/>
            </w:tcBorders>
          </w:tcPr>
          <w:p w14:paraId="07920E80"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12,00% </w:t>
            </w:r>
          </w:p>
        </w:tc>
      </w:tr>
      <w:tr w:rsidR="00000000" w:rsidRPr="00E4261A" w14:paraId="6C52649A" w14:textId="77777777">
        <w:tc>
          <w:tcPr>
            <w:tcW w:w="1349" w:type="dxa"/>
            <w:tcBorders>
              <w:top w:val="single" w:sz="4" w:space="0" w:color="auto"/>
              <w:left w:val="single" w:sz="4" w:space="0" w:color="auto"/>
              <w:bottom w:val="single" w:sz="4" w:space="0" w:color="auto"/>
              <w:right w:val="single" w:sz="4" w:space="0" w:color="auto"/>
            </w:tcBorders>
          </w:tcPr>
          <w:p w14:paraId="698BFF5A"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 </w:t>
            </w:r>
          </w:p>
        </w:tc>
        <w:tc>
          <w:tcPr>
            <w:tcW w:w="2398" w:type="dxa"/>
            <w:tcBorders>
              <w:top w:val="single" w:sz="4" w:space="0" w:color="auto"/>
              <w:left w:val="single" w:sz="4" w:space="0" w:color="auto"/>
              <w:bottom w:val="single" w:sz="4" w:space="0" w:color="auto"/>
              <w:right w:val="single" w:sz="4" w:space="0" w:color="auto"/>
            </w:tcBorders>
          </w:tcPr>
          <w:p w14:paraId="3AD00EAA"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200.000 </w:t>
            </w:r>
          </w:p>
        </w:tc>
        <w:tc>
          <w:tcPr>
            <w:tcW w:w="862" w:type="dxa"/>
            <w:tcBorders>
              <w:top w:val="single" w:sz="4" w:space="0" w:color="auto"/>
              <w:left w:val="single" w:sz="4" w:space="0" w:color="auto"/>
              <w:bottom w:val="single" w:sz="4" w:space="0" w:color="auto"/>
              <w:right w:val="single" w:sz="4" w:space="0" w:color="auto"/>
            </w:tcBorders>
          </w:tcPr>
          <w:p w14:paraId="5ACF69F8"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tot </w:t>
            </w:r>
          </w:p>
        </w:tc>
        <w:tc>
          <w:tcPr>
            <w:tcW w:w="2398" w:type="dxa"/>
            <w:tcBorders>
              <w:top w:val="single" w:sz="4" w:space="0" w:color="auto"/>
              <w:left w:val="single" w:sz="4" w:space="0" w:color="auto"/>
              <w:bottom w:val="single" w:sz="4" w:space="0" w:color="auto"/>
              <w:right w:val="single" w:sz="4" w:space="0" w:color="auto"/>
            </w:tcBorders>
          </w:tcPr>
          <w:p w14:paraId="6221439B"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250.000 </w:t>
            </w:r>
          </w:p>
        </w:tc>
        <w:tc>
          <w:tcPr>
            <w:tcW w:w="2323" w:type="dxa"/>
            <w:tcBorders>
              <w:top w:val="single" w:sz="4" w:space="0" w:color="auto"/>
              <w:left w:val="single" w:sz="4" w:space="0" w:color="auto"/>
              <w:bottom w:val="single" w:sz="4" w:space="0" w:color="auto"/>
              <w:right w:val="single" w:sz="4" w:space="0" w:color="auto"/>
            </w:tcBorders>
          </w:tcPr>
          <w:p w14:paraId="312B7C75"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11,00% </w:t>
            </w:r>
          </w:p>
        </w:tc>
      </w:tr>
      <w:tr w:rsidR="00000000" w:rsidRPr="00E4261A" w14:paraId="2CB5BAC3" w14:textId="77777777">
        <w:tc>
          <w:tcPr>
            <w:tcW w:w="1349" w:type="dxa"/>
            <w:tcBorders>
              <w:top w:val="single" w:sz="4" w:space="0" w:color="auto"/>
              <w:left w:val="single" w:sz="4" w:space="0" w:color="auto"/>
              <w:bottom w:val="single" w:sz="4" w:space="0" w:color="auto"/>
              <w:right w:val="single" w:sz="4" w:space="0" w:color="auto"/>
            </w:tcBorders>
          </w:tcPr>
          <w:p w14:paraId="2FEA4874"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vanaf </w:t>
            </w:r>
          </w:p>
        </w:tc>
        <w:tc>
          <w:tcPr>
            <w:tcW w:w="2398" w:type="dxa"/>
            <w:tcBorders>
              <w:top w:val="single" w:sz="4" w:space="0" w:color="auto"/>
              <w:left w:val="single" w:sz="4" w:space="0" w:color="auto"/>
              <w:bottom w:val="single" w:sz="4" w:space="0" w:color="auto"/>
              <w:right w:val="single" w:sz="4" w:space="0" w:color="auto"/>
            </w:tcBorders>
          </w:tcPr>
          <w:p w14:paraId="49EA622E"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r w:rsidRPr="00E4261A">
              <w:rPr>
                <w:rFonts w:ascii="Arial" w:hAnsi="Arial" w:cs="Arial"/>
                <w:kern w:val="0"/>
                <w:sz w:val="16"/>
                <w:szCs w:val="16"/>
              </w:rPr>
              <w:t>€</w:t>
            </w:r>
            <w:r w:rsidRPr="00E4261A">
              <w:rPr>
                <w:rFonts w:ascii="Arial" w:hAnsi="Arial" w:cs="Arial"/>
                <w:kern w:val="0"/>
                <w:sz w:val="16"/>
                <w:szCs w:val="16"/>
              </w:rPr>
              <w:t xml:space="preserve">  250.000 </w:t>
            </w:r>
          </w:p>
        </w:tc>
        <w:tc>
          <w:tcPr>
            <w:tcW w:w="862" w:type="dxa"/>
            <w:tcBorders>
              <w:top w:val="single" w:sz="4" w:space="0" w:color="auto"/>
              <w:left w:val="single" w:sz="4" w:space="0" w:color="auto"/>
              <w:bottom w:val="single" w:sz="4" w:space="0" w:color="auto"/>
              <w:right w:val="single" w:sz="4" w:space="0" w:color="auto"/>
            </w:tcBorders>
          </w:tcPr>
          <w:p w14:paraId="3FC568F6"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p>
        </w:tc>
        <w:tc>
          <w:tcPr>
            <w:tcW w:w="2398" w:type="dxa"/>
            <w:tcBorders>
              <w:top w:val="single" w:sz="4" w:space="0" w:color="auto"/>
              <w:left w:val="single" w:sz="4" w:space="0" w:color="auto"/>
              <w:bottom w:val="single" w:sz="4" w:space="0" w:color="auto"/>
              <w:right w:val="single" w:sz="4" w:space="0" w:color="auto"/>
            </w:tcBorders>
          </w:tcPr>
          <w:p w14:paraId="13586E93" w14:textId="77777777" w:rsidR="00BE1B8D" w:rsidRPr="00E4261A" w:rsidRDefault="00BE1B8D">
            <w:pPr>
              <w:widowControl w:val="0"/>
              <w:autoSpaceDE w:val="0"/>
              <w:autoSpaceDN w:val="0"/>
              <w:adjustRightInd w:val="0"/>
              <w:spacing w:after="0" w:line="240" w:lineRule="auto"/>
              <w:jc w:val="right"/>
              <w:rPr>
                <w:rFonts w:ascii="Arial" w:hAnsi="Arial" w:cs="Arial"/>
                <w:kern w:val="0"/>
                <w:sz w:val="16"/>
                <w:szCs w:val="16"/>
              </w:rPr>
            </w:pPr>
          </w:p>
        </w:tc>
        <w:tc>
          <w:tcPr>
            <w:tcW w:w="2323" w:type="dxa"/>
            <w:tcBorders>
              <w:top w:val="single" w:sz="4" w:space="0" w:color="auto"/>
              <w:left w:val="single" w:sz="4" w:space="0" w:color="auto"/>
              <w:bottom w:val="single" w:sz="4" w:space="0" w:color="auto"/>
              <w:right w:val="single" w:sz="4" w:space="0" w:color="auto"/>
            </w:tcBorders>
          </w:tcPr>
          <w:p w14:paraId="4296C2A3" w14:textId="77777777" w:rsidR="00BE1B8D" w:rsidRPr="00E4261A" w:rsidRDefault="00BE1B8D">
            <w:pPr>
              <w:widowControl w:val="0"/>
              <w:autoSpaceDE w:val="0"/>
              <w:autoSpaceDN w:val="0"/>
              <w:adjustRightInd w:val="0"/>
              <w:spacing w:after="0" w:line="240" w:lineRule="auto"/>
              <w:rPr>
                <w:rFonts w:ascii="Arial" w:hAnsi="Arial" w:cs="Arial"/>
                <w:kern w:val="0"/>
                <w:sz w:val="16"/>
                <w:szCs w:val="16"/>
              </w:rPr>
            </w:pPr>
            <w:r w:rsidRPr="00E4261A">
              <w:rPr>
                <w:rFonts w:ascii="Arial" w:hAnsi="Arial" w:cs="Arial"/>
                <w:kern w:val="0"/>
                <w:sz w:val="16"/>
                <w:szCs w:val="16"/>
              </w:rPr>
              <w:t xml:space="preserve">10,00% </w:t>
            </w:r>
          </w:p>
        </w:tc>
      </w:tr>
    </w:tbl>
    <w:p w14:paraId="52CA929F"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4067B80D" w14:textId="77777777" w:rsidR="00BE1B8D" w:rsidRPr="0086074B" w:rsidRDefault="00BE1B8D">
      <w:pPr>
        <w:widowControl w:val="0"/>
        <w:autoSpaceDE w:val="0"/>
        <w:autoSpaceDN w:val="0"/>
        <w:adjustRightInd w:val="0"/>
        <w:spacing w:after="0" w:line="240" w:lineRule="auto"/>
        <w:rPr>
          <w:rFonts w:ascii="Arial" w:hAnsi="Arial" w:cs="Arial"/>
          <w:kern w:val="0"/>
          <w:sz w:val="14"/>
          <w:szCs w:val="14"/>
        </w:rPr>
      </w:pPr>
    </w:p>
    <w:p w14:paraId="660C9FD7"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 xml:space="preserve">4. Grondslagen voor de berekening van het </w:t>
      </w:r>
      <w:proofErr w:type="spellStart"/>
      <w:r>
        <w:rPr>
          <w:rFonts w:ascii="Arial" w:hAnsi="Arial" w:cs="Arial"/>
          <w:b/>
          <w:bCs/>
          <w:kern w:val="0"/>
          <w:sz w:val="20"/>
          <w:szCs w:val="20"/>
        </w:rPr>
        <w:t>bouwplaatsuurloon</w:t>
      </w:r>
      <w:proofErr w:type="spellEnd"/>
    </w:p>
    <w:p w14:paraId="0D5CE223"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Grondslagen voor de berekening van de gemiddelde loonkosten van aannemers en onderaannemers zijn:</w:t>
      </w:r>
    </w:p>
    <w:p w14:paraId="3F5C02D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r>
      <w:proofErr w:type="spellStart"/>
      <w:r>
        <w:rPr>
          <w:rFonts w:ascii="Arial" w:hAnsi="Arial" w:cs="Arial"/>
          <w:kern w:val="0"/>
          <w:sz w:val="20"/>
          <w:szCs w:val="20"/>
        </w:rPr>
        <w:t>bouwplaatsbezetting</w:t>
      </w:r>
      <w:proofErr w:type="spellEnd"/>
      <w:r>
        <w:rPr>
          <w:rFonts w:ascii="Arial" w:hAnsi="Arial" w:cs="Arial"/>
          <w:kern w:val="0"/>
          <w:sz w:val="20"/>
          <w:szCs w:val="20"/>
        </w:rPr>
        <w:t>: jeugdgroep 2%; volwassenen groep B 25%; volwassenen groep D 60%; voorlieden toeslag 13%</w:t>
      </w:r>
    </w:p>
    <w:p w14:paraId="47E535A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onderscheid wordt gemaakt in: uurloon inzittenden (30%), uurloon alléén chauffeur (40%) en uurloon chauffeur + inzittenden (30%)</w:t>
      </w:r>
    </w:p>
    <w:p w14:paraId="3F47980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ziekteverzuim: 6,5%</w:t>
      </w:r>
    </w:p>
    <w:p w14:paraId="389F9736"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5D78D093"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Subsidiabele gemiddelde (bouwplaats)uurloon:</w:t>
      </w:r>
      <w:r>
        <w:rPr>
          <w:rFonts w:ascii="Arial" w:hAnsi="Arial" w:cs="Arial"/>
          <w:kern w:val="0"/>
          <w:sz w:val="20"/>
          <w:szCs w:val="20"/>
        </w:rPr>
        <w:t xml:space="preserve"> </w:t>
      </w:r>
    </w:p>
    <w:p w14:paraId="7EE68F0F"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Het actuele subsidiabele gemiddelde uurloon staat vermeld op de internetsite van de Rijksdienst voor het Cultureel Erfgoed www.cultureelerfgoed.nl en op www.monumenten.nl.</w:t>
      </w:r>
    </w:p>
    <w:p w14:paraId="6E0B35B9"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 xml:space="preserve">Het gemiddelde uurloon is inclusief twee reisuren maar exclusief algemene </w:t>
      </w:r>
      <w:proofErr w:type="spellStart"/>
      <w:r>
        <w:rPr>
          <w:rFonts w:ascii="Arial" w:hAnsi="Arial" w:cs="Arial"/>
          <w:kern w:val="0"/>
          <w:sz w:val="20"/>
          <w:szCs w:val="20"/>
        </w:rPr>
        <w:t>bouwplaatskosten</w:t>
      </w:r>
      <w:proofErr w:type="spellEnd"/>
      <w:r>
        <w:rPr>
          <w:rFonts w:ascii="Arial" w:hAnsi="Arial" w:cs="Arial"/>
          <w:kern w:val="0"/>
          <w:sz w:val="20"/>
          <w:szCs w:val="20"/>
        </w:rPr>
        <w:t>, algemene bedrijfskosten, winst + risico en btw.</w:t>
      </w:r>
    </w:p>
    <w:p w14:paraId="3F18DD0A" w14:textId="77777777" w:rsidR="00BE1B8D" w:rsidRDefault="00BE1B8D">
      <w:pPr>
        <w:widowControl w:val="0"/>
        <w:autoSpaceDE w:val="0"/>
        <w:autoSpaceDN w:val="0"/>
        <w:adjustRightInd w:val="0"/>
        <w:spacing w:after="240" w:line="240" w:lineRule="auto"/>
        <w:rPr>
          <w:rFonts w:ascii="Arial" w:hAnsi="Arial" w:cs="Arial"/>
          <w:b/>
          <w:bCs/>
          <w:kern w:val="0"/>
          <w:sz w:val="20"/>
          <w:szCs w:val="20"/>
        </w:rPr>
      </w:pPr>
      <w:r>
        <w:rPr>
          <w:rFonts w:ascii="Arial" w:hAnsi="Arial" w:cs="Arial"/>
          <w:b/>
          <w:bCs/>
          <w:kern w:val="0"/>
          <w:sz w:val="20"/>
          <w:szCs w:val="20"/>
        </w:rPr>
        <w:t xml:space="preserve">5. Grondslagen voor de opbouw van de algemene </w:t>
      </w:r>
      <w:proofErr w:type="spellStart"/>
      <w:r>
        <w:rPr>
          <w:rFonts w:ascii="Arial" w:hAnsi="Arial" w:cs="Arial"/>
          <w:b/>
          <w:bCs/>
          <w:kern w:val="0"/>
          <w:sz w:val="20"/>
          <w:szCs w:val="20"/>
        </w:rPr>
        <w:t>bouwplaatskosten</w:t>
      </w:r>
      <w:proofErr w:type="spellEnd"/>
    </w:p>
    <w:p w14:paraId="37E49296"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De kosten van een aannemer zijn te verdelen in directe en indirecte kosten.</w:t>
      </w:r>
    </w:p>
    <w:p w14:paraId="56D8690B"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Directe kosten:</w:t>
      </w:r>
      <w:r>
        <w:rPr>
          <w:rFonts w:ascii="Arial" w:hAnsi="Arial" w:cs="Arial"/>
          <w:kern w:val="0"/>
          <w:sz w:val="20"/>
          <w:szCs w:val="20"/>
        </w:rPr>
        <w:t xml:space="preserve"> </w:t>
      </w:r>
    </w:p>
    <w:p w14:paraId="4742C20F"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Tot de directe kosten van een bouwwerk behoren de kosten van de daarin te verwerken materialen en het daarbij behorende loon van het personeel. Onder de directe kosten worden voor instandhoudingswerkzaamheden ook begrepen de kosten van eventuele onderaannemers en steigerwerk.</w:t>
      </w:r>
    </w:p>
    <w:p w14:paraId="671B84FA" w14:textId="1D86EF7C"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Indirecte kosten:</w:t>
      </w:r>
      <w:r>
        <w:rPr>
          <w:rFonts w:ascii="Arial" w:hAnsi="Arial" w:cs="Arial"/>
          <w:kern w:val="0"/>
          <w:sz w:val="20"/>
          <w:szCs w:val="20"/>
        </w:rPr>
        <w:t xml:space="preserve"> </w:t>
      </w:r>
    </w:p>
    <w:p w14:paraId="25C94842"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De indirecte kosten zijn de kosten van de hulpmiddelen en de organisatie die nodig zijn om het bouwwerk tot stand te brengen.</w:t>
      </w:r>
    </w:p>
    <w:p w14:paraId="2BAF1259" w14:textId="77777777" w:rsidR="0086074B" w:rsidRDefault="0086074B">
      <w:pPr>
        <w:widowControl w:val="0"/>
        <w:autoSpaceDE w:val="0"/>
        <w:autoSpaceDN w:val="0"/>
        <w:adjustRightInd w:val="0"/>
        <w:spacing w:after="240" w:line="240" w:lineRule="auto"/>
        <w:rPr>
          <w:rFonts w:ascii="Arial" w:hAnsi="Arial" w:cs="Arial"/>
          <w:kern w:val="0"/>
          <w:sz w:val="20"/>
          <w:szCs w:val="20"/>
        </w:rPr>
      </w:pPr>
    </w:p>
    <w:p w14:paraId="35E5D2DC" w14:textId="3C5889E6"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De indirecte kosten worden verdeeld in:</w:t>
      </w:r>
    </w:p>
    <w:p w14:paraId="4CD71551"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 xml:space="preserve">Algemene </w:t>
      </w:r>
      <w:proofErr w:type="spellStart"/>
      <w:r>
        <w:rPr>
          <w:rFonts w:ascii="Arial" w:hAnsi="Arial" w:cs="Arial"/>
          <w:kern w:val="0"/>
          <w:sz w:val="20"/>
          <w:szCs w:val="20"/>
        </w:rPr>
        <w:t>bouwplaatskosten</w:t>
      </w:r>
      <w:proofErr w:type="spellEnd"/>
      <w:r>
        <w:rPr>
          <w:rFonts w:ascii="Arial" w:hAnsi="Arial" w:cs="Arial"/>
          <w:kern w:val="0"/>
          <w:sz w:val="20"/>
          <w:szCs w:val="20"/>
        </w:rPr>
        <w:t>: kosten van de (hoofd)aannemer die niet direct aan een onderdeel zijn toe te wijzen zoals:</w:t>
      </w:r>
    </w:p>
    <w:p w14:paraId="7259A4A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voorbereiding;</w:t>
      </w:r>
    </w:p>
    <w:p w14:paraId="740DBD61"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 xml:space="preserve">Arbo-voorzieningen ten behoeve van de uitvoering van het werk (inclusief de kosten voor het Arbo-plan/-dossier en de uitvoering daarvan een en ander conform de eisen van de </w:t>
      </w:r>
      <w:proofErr w:type="spellStart"/>
      <w:r>
        <w:rPr>
          <w:rFonts w:ascii="Arial" w:hAnsi="Arial" w:cs="Arial"/>
          <w:kern w:val="0"/>
          <w:sz w:val="20"/>
          <w:szCs w:val="20"/>
        </w:rPr>
        <w:t>Arbo-wet</w:t>
      </w:r>
      <w:proofErr w:type="spellEnd"/>
      <w:r>
        <w:rPr>
          <w:rFonts w:ascii="Arial" w:hAnsi="Arial" w:cs="Arial"/>
          <w:kern w:val="0"/>
          <w:sz w:val="20"/>
          <w:szCs w:val="20"/>
        </w:rPr>
        <w:t>);</w:t>
      </w:r>
    </w:p>
    <w:p w14:paraId="4E272D0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inrichting van het bouwterrein (onder andere de huur plus aan-/afvoer van keten alsmede de elektrische en werktuigbouwkundige werkzaamheden ten behoeve van de terreininrichting);</w:t>
      </w:r>
    </w:p>
    <w:p w14:paraId="4FF7F41C"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aansluiting en verbruik van elektra/gas/water/telefoon;</w:t>
      </w:r>
    </w:p>
    <w:p w14:paraId="765CAC5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hekwerken / terreinafsluitingen (zoals preventieve maatregelen tegen vandalisme);</w:t>
      </w:r>
    </w:p>
    <w:p w14:paraId="5C4C5B1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r>
      <w:proofErr w:type="spellStart"/>
      <w:r>
        <w:rPr>
          <w:rFonts w:ascii="Arial" w:hAnsi="Arial" w:cs="Arial"/>
          <w:kern w:val="0"/>
          <w:sz w:val="20"/>
          <w:szCs w:val="20"/>
        </w:rPr>
        <w:t>bouwplaatsverlichting</w:t>
      </w:r>
      <w:proofErr w:type="spellEnd"/>
      <w:r>
        <w:rPr>
          <w:rFonts w:ascii="Arial" w:hAnsi="Arial" w:cs="Arial"/>
          <w:kern w:val="0"/>
          <w:sz w:val="20"/>
          <w:szCs w:val="20"/>
        </w:rPr>
        <w:t>;</w:t>
      </w:r>
    </w:p>
    <w:p w14:paraId="784FB1A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uitvoerder / toezicht / begeleiding en dergelijke;</w:t>
      </w:r>
    </w:p>
    <w:p w14:paraId="245F8999"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r>
      <w:r>
        <w:rPr>
          <w:rFonts w:ascii="Arial" w:hAnsi="Arial" w:cs="Arial"/>
          <w:kern w:val="0"/>
          <w:sz w:val="20"/>
          <w:szCs w:val="20"/>
        </w:rPr>
        <w:t>werk- en bouwvergaderingen, weekrapporten, en dergelijke;</w:t>
      </w:r>
    </w:p>
    <w:p w14:paraId="002E66F6"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aan- en afvoer (laden / lossen);</w:t>
      </w:r>
    </w:p>
    <w:p w14:paraId="0F309D93"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periodiek opruimen (inclusief de afvoer van bouwafval);</w:t>
      </w:r>
    </w:p>
    <w:p w14:paraId="5719B857"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afschrijving van klein materieel (waaronder elektrisch gereedschap);</w:t>
      </w:r>
    </w:p>
    <w:p w14:paraId="10C1C2B2" w14:textId="77777777" w:rsidR="00BE1B8D" w:rsidRDefault="00BE1B8D">
      <w:pPr>
        <w:widowControl w:val="0"/>
        <w:autoSpaceDE w:val="0"/>
        <w:autoSpaceDN w:val="0"/>
        <w:adjustRightInd w:val="0"/>
        <w:spacing w:after="0" w:line="240" w:lineRule="auto"/>
        <w:ind w:left="96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oplevering.</w:t>
      </w:r>
    </w:p>
    <w:p w14:paraId="7456F19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w:t>
      </w:r>
      <w:r>
        <w:rPr>
          <w:rFonts w:ascii="Arial" w:hAnsi="Arial" w:cs="Arial"/>
          <w:kern w:val="0"/>
          <w:sz w:val="20"/>
          <w:szCs w:val="20"/>
        </w:rPr>
        <w:t>.</w:t>
      </w:r>
      <w:r>
        <w:rPr>
          <w:rFonts w:ascii="Arial" w:hAnsi="Arial" w:cs="Arial"/>
          <w:kern w:val="0"/>
          <w:sz w:val="20"/>
          <w:szCs w:val="20"/>
        </w:rPr>
        <w:tab/>
        <w:t>Algemene bedrijfskosten: kosten die samenhangen met de algehele leiding van het bedrijf en die van de algemene en administratieve diensten.</w:t>
      </w:r>
    </w:p>
    <w:p w14:paraId="467F2045"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605DEFF" w14:textId="77777777" w:rsidR="00BE1B8D" w:rsidRDefault="00BE1B8D">
      <w:pPr>
        <w:widowControl w:val="0"/>
        <w:autoSpaceDE w:val="0"/>
        <w:autoSpaceDN w:val="0"/>
        <w:adjustRightInd w:val="0"/>
        <w:spacing w:after="240" w:line="240" w:lineRule="auto"/>
        <w:rPr>
          <w:rFonts w:ascii="Arial" w:hAnsi="Arial" w:cs="Arial"/>
          <w:kern w:val="0"/>
          <w:sz w:val="20"/>
          <w:szCs w:val="20"/>
        </w:rPr>
      </w:pPr>
      <w:r>
        <w:rPr>
          <w:rFonts w:ascii="Arial" w:hAnsi="Arial" w:cs="Arial"/>
          <w:kern w:val="0"/>
          <w:sz w:val="20"/>
          <w:szCs w:val="20"/>
        </w:rPr>
        <w:t xml:space="preserve"> </w:t>
      </w:r>
      <w:r>
        <w:rPr>
          <w:rFonts w:ascii="Arial" w:hAnsi="Arial" w:cs="Arial"/>
          <w:i/>
          <w:iCs/>
          <w:kern w:val="0"/>
          <w:sz w:val="20"/>
          <w:szCs w:val="20"/>
        </w:rPr>
        <w:t>Normen voor subsidiabele aannemerskosten:</w:t>
      </w:r>
      <w:r>
        <w:rPr>
          <w:rFonts w:ascii="Arial" w:hAnsi="Arial" w:cs="Arial"/>
          <w:kern w:val="0"/>
          <w:sz w:val="20"/>
          <w:szCs w:val="20"/>
        </w:rPr>
        <w:t xml:space="preserve"> </w:t>
      </w:r>
    </w:p>
    <w:p w14:paraId="7A488DA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gemiddelde </w:t>
      </w:r>
      <w:proofErr w:type="spellStart"/>
      <w:r>
        <w:rPr>
          <w:rFonts w:ascii="Arial" w:hAnsi="Arial" w:cs="Arial"/>
          <w:kern w:val="0"/>
          <w:sz w:val="20"/>
          <w:szCs w:val="20"/>
        </w:rPr>
        <w:t>bouwplaatsuurloon</w:t>
      </w:r>
      <w:proofErr w:type="spellEnd"/>
      <w:r>
        <w:rPr>
          <w:rFonts w:ascii="Arial" w:hAnsi="Arial" w:cs="Arial"/>
          <w:kern w:val="0"/>
          <w:sz w:val="20"/>
          <w:szCs w:val="20"/>
        </w:rPr>
        <w:t xml:space="preserve"> op basis van hoofdstuk 2, paragraaf 4</w:t>
      </w:r>
    </w:p>
    <w:p w14:paraId="4C6E9E7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post onvoorzien: maximaal 5%</w:t>
      </w:r>
    </w:p>
    <w:p w14:paraId="4AC27653"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 xml:space="preserve">algemene </w:t>
      </w:r>
      <w:proofErr w:type="spellStart"/>
      <w:r>
        <w:rPr>
          <w:rFonts w:ascii="Arial" w:hAnsi="Arial" w:cs="Arial"/>
          <w:kern w:val="0"/>
          <w:sz w:val="20"/>
          <w:szCs w:val="20"/>
        </w:rPr>
        <w:t>bouwplaatskosten</w:t>
      </w:r>
      <w:proofErr w:type="spellEnd"/>
      <w:r>
        <w:rPr>
          <w:rFonts w:ascii="Arial" w:hAnsi="Arial" w:cs="Arial"/>
          <w:kern w:val="0"/>
          <w:sz w:val="20"/>
          <w:szCs w:val="20"/>
        </w:rPr>
        <w:t xml:space="preserve"> (ABK), te berekenen over de directe kosten: gemiddeld 9%</w:t>
      </w:r>
    </w:p>
    <w:p w14:paraId="21423D59"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 xml:space="preserve">algemene bedrijfskosten (AK), te berekenen over de som van de directe kosten en de algemene </w:t>
      </w:r>
      <w:proofErr w:type="spellStart"/>
      <w:r>
        <w:rPr>
          <w:rFonts w:ascii="Arial" w:hAnsi="Arial" w:cs="Arial"/>
          <w:kern w:val="0"/>
          <w:sz w:val="20"/>
          <w:szCs w:val="20"/>
        </w:rPr>
        <w:t>bouwplaatskosten</w:t>
      </w:r>
      <w:proofErr w:type="spellEnd"/>
      <w:r>
        <w:rPr>
          <w:rFonts w:ascii="Arial" w:hAnsi="Arial" w:cs="Arial"/>
          <w:kern w:val="0"/>
          <w:sz w:val="20"/>
          <w:szCs w:val="20"/>
        </w:rPr>
        <w:t>: gemiddeld 7%</w:t>
      </w:r>
    </w:p>
    <w:p w14:paraId="05384817"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 xml:space="preserve">winst en risico (W&amp;R), te berekenen over de som van de directe kosten, algemene </w:t>
      </w:r>
      <w:proofErr w:type="spellStart"/>
      <w:r>
        <w:rPr>
          <w:rFonts w:ascii="Arial" w:hAnsi="Arial" w:cs="Arial"/>
          <w:kern w:val="0"/>
          <w:sz w:val="20"/>
          <w:szCs w:val="20"/>
        </w:rPr>
        <w:t>bouwplaatskosten</w:t>
      </w:r>
      <w:proofErr w:type="spellEnd"/>
      <w:r>
        <w:rPr>
          <w:rFonts w:ascii="Arial" w:hAnsi="Arial" w:cs="Arial"/>
          <w:kern w:val="0"/>
          <w:sz w:val="20"/>
          <w:szCs w:val="20"/>
        </w:rPr>
        <w:t xml:space="preserve"> en algemene bedrijfskosten: gemiddeld 3%</w:t>
      </w:r>
    </w:p>
    <w:p w14:paraId="5B325C24" w14:textId="77777777" w:rsidR="00BE1B8D" w:rsidRDefault="00BE1B8D">
      <w:pPr>
        <w:widowControl w:val="0"/>
        <w:autoSpaceDE w:val="0"/>
        <w:autoSpaceDN w:val="0"/>
        <w:adjustRightInd w:val="0"/>
        <w:spacing w:after="0" w:line="240" w:lineRule="auto"/>
        <w:ind w:left="640" w:hanging="3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indexering: maximaal 3% per jaar</w:t>
      </w:r>
    </w:p>
    <w:p w14:paraId="3605BD5A" w14:textId="77777777" w:rsidR="00BE1B8D" w:rsidRDefault="00BE1B8D">
      <w:pPr>
        <w:widowControl w:val="0"/>
        <w:autoSpaceDE w:val="0"/>
        <w:autoSpaceDN w:val="0"/>
        <w:adjustRightInd w:val="0"/>
        <w:spacing w:after="0" w:line="240" w:lineRule="auto"/>
        <w:rPr>
          <w:rFonts w:ascii="Arial" w:hAnsi="Arial" w:cs="Arial"/>
          <w:kern w:val="0"/>
          <w:sz w:val="20"/>
          <w:szCs w:val="20"/>
        </w:rPr>
      </w:pPr>
    </w:p>
    <w:p w14:paraId="153DEB3B" w14:textId="77777777" w:rsidR="00BE1B8D" w:rsidRDefault="00BE1B8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De onderdelen c, d en e bij elkaar vormen een opslag van maximaal 20%.</w:t>
      </w:r>
    </w:p>
    <w:p w14:paraId="0375FF7E" w14:textId="77777777" w:rsidR="00BE1B8D" w:rsidRDefault="00BE1B8D">
      <w:pPr>
        <w:widowControl w:val="0"/>
        <w:autoSpaceDE w:val="0"/>
        <w:autoSpaceDN w:val="0"/>
        <w:adjustRightInd w:val="0"/>
        <w:spacing w:after="240" w:line="240" w:lineRule="auto"/>
      </w:pPr>
      <w:r>
        <w:rPr>
          <w:rFonts w:ascii="Arial" w:hAnsi="Arial" w:cs="Arial"/>
          <w:kern w:val="0"/>
          <w:sz w:val="20"/>
          <w:szCs w:val="20"/>
        </w:rPr>
        <w:t>Omvatten de instandhoudingswerkzaamheden ook ingrijpender herstel en/of grote ingrepen dan dient de begroting van de aannemer dan wel de architect, archeoloog of ingenieur voor de beoordeling van de subsidiabele kosten, alleen voor zover het de ingrijpende werkzaamheden betreft, gespecificeerd te zijn in onder andere eenheden, uren, materiaal- en materieelkosten, stel- en verrekenposten.</w:t>
      </w:r>
    </w:p>
    <w:sectPr w:rsidR="00000000">
      <w:footerReference w:type="default" r:id="rId7"/>
      <w:pgSz w:w="11905" w:h="16837"/>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B225" w14:textId="77777777" w:rsidR="00E4261A" w:rsidRDefault="00E4261A" w:rsidP="00E4261A">
      <w:pPr>
        <w:spacing w:after="0" w:line="240" w:lineRule="auto"/>
      </w:pPr>
      <w:r>
        <w:separator/>
      </w:r>
    </w:p>
  </w:endnote>
  <w:endnote w:type="continuationSeparator" w:id="0">
    <w:p w14:paraId="3B2DC092" w14:textId="77777777" w:rsidR="00E4261A" w:rsidRDefault="00E4261A" w:rsidP="00E4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97C4" w14:textId="77777777" w:rsidR="00E4261A" w:rsidRPr="00E4261A" w:rsidRDefault="00E4261A">
    <w:pPr>
      <w:pStyle w:val="Voettekst"/>
      <w:jc w:val="center"/>
      <w:rPr>
        <w:sz w:val="18"/>
        <w:szCs w:val="18"/>
      </w:rPr>
    </w:pPr>
    <w:r w:rsidRPr="00E4261A">
      <w:rPr>
        <w:sz w:val="18"/>
        <w:szCs w:val="18"/>
      </w:rPr>
      <w:fldChar w:fldCharType="begin"/>
    </w:r>
    <w:r w:rsidRPr="00E4261A">
      <w:rPr>
        <w:sz w:val="18"/>
        <w:szCs w:val="18"/>
      </w:rPr>
      <w:instrText>PAGE   \* MERGEFORMAT</w:instrText>
    </w:r>
    <w:r w:rsidRPr="00E4261A">
      <w:rPr>
        <w:sz w:val="18"/>
        <w:szCs w:val="18"/>
      </w:rPr>
      <w:fldChar w:fldCharType="separate"/>
    </w:r>
    <w:r w:rsidRPr="00E4261A">
      <w:rPr>
        <w:sz w:val="18"/>
        <w:szCs w:val="18"/>
      </w:rPr>
      <w:t>2</w:t>
    </w:r>
    <w:r w:rsidRPr="00E4261A">
      <w:rPr>
        <w:sz w:val="18"/>
        <w:szCs w:val="18"/>
      </w:rPr>
      <w:fldChar w:fldCharType="end"/>
    </w:r>
  </w:p>
  <w:p w14:paraId="268678DD" w14:textId="77777777" w:rsidR="00E4261A" w:rsidRDefault="00E426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4542" w14:textId="77777777" w:rsidR="00E4261A" w:rsidRDefault="00E4261A" w:rsidP="00E4261A">
      <w:pPr>
        <w:spacing w:after="0" w:line="240" w:lineRule="auto"/>
      </w:pPr>
      <w:r>
        <w:separator/>
      </w:r>
    </w:p>
  </w:footnote>
  <w:footnote w:type="continuationSeparator" w:id="0">
    <w:p w14:paraId="555B512F" w14:textId="77777777" w:rsidR="00E4261A" w:rsidRDefault="00E4261A" w:rsidP="00E42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1A"/>
    <w:rsid w:val="00785DA4"/>
    <w:rsid w:val="0086074B"/>
    <w:rsid w:val="00BA43E8"/>
    <w:rsid w:val="00BE1B8D"/>
    <w:rsid w:val="00E4261A"/>
    <w:rsid w:val="00F03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85A54"/>
  <w14:defaultImageDpi w14:val="0"/>
  <w15:docId w15:val="{B8D61A97-5462-4EAD-8E21-04DABC84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kern w:val="2"/>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261A"/>
    <w:pPr>
      <w:tabs>
        <w:tab w:val="center" w:pos="4536"/>
        <w:tab w:val="right" w:pos="9072"/>
      </w:tabs>
    </w:pPr>
  </w:style>
  <w:style w:type="character" w:customStyle="1" w:styleId="KoptekstChar">
    <w:name w:val="Koptekst Char"/>
    <w:basedOn w:val="Standaardalinea-lettertype"/>
    <w:link w:val="Koptekst"/>
    <w:uiPriority w:val="99"/>
    <w:rsid w:val="00E4261A"/>
  </w:style>
  <w:style w:type="paragraph" w:styleId="Voettekst">
    <w:name w:val="footer"/>
    <w:basedOn w:val="Standaard"/>
    <w:link w:val="VoettekstChar"/>
    <w:uiPriority w:val="99"/>
    <w:unhideWhenUsed/>
    <w:rsid w:val="00E4261A"/>
    <w:pPr>
      <w:tabs>
        <w:tab w:val="center" w:pos="4536"/>
        <w:tab w:val="right" w:pos="9072"/>
      </w:tabs>
    </w:pPr>
  </w:style>
  <w:style w:type="character" w:customStyle="1" w:styleId="VoettekstChar">
    <w:name w:val="Voettekst Char"/>
    <w:basedOn w:val="Standaardalinea-lettertype"/>
    <w:link w:val="Voettekst"/>
    <w:uiPriority w:val="99"/>
    <w:rsid w:val="00E4261A"/>
  </w:style>
  <w:style w:type="character" w:styleId="Hyperlink">
    <w:name w:val="Hyperlink"/>
    <w:basedOn w:val="Standaardalinea-lettertype"/>
    <w:uiPriority w:val="99"/>
    <w:unhideWhenUsed/>
    <w:rsid w:val="00BE1B8D"/>
    <w:rPr>
      <w:color w:val="0563C1" w:themeColor="hyperlink"/>
      <w:u w:val="single"/>
    </w:rPr>
  </w:style>
  <w:style w:type="character" w:styleId="Onopgelostemelding">
    <w:name w:val="Unresolved Mention"/>
    <w:basedOn w:val="Standaardalinea-lettertype"/>
    <w:uiPriority w:val="99"/>
    <w:semiHidden/>
    <w:unhideWhenUsed/>
    <w:rsid w:val="00BE1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32075/2020-08-29#Bijla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11592</Words>
  <Characters>75871</Characters>
  <Application>Microsoft Office Word</Application>
  <DocSecurity>0</DocSecurity>
  <Lines>632</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Valentien, Tessa</dc:creator>
  <cp:keywords/>
  <dc:description/>
  <cp:lastModifiedBy>Valentien, Tessa</cp:lastModifiedBy>
  <cp:revision>4</cp:revision>
  <dcterms:created xsi:type="dcterms:W3CDTF">2024-11-22T13:31:00Z</dcterms:created>
  <dcterms:modified xsi:type="dcterms:W3CDTF">2024-11-22T13:42:00Z</dcterms:modified>
</cp:coreProperties>
</file>